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F54035" w:rsidRDefault="00601AFE" w:rsidP="00F54035">
      <w:pPr>
        <w:spacing w:before="26" w:after="240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</w:t>
      </w:r>
      <w:r w:rsidR="00134F30">
        <w:rPr>
          <w:i/>
          <w:sz w:val="28"/>
          <w:szCs w:val="28"/>
        </w:rPr>
        <w:t>Demolare corp hală și construire ansamblu rezidențial S+P+6E+Et7-8 retrase</w:t>
      </w:r>
      <w:r w:rsidR="00134F30">
        <w:rPr>
          <w:color w:val="000000"/>
          <w:sz w:val="28"/>
          <w:szCs w:val="28"/>
        </w:rPr>
        <w:t xml:space="preserve"> </w:t>
      </w:r>
      <w:r w:rsidR="008314D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5A5CDF">
        <w:rPr>
          <w:color w:val="000000"/>
          <w:sz w:val="28"/>
          <w:szCs w:val="28"/>
        </w:rPr>
        <w:t xml:space="preserve">Bucuresti, </w:t>
      </w:r>
      <w:r w:rsidR="00F54035">
        <w:rPr>
          <w:sz w:val="28"/>
          <w:szCs w:val="28"/>
        </w:rPr>
        <w:t>Intr. Străulești nr. 17-35,</w:t>
      </w:r>
      <w:r w:rsidR="00F54035" w:rsidRPr="00F60D64">
        <w:rPr>
          <w:sz w:val="28"/>
          <w:szCs w:val="28"/>
        </w:rPr>
        <w:t xml:space="preserve"> </w:t>
      </w:r>
      <w:r w:rsidR="00F54035">
        <w:rPr>
          <w:sz w:val="28"/>
          <w:szCs w:val="28"/>
        </w:rPr>
        <w:t>sector 1</w:t>
      </w:r>
      <w:r w:rsidR="005A5CDF">
        <w:rPr>
          <w:color w:val="000000"/>
          <w:sz w:val="28"/>
          <w:szCs w:val="28"/>
        </w:rPr>
        <w:t>,</w:t>
      </w:r>
      <w:r w:rsidR="008314DB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F54035">
        <w:rPr>
          <w:b/>
          <w:sz w:val="28"/>
          <w:szCs w:val="28"/>
        </w:rPr>
        <w:t xml:space="preserve">RC EXCLUSIV EXPERT S.R.L. </w:t>
      </w:r>
    </w:p>
    <w:p w:rsidR="00601AFE" w:rsidRPr="008314DB" w:rsidRDefault="00601AFE" w:rsidP="00F54035">
      <w:pPr>
        <w:spacing w:before="26" w:after="240"/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 </w:t>
      </w:r>
      <w:r w:rsidRPr="00ED5443">
        <w:rPr>
          <w:color w:val="000000"/>
          <w:sz w:val="28"/>
          <w:szCs w:val="28"/>
        </w:rPr>
        <w:t xml:space="preserve">şi la sediul </w:t>
      </w:r>
      <w:r w:rsidR="00F54035">
        <w:rPr>
          <w:color w:val="000000"/>
          <w:sz w:val="28"/>
          <w:szCs w:val="28"/>
        </w:rPr>
        <w:t>GRAPH TRONIC XM</w:t>
      </w:r>
      <w:r w:rsidR="005A5CDF">
        <w:rPr>
          <w:color w:val="000000"/>
          <w:sz w:val="28"/>
          <w:szCs w:val="28"/>
        </w:rPr>
        <w:t xml:space="preserve"> </w:t>
      </w:r>
      <w:r w:rsidR="008314DB">
        <w:rPr>
          <w:color w:val="000000"/>
          <w:sz w:val="28"/>
          <w:szCs w:val="28"/>
        </w:rPr>
        <w:t>S.R.L.</w:t>
      </w:r>
      <w:r w:rsidR="008314D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8314DB">
        <w:rPr>
          <w:color w:val="000000"/>
          <w:sz w:val="28"/>
          <w:szCs w:val="28"/>
        </w:rPr>
        <w:t xml:space="preserve"> </w:t>
      </w:r>
      <w:r w:rsidR="005A5CDF">
        <w:rPr>
          <w:color w:val="000000"/>
          <w:sz w:val="28"/>
          <w:szCs w:val="28"/>
        </w:rPr>
        <w:t>Str</w:t>
      </w:r>
      <w:r w:rsidR="008314DB">
        <w:rPr>
          <w:color w:val="000000"/>
          <w:sz w:val="28"/>
          <w:szCs w:val="28"/>
        </w:rPr>
        <w:t xml:space="preserve">. </w:t>
      </w:r>
      <w:r w:rsidR="00F54035">
        <w:rPr>
          <w:color w:val="000000"/>
          <w:sz w:val="28"/>
          <w:szCs w:val="28"/>
        </w:rPr>
        <w:t>Maximilian Popper</w:t>
      </w:r>
      <w:r w:rsidR="008314DB">
        <w:rPr>
          <w:color w:val="000000"/>
          <w:sz w:val="28"/>
          <w:szCs w:val="28"/>
        </w:rPr>
        <w:t xml:space="preserve"> nr. </w:t>
      </w:r>
      <w:r w:rsidR="00F54035">
        <w:rPr>
          <w:color w:val="000000"/>
          <w:sz w:val="28"/>
          <w:szCs w:val="28"/>
        </w:rPr>
        <w:t>51</w:t>
      </w:r>
      <w:r w:rsidR="008314DB">
        <w:rPr>
          <w:color w:val="000000"/>
          <w:sz w:val="28"/>
          <w:szCs w:val="28"/>
        </w:rPr>
        <w:t xml:space="preserve">, </w:t>
      </w:r>
      <w:r w:rsidR="00187D2A">
        <w:rPr>
          <w:color w:val="000000"/>
          <w:sz w:val="28"/>
          <w:szCs w:val="28"/>
        </w:rPr>
        <w:t xml:space="preserve"> sector 3, București,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F54035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187D2A">
        <w:rPr>
          <w:sz w:val="28"/>
          <w:szCs w:val="28"/>
        </w:rPr>
        <w:t>.03</w:t>
      </w:r>
      <w:r w:rsidR="00530FF8">
        <w:rPr>
          <w:sz w:val="28"/>
          <w:szCs w:val="28"/>
        </w:rPr>
        <w:t>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34F30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87D2A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47693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4D3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0FF8"/>
    <w:rsid w:val="00540253"/>
    <w:rsid w:val="00542999"/>
    <w:rsid w:val="00547F9C"/>
    <w:rsid w:val="00550699"/>
    <w:rsid w:val="00551200"/>
    <w:rsid w:val="00552E78"/>
    <w:rsid w:val="0055567A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5CDF"/>
    <w:rsid w:val="005A69D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B4240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93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035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2020-03-05T08:08:00Z</cp:lastPrinted>
  <dcterms:created xsi:type="dcterms:W3CDTF">2020-03-31T08:18:00Z</dcterms:created>
  <dcterms:modified xsi:type="dcterms:W3CDTF">2020-03-31T08:18:00Z</dcterms:modified>
</cp:coreProperties>
</file>