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AD" w:rsidRPr="001D4B79" w:rsidRDefault="00FD5BAD" w:rsidP="003217FB">
      <w:pPr>
        <w:pStyle w:val="Heading1"/>
        <w:spacing w:after="120"/>
        <w:jc w:val="center"/>
        <w:rPr>
          <w:rFonts w:ascii="Arial" w:hAnsi="Arial" w:cs="Arial"/>
          <w:b/>
          <w:sz w:val="24"/>
          <w:szCs w:val="24"/>
        </w:rPr>
      </w:pPr>
    </w:p>
    <w:p w:rsidR="003217FB" w:rsidRPr="001D4B79" w:rsidRDefault="003217FB" w:rsidP="003217FB">
      <w:pPr>
        <w:pStyle w:val="Heading1"/>
        <w:spacing w:after="120"/>
        <w:jc w:val="center"/>
        <w:rPr>
          <w:rFonts w:ascii="Arial" w:hAnsi="Arial" w:cs="Arial"/>
          <w:b/>
          <w:bCs/>
          <w:sz w:val="24"/>
          <w:szCs w:val="24"/>
        </w:rPr>
      </w:pPr>
      <w:r w:rsidRPr="001D4B79">
        <w:rPr>
          <w:rFonts w:ascii="Arial" w:hAnsi="Arial" w:cs="Arial"/>
          <w:b/>
          <w:sz w:val="24"/>
          <w:szCs w:val="24"/>
        </w:rPr>
        <w:t>DECIZIA ETAPEI DE ÎNCADRARE</w:t>
      </w:r>
      <w:r w:rsidRPr="001D4B79">
        <w:rPr>
          <w:rFonts w:ascii="Arial" w:hAnsi="Arial" w:cs="Arial"/>
          <w:b/>
          <w:bCs/>
          <w:sz w:val="24"/>
          <w:szCs w:val="24"/>
        </w:rPr>
        <w:t xml:space="preserve"> </w:t>
      </w:r>
    </w:p>
    <w:p w:rsidR="003217FB" w:rsidRPr="001D4B79" w:rsidRDefault="00EF6A30" w:rsidP="003217FB">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sz w:val="24"/>
          <w:szCs w:val="24"/>
          <w:lang w:val="ro-RO"/>
        </w:rPr>
        <w:t xml:space="preserve">Nr.     </w:t>
      </w:r>
      <w:r w:rsidR="00183315">
        <w:rPr>
          <w:rFonts w:ascii="Arial" w:hAnsi="Arial" w:cs="Arial"/>
          <w:i w:val="0"/>
          <w:sz w:val="24"/>
          <w:szCs w:val="24"/>
          <w:lang w:val="ro-RO"/>
        </w:rPr>
        <w:t xml:space="preserve"> </w:t>
      </w:r>
      <w:r w:rsidR="00E37A1F">
        <w:rPr>
          <w:rFonts w:ascii="Arial" w:hAnsi="Arial" w:cs="Arial"/>
          <w:i w:val="0"/>
          <w:sz w:val="24"/>
          <w:szCs w:val="24"/>
          <w:lang w:val="ro-RO"/>
        </w:rPr>
        <w:t>d</w:t>
      </w:r>
      <w:r w:rsidR="003217FB" w:rsidRPr="001D4B79">
        <w:rPr>
          <w:rFonts w:ascii="Arial" w:hAnsi="Arial" w:cs="Arial"/>
          <w:i w:val="0"/>
          <w:sz w:val="24"/>
          <w:szCs w:val="24"/>
          <w:lang w:val="ro-RO"/>
        </w:rPr>
        <w:t>in</w:t>
      </w:r>
      <w:r w:rsidR="00DB4543" w:rsidRPr="001D4B79">
        <w:rPr>
          <w:rFonts w:ascii="Arial" w:hAnsi="Arial" w:cs="Arial"/>
          <w:i w:val="0"/>
          <w:sz w:val="24"/>
          <w:szCs w:val="24"/>
          <w:lang w:val="ro-RO"/>
        </w:rPr>
        <w:t xml:space="preserve"> </w:t>
      </w:r>
      <w:r>
        <w:rPr>
          <w:rFonts w:ascii="Arial" w:hAnsi="Arial" w:cs="Arial"/>
          <w:i w:val="0"/>
          <w:sz w:val="24"/>
          <w:szCs w:val="24"/>
          <w:lang w:val="ro-RO"/>
        </w:rPr>
        <w:t>07</w:t>
      </w:r>
      <w:r w:rsidR="003217FB" w:rsidRPr="001D4B79">
        <w:rPr>
          <w:rFonts w:ascii="Arial" w:hAnsi="Arial" w:cs="Arial"/>
          <w:i w:val="0"/>
          <w:sz w:val="24"/>
          <w:szCs w:val="24"/>
          <w:lang w:val="ro-RO"/>
        </w:rPr>
        <w:t>.0</w:t>
      </w:r>
      <w:r>
        <w:rPr>
          <w:rFonts w:ascii="Arial" w:hAnsi="Arial" w:cs="Arial"/>
          <w:i w:val="0"/>
          <w:sz w:val="24"/>
          <w:szCs w:val="24"/>
          <w:lang w:val="ro-RO"/>
        </w:rPr>
        <w:t>8</w:t>
      </w:r>
      <w:r w:rsidR="003217FB" w:rsidRPr="001D4B79">
        <w:rPr>
          <w:rFonts w:ascii="Arial" w:hAnsi="Arial" w:cs="Arial"/>
          <w:i w:val="0"/>
          <w:sz w:val="24"/>
          <w:szCs w:val="24"/>
          <w:lang w:val="ro-RO"/>
        </w:rPr>
        <w:t>.2019</w:t>
      </w:r>
    </w:p>
    <w:p w:rsidR="003217FB" w:rsidRPr="001D4B79" w:rsidRDefault="003217FB" w:rsidP="003217FB">
      <w:pPr>
        <w:spacing w:after="120" w:line="240" w:lineRule="auto"/>
        <w:jc w:val="center"/>
        <w:rPr>
          <w:rFonts w:ascii="Arial" w:hAnsi="Arial" w:cs="Arial"/>
          <w:sz w:val="24"/>
          <w:szCs w:val="24"/>
          <w:lang w:val="ro-RO"/>
        </w:rPr>
      </w:pPr>
      <w:r w:rsidRPr="001D4B79">
        <w:rPr>
          <w:rFonts w:ascii="Arial" w:hAnsi="Arial" w:cs="Arial"/>
          <w:sz w:val="24"/>
          <w:szCs w:val="24"/>
          <w:lang w:val="ro-RO"/>
        </w:rPr>
        <w:t xml:space="preserve"> </w:t>
      </w:r>
    </w:p>
    <w:p w:rsidR="003217FB" w:rsidRPr="00EF6A30" w:rsidRDefault="00EF6A30" w:rsidP="00EF6A30">
      <w:pPr>
        <w:pStyle w:val="NoSpacing"/>
        <w:jc w:val="both"/>
        <w:rPr>
          <w:rFonts w:ascii="Times New Roman" w:hAnsi="Times New Roman"/>
          <w:b/>
          <w:sz w:val="24"/>
          <w:szCs w:val="24"/>
        </w:rPr>
      </w:pPr>
      <w:r>
        <w:rPr>
          <w:rFonts w:ascii="Arial" w:hAnsi="Arial" w:cs="Arial"/>
          <w:sz w:val="24"/>
          <w:szCs w:val="24"/>
          <w:lang w:val="ro-RO"/>
        </w:rPr>
        <w:t xml:space="preserve">          </w:t>
      </w:r>
      <w:r w:rsidR="003217FB" w:rsidRPr="001D4B79">
        <w:rPr>
          <w:rFonts w:ascii="Arial" w:hAnsi="Arial" w:cs="Arial"/>
          <w:sz w:val="24"/>
          <w:szCs w:val="24"/>
          <w:lang w:val="ro-RO"/>
        </w:rPr>
        <w:t>Ca urmare a solicitării de emitere a acordului de mediu adresate de</w:t>
      </w:r>
      <w:r w:rsidR="003217FB" w:rsidRPr="001D4B79">
        <w:rPr>
          <w:rFonts w:ascii="Arial" w:hAnsi="Arial" w:cs="Arial"/>
          <w:b/>
          <w:sz w:val="24"/>
          <w:szCs w:val="24"/>
          <w:lang w:val="ro-RO"/>
        </w:rPr>
        <w:t xml:space="preserve"> </w:t>
      </w:r>
      <w:r w:rsidR="00E96CD6" w:rsidRPr="00E96CD6">
        <w:rPr>
          <w:rFonts w:ascii="Arial" w:hAnsi="Arial" w:cs="Arial"/>
          <w:b/>
          <w:sz w:val="24"/>
          <w:szCs w:val="24"/>
        </w:rPr>
        <w:t>MANDIUC LUCIAN-VASILICĂ, HRIȚCU CĂTĂLIN- MIHAI, BELȚIC LUCIAN-ROMEO</w:t>
      </w:r>
      <w:r>
        <w:rPr>
          <w:rStyle w:val="sttpar"/>
          <w:rFonts w:ascii="Times New Roman" w:hAnsi="Times New Roman"/>
          <w:b/>
          <w:sz w:val="24"/>
          <w:szCs w:val="24"/>
        </w:rPr>
        <w:t xml:space="preserve"> </w:t>
      </w:r>
      <w:r w:rsidR="00E37A1F" w:rsidRPr="00E37A1F">
        <w:rPr>
          <w:rStyle w:val="sttpar"/>
          <w:rFonts w:ascii="Arial" w:hAnsi="Arial" w:cs="Arial"/>
          <w:sz w:val="24"/>
          <w:szCs w:val="24"/>
          <w:lang w:val="it-IT"/>
        </w:rPr>
        <w:t xml:space="preserve">din </w:t>
      </w:r>
      <w:r>
        <w:rPr>
          <w:rStyle w:val="sttpar"/>
          <w:rFonts w:ascii="Arial" w:hAnsi="Arial" w:cs="Arial"/>
          <w:sz w:val="24"/>
          <w:szCs w:val="24"/>
          <w:lang w:val="it-IT"/>
        </w:rPr>
        <w:t xml:space="preserve">Oraș Salcea, loc. </w:t>
      </w:r>
      <w:r w:rsidR="00E96CD6">
        <w:rPr>
          <w:rStyle w:val="sttpar"/>
          <w:rFonts w:ascii="Arial" w:hAnsi="Arial" w:cs="Arial"/>
          <w:sz w:val="24"/>
          <w:szCs w:val="24"/>
          <w:lang w:val="it-IT"/>
        </w:rPr>
        <w:t>Salcea, str. Liliacului și Aurel Stanciu</w:t>
      </w:r>
      <w:r w:rsidR="00E37A1F" w:rsidRPr="00E37A1F">
        <w:rPr>
          <w:rStyle w:val="sttpar"/>
          <w:rFonts w:ascii="Arial" w:hAnsi="Arial" w:cs="Arial"/>
          <w:sz w:val="24"/>
          <w:szCs w:val="24"/>
        </w:rPr>
        <w:t xml:space="preserve">, </w:t>
      </w:r>
      <w:proofErr w:type="spellStart"/>
      <w:r w:rsidR="00E37A1F" w:rsidRPr="00E37A1F">
        <w:rPr>
          <w:rStyle w:val="sttpar"/>
          <w:rFonts w:ascii="Arial" w:hAnsi="Arial" w:cs="Arial"/>
          <w:sz w:val="24"/>
          <w:szCs w:val="24"/>
        </w:rPr>
        <w:t>Judetul</w:t>
      </w:r>
      <w:proofErr w:type="spellEnd"/>
      <w:r w:rsidR="00E37A1F" w:rsidRPr="00E37A1F">
        <w:rPr>
          <w:rStyle w:val="sttpar"/>
          <w:rFonts w:ascii="Arial" w:hAnsi="Arial" w:cs="Arial"/>
          <w:sz w:val="24"/>
          <w:szCs w:val="24"/>
        </w:rPr>
        <w:t xml:space="preserve"> </w:t>
      </w:r>
      <w:proofErr w:type="spellStart"/>
      <w:r w:rsidR="00E37A1F" w:rsidRPr="00E37A1F">
        <w:rPr>
          <w:rStyle w:val="sttpar"/>
          <w:rFonts w:ascii="Arial" w:hAnsi="Arial" w:cs="Arial"/>
          <w:sz w:val="24"/>
          <w:szCs w:val="24"/>
        </w:rPr>
        <w:t>Suceava</w:t>
      </w:r>
      <w:proofErr w:type="spellEnd"/>
      <w:r w:rsidR="003217FB" w:rsidRPr="001D4B79">
        <w:rPr>
          <w:rStyle w:val="tpa1"/>
          <w:rFonts w:ascii="Arial" w:hAnsi="Arial" w:cs="Arial"/>
          <w:sz w:val="24"/>
          <w:szCs w:val="24"/>
        </w:rPr>
        <w:t xml:space="preserve"> </w:t>
      </w:r>
      <w:r w:rsidR="003217FB" w:rsidRPr="001D4B79">
        <w:rPr>
          <w:rFonts w:ascii="Arial" w:hAnsi="Arial" w:cs="Arial"/>
          <w:sz w:val="24"/>
          <w:szCs w:val="24"/>
          <w:lang w:val="ro-RO"/>
        </w:rPr>
        <w:t xml:space="preserve">înregistrată la APM </w:t>
      </w:r>
      <w:r w:rsidR="00CD58B1" w:rsidRPr="001D4B79">
        <w:rPr>
          <w:rFonts w:ascii="Arial" w:hAnsi="Arial" w:cs="Arial"/>
          <w:sz w:val="24"/>
          <w:szCs w:val="24"/>
          <w:lang w:val="ro-RO"/>
        </w:rPr>
        <w:t>Suceava</w:t>
      </w:r>
      <w:r w:rsidR="003217FB" w:rsidRPr="001D4B79">
        <w:rPr>
          <w:rFonts w:ascii="Arial" w:hAnsi="Arial" w:cs="Arial"/>
          <w:sz w:val="24"/>
          <w:szCs w:val="24"/>
          <w:lang w:val="ro-RO"/>
        </w:rPr>
        <w:t xml:space="preserve"> cu nr. </w:t>
      </w:r>
      <w:r w:rsidR="00E96CD6">
        <w:rPr>
          <w:rFonts w:ascii="Arial" w:hAnsi="Arial" w:cs="Arial"/>
          <w:sz w:val="24"/>
          <w:szCs w:val="24"/>
          <w:lang w:val="ro-RO"/>
        </w:rPr>
        <w:t>9491</w:t>
      </w:r>
      <w:r w:rsidR="00E94813">
        <w:rPr>
          <w:rFonts w:ascii="Arial" w:hAnsi="Arial" w:cs="Arial"/>
          <w:sz w:val="24"/>
          <w:szCs w:val="24"/>
          <w:lang w:val="ro-RO"/>
        </w:rPr>
        <w:t>/</w:t>
      </w:r>
      <w:r>
        <w:rPr>
          <w:rFonts w:ascii="Arial" w:hAnsi="Arial" w:cs="Arial"/>
          <w:sz w:val="24"/>
          <w:szCs w:val="24"/>
        </w:rPr>
        <w:t>23</w:t>
      </w:r>
      <w:r w:rsidR="00DB4543" w:rsidRPr="001D4B79">
        <w:rPr>
          <w:rFonts w:ascii="Arial" w:hAnsi="Arial" w:cs="Arial"/>
          <w:sz w:val="24"/>
          <w:szCs w:val="24"/>
        </w:rPr>
        <w:t>.0</w:t>
      </w:r>
      <w:r>
        <w:rPr>
          <w:rFonts w:ascii="Arial" w:hAnsi="Arial" w:cs="Arial"/>
          <w:sz w:val="24"/>
          <w:szCs w:val="24"/>
        </w:rPr>
        <w:t>7</w:t>
      </w:r>
      <w:r w:rsidR="00DB4543" w:rsidRPr="001D4B79">
        <w:rPr>
          <w:rFonts w:ascii="Arial" w:hAnsi="Arial" w:cs="Arial"/>
          <w:sz w:val="24"/>
          <w:szCs w:val="24"/>
        </w:rPr>
        <w:t>.2019</w:t>
      </w:r>
      <w:r w:rsidR="003217FB" w:rsidRPr="001D4B79">
        <w:rPr>
          <w:rFonts w:ascii="Arial" w:hAnsi="Arial" w:cs="Arial"/>
          <w:spacing w:val="-6"/>
          <w:sz w:val="24"/>
          <w:szCs w:val="24"/>
          <w:lang w:val="ro-RO"/>
        </w:rPr>
        <w:t>,</w:t>
      </w:r>
      <w:r w:rsidR="003217FB" w:rsidRPr="001D4B79">
        <w:rPr>
          <w:rFonts w:ascii="Arial" w:hAnsi="Arial" w:cs="Arial"/>
          <w:sz w:val="24"/>
          <w:szCs w:val="24"/>
          <w:lang w:val="ro-RO"/>
        </w:rPr>
        <w:t xml:space="preserve"> în baza</w:t>
      </w:r>
      <w:r w:rsidR="003217FB" w:rsidRPr="001D4B79">
        <w:rPr>
          <w:rFonts w:ascii="Arial" w:hAnsi="Arial" w:cs="Arial"/>
          <w:color w:val="000000"/>
          <w:sz w:val="24"/>
          <w:szCs w:val="24"/>
          <w:lang w:val="ro-RO"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003217FB" w:rsidRPr="001D4B79">
        <w:rPr>
          <w:rFonts w:ascii="Arial" w:hAnsi="Arial" w:cs="Arial"/>
          <w:sz w:val="24"/>
          <w:szCs w:val="24"/>
          <w:lang w:val="ro-RO"/>
        </w:rPr>
        <w:t>,</w:t>
      </w:r>
    </w:p>
    <w:p w:rsidR="005148F6" w:rsidRDefault="003217FB" w:rsidP="003217FB">
      <w:pPr>
        <w:autoSpaceDE w:val="0"/>
        <w:autoSpaceDN w:val="0"/>
        <w:adjustRightInd w:val="0"/>
        <w:spacing w:after="0" w:line="240" w:lineRule="auto"/>
        <w:jc w:val="both"/>
        <w:rPr>
          <w:rStyle w:val="sttpar"/>
          <w:rFonts w:ascii="Arial" w:hAnsi="Arial" w:cs="Arial"/>
          <w:sz w:val="24"/>
          <w:szCs w:val="24"/>
        </w:rPr>
      </w:pPr>
      <w:r w:rsidRPr="001D4B79">
        <w:rPr>
          <w:rFonts w:ascii="Arial" w:hAnsi="Arial" w:cs="Arial"/>
          <w:sz w:val="24"/>
          <w:szCs w:val="24"/>
          <w:lang w:val="ro-RO"/>
        </w:rPr>
        <w:t>autoritatea competentă pentru protecţia mediului</w:t>
      </w:r>
      <w:r w:rsidR="00EA1E5F" w:rsidRPr="001D4B79">
        <w:rPr>
          <w:rFonts w:ascii="Arial" w:hAnsi="Arial" w:cs="Arial"/>
          <w:sz w:val="24"/>
          <w:szCs w:val="24"/>
          <w:lang w:val="ro-RO"/>
        </w:rPr>
        <w:t>,</w:t>
      </w:r>
      <w:r w:rsidRPr="001D4B79">
        <w:rPr>
          <w:rFonts w:ascii="Arial" w:hAnsi="Arial" w:cs="Arial"/>
          <w:sz w:val="24"/>
          <w:szCs w:val="24"/>
          <w:lang w:val="ro-RO"/>
        </w:rPr>
        <w:t xml:space="preserve"> APM </w:t>
      </w:r>
      <w:r w:rsidR="00CD58B1" w:rsidRPr="001D4B79">
        <w:rPr>
          <w:rFonts w:ascii="Arial" w:hAnsi="Arial" w:cs="Arial"/>
          <w:sz w:val="24"/>
          <w:szCs w:val="24"/>
          <w:lang w:val="ro-RO"/>
        </w:rPr>
        <w:t>Suceava</w:t>
      </w:r>
      <w:r w:rsidRPr="001D4B79">
        <w:rPr>
          <w:rFonts w:ascii="Arial" w:hAnsi="Arial" w:cs="Arial"/>
          <w:sz w:val="24"/>
          <w:szCs w:val="24"/>
          <w:lang w:val="ro-RO"/>
        </w:rPr>
        <w:t xml:space="preserve"> decide, ca urmare a consultărilor desfăşurate în cadrul şedinţei Comisiei de Analiză Tehnică din data </w:t>
      </w:r>
      <w:r w:rsidRPr="00E94813">
        <w:rPr>
          <w:rFonts w:ascii="Arial" w:hAnsi="Arial" w:cs="Arial"/>
          <w:sz w:val="24"/>
          <w:szCs w:val="24"/>
          <w:lang w:val="ro-RO"/>
        </w:rPr>
        <w:t xml:space="preserve">de </w:t>
      </w:r>
      <w:r w:rsidR="00E94813" w:rsidRPr="00D7102F">
        <w:rPr>
          <w:rFonts w:ascii="Arial" w:hAnsi="Arial" w:cs="Arial"/>
          <w:sz w:val="24"/>
          <w:szCs w:val="24"/>
          <w:lang w:val="ro-RO"/>
        </w:rPr>
        <w:t>2</w:t>
      </w:r>
      <w:r w:rsidR="00EF6A30">
        <w:rPr>
          <w:rFonts w:ascii="Arial" w:hAnsi="Arial" w:cs="Arial"/>
          <w:sz w:val="24"/>
          <w:szCs w:val="24"/>
          <w:lang w:val="ro-RO"/>
        </w:rPr>
        <w:t>6</w:t>
      </w:r>
      <w:r w:rsidRPr="00D7102F">
        <w:rPr>
          <w:rFonts w:ascii="Arial" w:hAnsi="Arial" w:cs="Arial"/>
          <w:sz w:val="24"/>
          <w:szCs w:val="24"/>
          <w:lang w:val="ro-RO"/>
        </w:rPr>
        <w:t>.0</w:t>
      </w:r>
      <w:r w:rsidR="00EF6A30">
        <w:rPr>
          <w:rFonts w:ascii="Arial" w:hAnsi="Arial" w:cs="Arial"/>
          <w:sz w:val="24"/>
          <w:szCs w:val="24"/>
          <w:lang w:val="ro-RO"/>
        </w:rPr>
        <w:t>7</w:t>
      </w:r>
      <w:r w:rsidRPr="00D7102F">
        <w:rPr>
          <w:rFonts w:ascii="Arial" w:hAnsi="Arial" w:cs="Arial"/>
          <w:sz w:val="24"/>
          <w:szCs w:val="24"/>
          <w:lang w:val="ro-RO"/>
        </w:rPr>
        <w:t xml:space="preserve">.2019, </w:t>
      </w:r>
      <w:r w:rsidRPr="001D4B79">
        <w:rPr>
          <w:rFonts w:ascii="Arial" w:hAnsi="Arial" w:cs="Arial"/>
          <w:sz w:val="24"/>
          <w:szCs w:val="24"/>
          <w:lang w:val="ro-RO"/>
        </w:rPr>
        <w:t xml:space="preserve">că proiectul </w:t>
      </w:r>
      <w:r w:rsidR="00DB4543" w:rsidRPr="001D4B79">
        <w:rPr>
          <w:rFonts w:ascii="Arial" w:hAnsi="Arial" w:cs="Arial"/>
          <w:b/>
          <w:sz w:val="24"/>
          <w:szCs w:val="24"/>
        </w:rPr>
        <w:t>“</w:t>
      </w:r>
      <w:r w:rsidR="00E96CD6" w:rsidRPr="00E96CD6">
        <w:rPr>
          <w:rStyle w:val="sttpar"/>
          <w:rFonts w:ascii="Arial" w:hAnsi="Arial" w:cs="Arial"/>
          <w:b/>
          <w:sz w:val="24"/>
          <w:szCs w:val="24"/>
          <w:lang w:val="it-IT"/>
        </w:rPr>
        <w:t>Extindere conductă gaze naturale presiune redusă în localitatea Salcea, str. Liliacului, nr. 4° și 8 (Aurel Stanciu nr. 10)</w:t>
      </w:r>
      <w:r w:rsidR="00DB4543" w:rsidRPr="001D4B79">
        <w:rPr>
          <w:rFonts w:ascii="Arial" w:hAnsi="Arial" w:cs="Arial"/>
          <w:b/>
          <w:sz w:val="24"/>
          <w:szCs w:val="24"/>
        </w:rPr>
        <w:t>”</w:t>
      </w:r>
      <w:r w:rsidRPr="001D4B79">
        <w:rPr>
          <w:rFonts w:ascii="Arial" w:hAnsi="Arial" w:cs="Arial"/>
          <w:sz w:val="24"/>
          <w:szCs w:val="24"/>
          <w:lang w:val="ro-RO"/>
        </w:rPr>
        <w:t>propus a fi amplasat</w:t>
      </w:r>
      <w:r w:rsidR="00FE50E9" w:rsidRPr="001D4B79">
        <w:rPr>
          <w:rFonts w:ascii="Arial" w:hAnsi="Arial" w:cs="Arial"/>
          <w:sz w:val="24"/>
          <w:szCs w:val="24"/>
          <w:lang w:val="ro-RO"/>
        </w:rPr>
        <w:t xml:space="preserve"> </w:t>
      </w:r>
      <w:r w:rsidRPr="001D4B79">
        <w:rPr>
          <w:rFonts w:ascii="Arial" w:hAnsi="Arial" w:cs="Arial"/>
          <w:sz w:val="24"/>
          <w:szCs w:val="24"/>
          <w:lang w:val="ro-RO"/>
        </w:rPr>
        <w:t xml:space="preserve">în </w:t>
      </w:r>
      <w:r w:rsidR="00EF6A30">
        <w:rPr>
          <w:rStyle w:val="sttpar"/>
          <w:rFonts w:ascii="Arial" w:hAnsi="Arial" w:cs="Arial"/>
          <w:sz w:val="24"/>
          <w:szCs w:val="24"/>
          <w:lang w:val="it-IT"/>
        </w:rPr>
        <w:t>Oraș Salcea</w:t>
      </w:r>
      <w:r w:rsidR="00E96CD6">
        <w:rPr>
          <w:rStyle w:val="sttpar"/>
          <w:rFonts w:ascii="Arial" w:hAnsi="Arial" w:cs="Arial"/>
          <w:sz w:val="24"/>
          <w:szCs w:val="24"/>
          <w:lang w:val="it-IT"/>
        </w:rPr>
        <w:t>,</w:t>
      </w:r>
      <w:r w:rsidR="00E96CD6" w:rsidRPr="00E96CD6">
        <w:rPr>
          <w:rStyle w:val="sttpar"/>
          <w:rFonts w:ascii="Arial" w:hAnsi="Arial" w:cs="Arial"/>
          <w:sz w:val="24"/>
          <w:szCs w:val="24"/>
          <w:lang w:val="it-IT"/>
        </w:rPr>
        <w:t xml:space="preserve"> </w:t>
      </w:r>
      <w:r w:rsidR="00E96CD6">
        <w:rPr>
          <w:rStyle w:val="sttpar"/>
          <w:rFonts w:ascii="Arial" w:hAnsi="Arial" w:cs="Arial"/>
          <w:sz w:val="24"/>
          <w:szCs w:val="24"/>
          <w:lang w:val="it-IT"/>
        </w:rPr>
        <w:t>loc. Salcea, str. Liliacului și Aurel Stanciu</w:t>
      </w:r>
      <w:r w:rsidR="00E37A1F" w:rsidRPr="00E37A1F">
        <w:rPr>
          <w:rStyle w:val="sttpar"/>
          <w:rFonts w:ascii="Arial" w:hAnsi="Arial" w:cs="Arial"/>
          <w:sz w:val="24"/>
          <w:szCs w:val="24"/>
        </w:rPr>
        <w:t xml:space="preserve">, </w:t>
      </w:r>
      <w:proofErr w:type="spellStart"/>
      <w:r w:rsidR="00E37A1F" w:rsidRPr="00E37A1F">
        <w:rPr>
          <w:rStyle w:val="sttpar"/>
          <w:rFonts w:ascii="Arial" w:hAnsi="Arial" w:cs="Arial"/>
          <w:sz w:val="24"/>
          <w:szCs w:val="24"/>
        </w:rPr>
        <w:t>Judetul</w:t>
      </w:r>
      <w:proofErr w:type="spellEnd"/>
      <w:r w:rsidR="00E37A1F" w:rsidRPr="00E37A1F">
        <w:rPr>
          <w:rStyle w:val="sttpar"/>
          <w:rFonts w:ascii="Arial" w:hAnsi="Arial" w:cs="Arial"/>
          <w:sz w:val="24"/>
          <w:szCs w:val="24"/>
        </w:rPr>
        <w:t xml:space="preserve"> </w:t>
      </w:r>
      <w:proofErr w:type="spellStart"/>
      <w:r w:rsidR="00E37A1F" w:rsidRPr="00E37A1F">
        <w:rPr>
          <w:rStyle w:val="sttpar"/>
          <w:rFonts w:ascii="Arial" w:hAnsi="Arial" w:cs="Arial"/>
          <w:sz w:val="24"/>
          <w:szCs w:val="24"/>
        </w:rPr>
        <w:t>Suceava</w:t>
      </w:r>
      <w:proofErr w:type="spellEnd"/>
      <w:r w:rsidR="00E37A1F">
        <w:rPr>
          <w:rStyle w:val="sttpar"/>
          <w:rFonts w:ascii="Arial" w:hAnsi="Arial" w:cs="Arial"/>
          <w:sz w:val="24"/>
          <w:szCs w:val="24"/>
        </w:rPr>
        <w:t>.</w:t>
      </w:r>
    </w:p>
    <w:p w:rsidR="00EF6A30" w:rsidRPr="005148F6" w:rsidRDefault="00EF6A30" w:rsidP="003217FB">
      <w:pPr>
        <w:autoSpaceDE w:val="0"/>
        <w:autoSpaceDN w:val="0"/>
        <w:adjustRightInd w:val="0"/>
        <w:spacing w:after="0" w:line="240" w:lineRule="auto"/>
        <w:jc w:val="both"/>
        <w:rPr>
          <w:rFonts w:ascii="Arial" w:hAnsi="Arial" w:cs="Arial"/>
          <w:sz w:val="24"/>
          <w:szCs w:val="24"/>
        </w:rPr>
      </w:pPr>
    </w:p>
    <w:p w:rsidR="003217FB" w:rsidRPr="001D4B79" w:rsidRDefault="003217FB" w:rsidP="00EA1E5F">
      <w:pPr>
        <w:pStyle w:val="ListParagraph"/>
        <w:numPr>
          <w:ilvl w:val="0"/>
          <w:numId w:val="1"/>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1D4B79">
        <w:rPr>
          <w:rFonts w:ascii="Arial" w:hAnsi="Arial" w:cs="Arial"/>
          <w:color w:val="000000"/>
          <w:sz w:val="24"/>
          <w:szCs w:val="24"/>
          <w:lang w:val="ro-RO" w:eastAsia="ro-RO" w:bidi="ro-RO"/>
        </w:rPr>
        <w:t xml:space="preserve">nu se supune evaluării impactului asupra mediului; </w:t>
      </w:r>
    </w:p>
    <w:p w:rsidR="0027637F" w:rsidRDefault="003217FB" w:rsidP="005148F6">
      <w:pPr>
        <w:pStyle w:val="ListParagraph"/>
        <w:numPr>
          <w:ilvl w:val="0"/>
          <w:numId w:val="1"/>
        </w:numPr>
        <w:autoSpaceDE w:val="0"/>
        <w:autoSpaceDN w:val="0"/>
        <w:adjustRightInd w:val="0"/>
        <w:spacing w:after="0" w:line="240" w:lineRule="auto"/>
        <w:ind w:left="180" w:hanging="180"/>
        <w:jc w:val="both"/>
        <w:rPr>
          <w:rFonts w:ascii="Arial" w:hAnsi="Arial" w:cs="Arial"/>
          <w:sz w:val="24"/>
          <w:szCs w:val="24"/>
          <w:lang w:val="ro-RO"/>
        </w:rPr>
      </w:pPr>
      <w:r w:rsidRPr="001D4B79">
        <w:rPr>
          <w:rFonts w:ascii="Arial" w:hAnsi="Arial" w:cs="Arial"/>
          <w:color w:val="000000"/>
          <w:sz w:val="24"/>
          <w:szCs w:val="24"/>
          <w:lang w:val="ro-RO" w:eastAsia="ro-RO" w:bidi="ro-RO"/>
        </w:rPr>
        <w:t xml:space="preserve">nu se supune evaluării adecvate şi nu se supune evaluării impactului asupra corpurilor de apă. </w:t>
      </w:r>
      <w:r w:rsidRPr="001D4B79">
        <w:rPr>
          <w:rFonts w:ascii="Arial" w:hAnsi="Arial" w:cs="Arial"/>
          <w:i/>
          <w:sz w:val="24"/>
          <w:szCs w:val="24"/>
          <w:lang w:val="ro-RO"/>
        </w:rPr>
        <w:t xml:space="preserve"> </w:t>
      </w:r>
      <w:r w:rsidRPr="001D4B79">
        <w:rPr>
          <w:rFonts w:ascii="Arial" w:hAnsi="Arial" w:cs="Arial"/>
          <w:sz w:val="24"/>
          <w:szCs w:val="24"/>
          <w:lang w:val="ro-RO"/>
        </w:rPr>
        <w:t xml:space="preserve"> </w:t>
      </w:r>
    </w:p>
    <w:p w:rsidR="005148F6" w:rsidRPr="005148F6" w:rsidRDefault="005148F6" w:rsidP="005148F6">
      <w:pPr>
        <w:pStyle w:val="ListParagraph"/>
        <w:numPr>
          <w:ilvl w:val="0"/>
          <w:numId w:val="1"/>
        </w:numPr>
        <w:autoSpaceDE w:val="0"/>
        <w:autoSpaceDN w:val="0"/>
        <w:adjustRightInd w:val="0"/>
        <w:spacing w:after="0" w:line="240" w:lineRule="auto"/>
        <w:ind w:left="180" w:hanging="180"/>
        <w:jc w:val="both"/>
        <w:rPr>
          <w:rFonts w:ascii="Arial" w:hAnsi="Arial" w:cs="Arial"/>
          <w:sz w:val="24"/>
          <w:szCs w:val="24"/>
          <w:lang w:val="ro-RO"/>
        </w:rPr>
      </w:pP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proofErr w:type="spellStart"/>
      <w:r w:rsidRPr="0027637F">
        <w:rPr>
          <w:rFonts w:ascii="Arial" w:hAnsi="Arial" w:cs="Arial"/>
          <w:sz w:val="24"/>
          <w:szCs w:val="24"/>
        </w:rPr>
        <w:t>Justificarea</w:t>
      </w:r>
      <w:proofErr w:type="spellEnd"/>
      <w:r w:rsidRPr="0027637F">
        <w:rPr>
          <w:rFonts w:ascii="Arial" w:hAnsi="Arial" w:cs="Arial"/>
          <w:sz w:val="24"/>
          <w:szCs w:val="24"/>
        </w:rPr>
        <w:t xml:space="preserve"> </w:t>
      </w:r>
      <w:proofErr w:type="spellStart"/>
      <w:r w:rsidRPr="0027637F">
        <w:rPr>
          <w:rFonts w:ascii="Arial" w:hAnsi="Arial" w:cs="Arial"/>
          <w:sz w:val="24"/>
          <w:szCs w:val="24"/>
        </w:rPr>
        <w:t>prezentei</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w:t>
      </w:r>
      <w:proofErr w:type="spellEnd"/>
      <w:r w:rsidRPr="0027637F">
        <w:rPr>
          <w:rFonts w:ascii="Arial" w:hAnsi="Arial" w:cs="Arial"/>
          <w:sz w:val="24"/>
          <w:szCs w:val="24"/>
        </w:rPr>
        <w:t>:</w:t>
      </w: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p>
    <w:p w:rsidR="007E18AA" w:rsidRPr="0027637F" w:rsidRDefault="007E18AA" w:rsidP="007E18AA">
      <w:pPr>
        <w:pStyle w:val="ListParagraph"/>
        <w:numPr>
          <w:ilvl w:val="0"/>
          <w:numId w:val="19"/>
        </w:numPr>
        <w:tabs>
          <w:tab w:val="left" w:pos="284"/>
        </w:tabs>
        <w:autoSpaceDE w:val="0"/>
        <w:autoSpaceDN w:val="0"/>
        <w:adjustRightInd w:val="0"/>
        <w:spacing w:after="0" w:line="240" w:lineRule="auto"/>
        <w:ind w:left="0" w:firstLine="0"/>
        <w:contextualSpacing/>
        <w:jc w:val="both"/>
        <w:rPr>
          <w:rFonts w:ascii="Arial" w:hAnsi="Arial" w:cs="Arial"/>
          <w:sz w:val="24"/>
          <w:szCs w:val="24"/>
        </w:rPr>
      </w:pPr>
      <w:proofErr w:type="spellStart"/>
      <w:r w:rsidRPr="0027637F">
        <w:rPr>
          <w:rFonts w:ascii="Arial" w:hAnsi="Arial" w:cs="Arial"/>
          <w:sz w:val="24"/>
          <w:szCs w:val="24"/>
        </w:rPr>
        <w:t>Motivele</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baza</w:t>
      </w:r>
      <w:proofErr w:type="spellEnd"/>
      <w:r w:rsidRPr="0027637F">
        <w:rPr>
          <w:rFonts w:ascii="Arial" w:hAnsi="Arial" w:cs="Arial"/>
          <w:sz w:val="24"/>
          <w:szCs w:val="24"/>
        </w:rPr>
        <w:t xml:space="preserve"> </w:t>
      </w:r>
      <w:proofErr w:type="spellStart"/>
      <w:r w:rsidRPr="0027637F">
        <w:rPr>
          <w:rFonts w:ascii="Arial" w:hAnsi="Arial" w:cs="Arial"/>
          <w:sz w:val="24"/>
          <w:szCs w:val="24"/>
        </w:rPr>
        <w:t>cărora</w:t>
      </w:r>
      <w:proofErr w:type="spellEnd"/>
      <w:r w:rsidRPr="0027637F">
        <w:rPr>
          <w:rFonts w:ascii="Arial" w:hAnsi="Arial" w:cs="Arial"/>
          <w:sz w:val="24"/>
          <w:szCs w:val="24"/>
        </w:rPr>
        <w:t xml:space="preserve"> s-a </w:t>
      </w:r>
      <w:proofErr w:type="spellStart"/>
      <w:r w:rsidRPr="0027637F">
        <w:rPr>
          <w:rFonts w:ascii="Arial" w:hAnsi="Arial" w:cs="Arial"/>
          <w:sz w:val="24"/>
          <w:szCs w:val="24"/>
        </w:rPr>
        <w:t>stabilit</w:t>
      </w:r>
      <w:proofErr w:type="spellEnd"/>
      <w:r w:rsidRPr="0027637F">
        <w:rPr>
          <w:rFonts w:ascii="Arial" w:hAnsi="Arial" w:cs="Arial"/>
          <w:sz w:val="24"/>
          <w:szCs w:val="24"/>
        </w:rPr>
        <w:t xml:space="preserve"> </w:t>
      </w:r>
      <w:proofErr w:type="spellStart"/>
      <w:r w:rsidRPr="0027637F">
        <w:rPr>
          <w:rFonts w:ascii="Arial" w:hAnsi="Arial" w:cs="Arial"/>
          <w:sz w:val="24"/>
          <w:szCs w:val="24"/>
        </w:rPr>
        <w:t>neefectuarea</w:t>
      </w:r>
      <w:proofErr w:type="spellEnd"/>
      <w:r w:rsidRPr="0027637F">
        <w:rPr>
          <w:rFonts w:ascii="Arial" w:hAnsi="Arial" w:cs="Arial"/>
          <w:sz w:val="24"/>
          <w:szCs w:val="24"/>
        </w:rPr>
        <w:t xml:space="preserve"> </w:t>
      </w:r>
      <w:proofErr w:type="spellStart"/>
      <w:r w:rsidRPr="0027637F">
        <w:rPr>
          <w:rFonts w:ascii="Arial" w:hAnsi="Arial" w:cs="Arial"/>
          <w:sz w:val="24"/>
          <w:szCs w:val="24"/>
        </w:rPr>
        <w:t>evaluării</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sunt</w:t>
      </w:r>
      <w:proofErr w:type="spellEnd"/>
      <w:r w:rsidRPr="0027637F">
        <w:rPr>
          <w:rFonts w:ascii="Arial" w:hAnsi="Arial" w:cs="Arial"/>
          <w:sz w:val="24"/>
          <w:szCs w:val="24"/>
        </w:rPr>
        <w:t xml:space="preserve"> </w:t>
      </w:r>
      <w:proofErr w:type="spellStart"/>
      <w:r w:rsidRPr="0027637F">
        <w:rPr>
          <w:rFonts w:ascii="Arial" w:hAnsi="Arial" w:cs="Arial"/>
          <w:sz w:val="24"/>
          <w:szCs w:val="24"/>
        </w:rPr>
        <w:t>următoarele</w:t>
      </w:r>
      <w:proofErr w:type="spellEnd"/>
      <w:r w:rsidRPr="0027637F">
        <w:rPr>
          <w:rFonts w:ascii="Arial" w:hAnsi="Arial" w:cs="Arial"/>
          <w:sz w:val="24"/>
          <w:szCs w:val="24"/>
        </w:rPr>
        <w:t>:</w:t>
      </w:r>
    </w:p>
    <w:p w:rsidR="007E18AA" w:rsidRPr="0027637F" w:rsidRDefault="007E18AA" w:rsidP="007E18AA">
      <w:pPr>
        <w:autoSpaceDE w:val="0"/>
        <w:spacing w:after="0" w:line="240" w:lineRule="auto"/>
        <w:jc w:val="both"/>
        <w:rPr>
          <w:rFonts w:ascii="Arial" w:hAnsi="Arial" w:cs="Arial"/>
          <w:sz w:val="24"/>
          <w:szCs w:val="24"/>
          <w:lang w:val="ro-RO" w:eastAsia="ro-RO"/>
        </w:rPr>
      </w:pPr>
      <w:r w:rsidRPr="0027637F">
        <w:rPr>
          <w:rFonts w:ascii="Arial" w:hAnsi="Arial" w:cs="Arial"/>
          <w:sz w:val="24"/>
          <w:szCs w:val="24"/>
        </w:rPr>
        <w:t xml:space="preserve">Conform </w:t>
      </w:r>
      <w:proofErr w:type="spellStart"/>
      <w:r w:rsidRPr="0027637F">
        <w:rPr>
          <w:rFonts w:ascii="Arial" w:hAnsi="Arial" w:cs="Arial"/>
          <w:sz w:val="24"/>
          <w:szCs w:val="24"/>
        </w:rPr>
        <w:t>criteriilor</w:t>
      </w:r>
      <w:proofErr w:type="spellEnd"/>
      <w:r w:rsidRPr="0027637F">
        <w:rPr>
          <w:rFonts w:ascii="Arial" w:hAnsi="Arial" w:cs="Arial"/>
          <w:sz w:val="24"/>
          <w:szCs w:val="24"/>
        </w:rPr>
        <w:t xml:space="preserve"> de </w:t>
      </w:r>
      <w:proofErr w:type="spellStart"/>
      <w:r w:rsidRPr="0027637F">
        <w:rPr>
          <w:rFonts w:ascii="Arial" w:hAnsi="Arial" w:cs="Arial"/>
          <w:sz w:val="24"/>
          <w:szCs w:val="24"/>
        </w:rPr>
        <w:t>selecţie</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w:t>
      </w:r>
      <w:proofErr w:type="spellStart"/>
      <w:r w:rsidRPr="0027637F">
        <w:rPr>
          <w:rFonts w:ascii="Arial" w:hAnsi="Arial" w:cs="Arial"/>
          <w:sz w:val="24"/>
          <w:szCs w:val="24"/>
        </w:rPr>
        <w:t>stabilirea</w:t>
      </w:r>
      <w:proofErr w:type="spellEnd"/>
      <w:r w:rsidRPr="0027637F">
        <w:rPr>
          <w:rFonts w:ascii="Arial" w:hAnsi="Arial" w:cs="Arial"/>
          <w:sz w:val="24"/>
          <w:szCs w:val="24"/>
        </w:rPr>
        <w:t xml:space="preserve"> </w:t>
      </w:r>
      <w:proofErr w:type="spellStart"/>
      <w:r w:rsidRPr="0027637F">
        <w:rPr>
          <w:rFonts w:ascii="Arial" w:hAnsi="Arial" w:cs="Arial"/>
          <w:sz w:val="24"/>
          <w:szCs w:val="24"/>
        </w:rPr>
        <w:t>necesității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efectuării</w:t>
      </w:r>
      <w:proofErr w:type="spellEnd"/>
      <w:r w:rsidRPr="0027637F">
        <w:rPr>
          <w:rFonts w:ascii="Arial" w:hAnsi="Arial" w:cs="Arial"/>
          <w:sz w:val="24"/>
          <w:szCs w:val="24"/>
        </w:rPr>
        <w:t xml:space="preserve"> </w:t>
      </w:r>
      <w:proofErr w:type="spellStart"/>
      <w:r w:rsidRPr="0027637F">
        <w:rPr>
          <w:rFonts w:ascii="Arial" w:hAnsi="Arial" w:cs="Arial"/>
          <w:sz w:val="24"/>
          <w:szCs w:val="24"/>
        </w:rPr>
        <w:t>evaluării</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Anexa</w:t>
      </w:r>
      <w:proofErr w:type="spellEnd"/>
      <w:r w:rsidRPr="0027637F">
        <w:rPr>
          <w:rFonts w:ascii="Arial" w:hAnsi="Arial" w:cs="Arial"/>
          <w:sz w:val="24"/>
          <w:szCs w:val="24"/>
        </w:rPr>
        <w:t xml:space="preserve"> 3 la </w:t>
      </w:r>
      <w:proofErr w:type="spellStart"/>
      <w:r w:rsidRPr="0027637F">
        <w:rPr>
          <w:rFonts w:ascii="Arial" w:hAnsi="Arial" w:cs="Arial"/>
          <w:sz w:val="24"/>
          <w:szCs w:val="24"/>
        </w:rPr>
        <w:t>Legea</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292/2018 </w:t>
      </w:r>
      <w:r w:rsidRPr="0027637F">
        <w:rPr>
          <w:rFonts w:ascii="Arial" w:hAnsi="Arial" w:cs="Arial"/>
          <w:sz w:val="24"/>
          <w:szCs w:val="24"/>
          <w:lang w:val="ro-RO" w:eastAsia="ro-RO"/>
        </w:rPr>
        <w:t>p</w:t>
      </w:r>
      <w:proofErr w:type="spellStart"/>
      <w:r w:rsidRPr="0027637F">
        <w:rPr>
          <w:rFonts w:ascii="Arial" w:hAnsi="Arial" w:cs="Arial"/>
          <w:sz w:val="24"/>
          <w:szCs w:val="24"/>
        </w:rPr>
        <w:t>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lang w:val="ro-RO" w:eastAsia="ro-RO"/>
        </w:rPr>
        <w:t xml:space="preserve">;          </w:t>
      </w:r>
    </w:p>
    <w:p w:rsidR="007E18AA" w:rsidRPr="0027637F" w:rsidRDefault="005148F6" w:rsidP="007E18AA">
      <w:pPr>
        <w:pStyle w:val="ListParagraph"/>
        <w:tabs>
          <w:tab w:val="left" w:pos="284"/>
        </w:tabs>
        <w:spacing w:before="100" w:beforeAutospacing="1" w:after="0" w:line="240" w:lineRule="auto"/>
        <w:ind w:left="0"/>
        <w:contextualSpacing/>
        <w:jc w:val="both"/>
        <w:rPr>
          <w:rFonts w:ascii="Arial" w:hAnsi="Arial" w:cs="Arial"/>
          <w:b/>
          <w:sz w:val="24"/>
          <w:szCs w:val="24"/>
        </w:rPr>
      </w:pPr>
      <w:r>
        <w:rPr>
          <w:rFonts w:ascii="Arial" w:hAnsi="Arial" w:cs="Arial"/>
          <w:b/>
          <w:sz w:val="24"/>
          <w:szCs w:val="24"/>
        </w:rPr>
        <w:t>1</w:t>
      </w:r>
      <w:r w:rsidR="007E18AA" w:rsidRPr="0027637F">
        <w:rPr>
          <w:rFonts w:ascii="Arial" w:hAnsi="Arial" w:cs="Arial"/>
          <w:b/>
          <w:sz w:val="24"/>
          <w:szCs w:val="24"/>
        </w:rPr>
        <w:t xml:space="preserve">. </w:t>
      </w:r>
      <w:proofErr w:type="spellStart"/>
      <w:r w:rsidR="007E18AA" w:rsidRPr="0027637F">
        <w:rPr>
          <w:rFonts w:ascii="Arial" w:hAnsi="Arial" w:cs="Arial"/>
          <w:b/>
          <w:sz w:val="24"/>
          <w:szCs w:val="24"/>
        </w:rPr>
        <w:t>Caracteristicile</w:t>
      </w:r>
      <w:proofErr w:type="spellEnd"/>
      <w:r w:rsidR="007E18AA" w:rsidRPr="0027637F">
        <w:rPr>
          <w:rFonts w:ascii="Arial" w:hAnsi="Arial" w:cs="Arial"/>
          <w:b/>
          <w:sz w:val="24"/>
          <w:szCs w:val="24"/>
        </w:rPr>
        <w:t xml:space="preserve"> </w:t>
      </w:r>
      <w:proofErr w:type="spellStart"/>
      <w:r w:rsidR="007E18AA" w:rsidRPr="0027637F">
        <w:rPr>
          <w:rFonts w:ascii="Arial" w:hAnsi="Arial" w:cs="Arial"/>
          <w:b/>
          <w:sz w:val="24"/>
          <w:szCs w:val="24"/>
        </w:rPr>
        <w:t>proiectului</w:t>
      </w:r>
      <w:proofErr w:type="spellEnd"/>
    </w:p>
    <w:p w:rsidR="007E18AA" w:rsidRPr="0027637F" w:rsidRDefault="007E18AA" w:rsidP="007E18AA">
      <w:pPr>
        <w:pStyle w:val="ListParagraph"/>
        <w:numPr>
          <w:ilvl w:val="0"/>
          <w:numId w:val="20"/>
        </w:numPr>
        <w:tabs>
          <w:tab w:val="left" w:pos="284"/>
        </w:tabs>
        <w:spacing w:before="100" w:beforeAutospacing="1" w:after="0" w:line="240" w:lineRule="auto"/>
        <w:ind w:left="0" w:firstLine="0"/>
        <w:contextualSpacing/>
        <w:jc w:val="both"/>
        <w:rPr>
          <w:rFonts w:ascii="Arial" w:hAnsi="Arial" w:cs="Arial"/>
          <w:sz w:val="24"/>
          <w:szCs w:val="24"/>
        </w:rPr>
      </w:pPr>
      <w:proofErr w:type="spellStart"/>
      <w:proofErr w:type="gramStart"/>
      <w:r w:rsidRPr="0027637F">
        <w:rPr>
          <w:rFonts w:ascii="Arial" w:hAnsi="Arial" w:cs="Arial"/>
          <w:i/>
          <w:sz w:val="24"/>
          <w:szCs w:val="24"/>
        </w:rPr>
        <w:t>dimensiunea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concepția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întregului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proiect</w:t>
      </w:r>
      <w:proofErr w:type="spellEnd"/>
      <w:r w:rsidRPr="0027637F">
        <w:rPr>
          <w:rFonts w:ascii="Arial" w:hAnsi="Arial" w:cs="Arial"/>
          <w:i/>
          <w:sz w:val="24"/>
          <w:szCs w:val="24"/>
        </w:rPr>
        <w:t xml:space="preserve">: </w:t>
      </w:r>
      <w:proofErr w:type="spellStart"/>
      <w:r w:rsidRPr="0027637F">
        <w:rPr>
          <w:rFonts w:ascii="Arial" w:hAnsi="Arial" w:cs="Arial"/>
          <w:sz w:val="24"/>
          <w:szCs w:val="24"/>
        </w:rPr>
        <w:t>proiectul</w:t>
      </w:r>
      <w:proofErr w:type="spellEnd"/>
      <w:r w:rsidRPr="0027637F">
        <w:rPr>
          <w:rFonts w:ascii="Arial" w:hAnsi="Arial" w:cs="Arial"/>
          <w:sz w:val="24"/>
          <w:szCs w:val="24"/>
        </w:rPr>
        <w:t xml:space="preserve"> se </w:t>
      </w:r>
      <w:proofErr w:type="spellStart"/>
      <w:r w:rsidRPr="0027637F">
        <w:rPr>
          <w:rFonts w:ascii="Arial" w:hAnsi="Arial" w:cs="Arial"/>
          <w:sz w:val="24"/>
          <w:szCs w:val="24"/>
        </w:rPr>
        <w:t>încadrează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prevederile</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proofErr w:type="gramStart"/>
      <w:r w:rsidRPr="0027637F">
        <w:rPr>
          <w:rFonts w:ascii="Arial" w:hAnsi="Arial" w:cs="Arial"/>
          <w:sz w:val="24"/>
          <w:szCs w:val="24"/>
        </w:rPr>
        <w:t>292/2108</w:t>
      </w:r>
      <w:proofErr w:type="gramEnd"/>
      <w:r w:rsidRPr="0027637F">
        <w:rPr>
          <w:rFonts w:ascii="Arial" w:hAnsi="Arial" w:cs="Arial"/>
          <w:sz w:val="24"/>
          <w:szCs w:val="24"/>
        </w:rPr>
        <w:t xml:space="preserve">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anexa</w:t>
      </w:r>
      <w:proofErr w:type="spellEnd"/>
      <w:r w:rsidRPr="0027637F">
        <w:rPr>
          <w:rFonts w:ascii="Arial" w:hAnsi="Arial" w:cs="Arial"/>
          <w:sz w:val="24"/>
          <w:szCs w:val="24"/>
        </w:rPr>
        <w:t xml:space="preserve"> 2, pct. </w:t>
      </w:r>
      <w:r w:rsidRPr="0027637F">
        <w:rPr>
          <w:rFonts w:ascii="Arial" w:eastAsia="Times New Roman" w:hAnsi="Arial" w:cs="Arial"/>
          <w:sz w:val="24"/>
          <w:szCs w:val="24"/>
        </w:rPr>
        <w:t xml:space="preserve">10. </w:t>
      </w:r>
      <w:proofErr w:type="spellStart"/>
      <w:r w:rsidRPr="0027637F">
        <w:rPr>
          <w:rFonts w:ascii="Arial" w:eastAsia="Times New Roman" w:hAnsi="Arial" w:cs="Arial"/>
          <w:sz w:val="24"/>
          <w:szCs w:val="24"/>
        </w:rPr>
        <w:t>Proiecte</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infrastructură</w:t>
      </w:r>
      <w:proofErr w:type="spellEnd"/>
      <w:r w:rsidRPr="0027637F">
        <w:rPr>
          <w:rFonts w:ascii="Arial" w:eastAsia="Times New Roman" w:hAnsi="Arial" w:cs="Arial"/>
          <w:sz w:val="24"/>
          <w:szCs w:val="24"/>
        </w:rPr>
        <w:t xml:space="preserve">: b) </w:t>
      </w:r>
      <w:proofErr w:type="spellStart"/>
      <w:r w:rsidRPr="0027637F">
        <w:rPr>
          <w:rFonts w:ascii="Arial" w:eastAsia="Times New Roman" w:hAnsi="Arial" w:cs="Arial"/>
          <w:sz w:val="24"/>
          <w:szCs w:val="24"/>
        </w:rPr>
        <w:t>proiecte</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dezvoltare</w:t>
      </w:r>
      <w:proofErr w:type="spellEnd"/>
      <w:r w:rsidRPr="0027637F">
        <w:rPr>
          <w:rFonts w:ascii="Arial" w:eastAsia="Times New Roman" w:hAnsi="Arial" w:cs="Arial"/>
          <w:sz w:val="24"/>
          <w:szCs w:val="24"/>
        </w:rPr>
        <w:t xml:space="preserve"> </w:t>
      </w:r>
      <w:proofErr w:type="spellStart"/>
      <w:proofErr w:type="gramStart"/>
      <w:r w:rsidRPr="0027637F">
        <w:rPr>
          <w:rFonts w:ascii="Arial" w:eastAsia="Times New Roman" w:hAnsi="Arial" w:cs="Arial"/>
          <w:sz w:val="24"/>
          <w:szCs w:val="24"/>
        </w:rPr>
        <w:t>urbană</w:t>
      </w:r>
      <w:proofErr w:type="spellEnd"/>
      <w:proofErr w:type="gram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și</w:t>
      </w:r>
      <w:proofErr w:type="spellEnd"/>
      <w:r w:rsidRPr="0027637F">
        <w:rPr>
          <w:rFonts w:ascii="Arial" w:eastAsia="Times New Roman" w:hAnsi="Arial" w:cs="Arial"/>
          <w:sz w:val="24"/>
          <w:szCs w:val="24"/>
        </w:rPr>
        <w:t xml:space="preserve"> 13. a) </w:t>
      </w:r>
      <w:proofErr w:type="spellStart"/>
      <w:r w:rsidRPr="0027637F">
        <w:rPr>
          <w:rFonts w:ascii="Arial" w:eastAsia="Times New Roman" w:hAnsi="Arial" w:cs="Arial"/>
          <w:sz w:val="24"/>
          <w:szCs w:val="24"/>
        </w:rPr>
        <w:t>Orice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modificări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sau</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extinderi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altele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decât</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cele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prevăzute</w:t>
      </w:r>
      <w:proofErr w:type="spellEnd"/>
      <w:r w:rsidRPr="0027637F">
        <w:rPr>
          <w:rFonts w:ascii="Arial" w:eastAsia="Times New Roman" w:hAnsi="Arial" w:cs="Arial"/>
          <w:sz w:val="24"/>
          <w:szCs w:val="24"/>
        </w:rPr>
        <w:t xml:space="preserve"> la </w:t>
      </w:r>
      <w:hyperlink r:id="rId8" w:anchor="p-275167933" w:tgtFrame="_blank" w:history="1">
        <w:r w:rsidRPr="0027637F">
          <w:rPr>
            <w:rFonts w:ascii="Arial" w:eastAsia="Times New Roman" w:hAnsi="Arial" w:cs="Arial"/>
            <w:sz w:val="24"/>
            <w:szCs w:val="24"/>
          </w:rPr>
          <w:t>pct. 24</w:t>
        </w:r>
      </w:hyperlink>
      <w:r w:rsidRPr="0027637F">
        <w:rPr>
          <w:rFonts w:ascii="Arial" w:eastAsia="Times New Roman" w:hAnsi="Arial" w:cs="Arial"/>
          <w:sz w:val="24"/>
          <w:szCs w:val="24"/>
        </w:rPr>
        <w:t xml:space="preserve"> din </w:t>
      </w:r>
      <w:proofErr w:type="spellStart"/>
      <w:r w:rsidRPr="0027637F">
        <w:rPr>
          <w:rFonts w:ascii="Arial" w:eastAsia="Times New Roman" w:hAnsi="Arial" w:cs="Arial"/>
          <w:sz w:val="24"/>
          <w:szCs w:val="24"/>
        </w:rPr>
        <w:t>anexa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nr</w:t>
      </w:r>
      <w:proofErr w:type="spellEnd"/>
      <w:r w:rsidRPr="0027637F">
        <w:rPr>
          <w:rFonts w:ascii="Arial" w:eastAsia="Times New Roman" w:hAnsi="Arial" w:cs="Arial"/>
          <w:sz w:val="24"/>
          <w:szCs w:val="24"/>
        </w:rPr>
        <w:t xml:space="preserve">. </w:t>
      </w:r>
      <w:proofErr w:type="gramStart"/>
      <w:r w:rsidRPr="0027637F">
        <w:rPr>
          <w:rFonts w:ascii="Arial" w:eastAsia="Times New Roman" w:hAnsi="Arial" w:cs="Arial"/>
          <w:sz w:val="24"/>
          <w:szCs w:val="24"/>
        </w:rPr>
        <w:t>1</w:t>
      </w:r>
      <w:proofErr w:type="gramEnd"/>
      <w:r w:rsidRPr="0027637F">
        <w:rPr>
          <w:rFonts w:ascii="Arial" w:eastAsia="Times New Roman" w:hAnsi="Arial" w:cs="Arial"/>
          <w:sz w:val="24"/>
          <w:szCs w:val="24"/>
        </w:rPr>
        <w:t xml:space="preserve">, ale </w:t>
      </w:r>
      <w:proofErr w:type="spellStart"/>
      <w:r w:rsidRPr="0027637F">
        <w:rPr>
          <w:rFonts w:ascii="Arial" w:eastAsia="Times New Roman" w:hAnsi="Arial" w:cs="Arial"/>
          <w:sz w:val="24"/>
          <w:szCs w:val="24"/>
        </w:rPr>
        <w:t>proiectelor</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prevăzute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anexa</w:t>
      </w:r>
      <w:proofErr w:type="spellEnd"/>
      <w:r w:rsidRPr="0027637F">
        <w:rPr>
          <w:rFonts w:ascii="Arial" w:eastAsia="Times New Roman" w:hAnsi="Arial" w:cs="Arial"/>
          <w:sz w:val="24"/>
          <w:szCs w:val="24"/>
        </w:rPr>
        <w:t xml:space="preserve"> </w:t>
      </w:r>
      <w:hyperlink r:id="rId9" w:anchor="p-275167869" w:tgtFrame="_blank" w:history="1">
        <w:proofErr w:type="spellStart"/>
        <w:r w:rsidRPr="0027637F">
          <w:rPr>
            <w:rFonts w:ascii="Arial" w:eastAsia="Times New Roman" w:hAnsi="Arial" w:cs="Arial"/>
            <w:sz w:val="24"/>
            <w:szCs w:val="24"/>
          </w:rPr>
          <w:t>nr</w:t>
        </w:r>
        <w:proofErr w:type="spellEnd"/>
        <w:r w:rsidRPr="0027637F">
          <w:rPr>
            <w:rFonts w:ascii="Arial" w:eastAsia="Times New Roman" w:hAnsi="Arial" w:cs="Arial"/>
            <w:sz w:val="24"/>
            <w:szCs w:val="24"/>
          </w:rPr>
          <w:t>. 1</w:t>
        </w:r>
      </w:hyperlink>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sau</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prezenta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anexă</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deja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autorizate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executate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sau</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curs de a fi </w:t>
      </w:r>
      <w:proofErr w:type="spellStart"/>
      <w:r w:rsidRPr="0027637F">
        <w:rPr>
          <w:rFonts w:ascii="Arial" w:eastAsia="Times New Roman" w:hAnsi="Arial" w:cs="Arial"/>
          <w:sz w:val="24"/>
          <w:szCs w:val="24"/>
        </w:rPr>
        <w:t>executate</w:t>
      </w:r>
      <w:proofErr w:type="spellEnd"/>
      <w:r w:rsidRPr="0027637F">
        <w:rPr>
          <w:rFonts w:ascii="Arial" w:eastAsia="Times New Roman" w:hAnsi="Arial" w:cs="Arial"/>
          <w:sz w:val="24"/>
          <w:szCs w:val="24"/>
        </w:rPr>
        <w:t xml:space="preserve">, care pot </w:t>
      </w:r>
      <w:proofErr w:type="spellStart"/>
      <w:r w:rsidRPr="0027637F">
        <w:rPr>
          <w:rFonts w:ascii="Arial" w:eastAsia="Times New Roman" w:hAnsi="Arial" w:cs="Arial"/>
          <w:sz w:val="24"/>
          <w:szCs w:val="24"/>
        </w:rPr>
        <w:t>avea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efecte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semnificative</w:t>
      </w:r>
      <w:proofErr w:type="spellEnd"/>
      <w:r w:rsidRPr="0027637F">
        <w:rPr>
          <w:rFonts w:ascii="Arial" w:eastAsia="Times New Roman" w:hAnsi="Arial" w:cs="Arial"/>
          <w:sz w:val="24"/>
          <w:szCs w:val="24"/>
        </w:rPr>
        <w:t xml:space="preserve"> negative </w:t>
      </w:r>
      <w:proofErr w:type="spellStart"/>
      <w:r w:rsidRPr="0027637F">
        <w:rPr>
          <w:rFonts w:ascii="Arial" w:eastAsia="Times New Roman" w:hAnsi="Arial" w:cs="Arial"/>
          <w:sz w:val="24"/>
          <w:szCs w:val="24"/>
        </w:rPr>
        <w:t>asupra</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mediului</w:t>
      </w:r>
      <w:proofErr w:type="spellEnd"/>
      <w:r w:rsidRPr="0027637F">
        <w:rPr>
          <w:rFonts w:ascii="Arial" w:eastAsia="Times New Roman" w:hAnsi="Arial" w:cs="Arial"/>
          <w:sz w:val="24"/>
          <w:szCs w:val="24"/>
        </w:rPr>
        <w:t>;</w:t>
      </w:r>
    </w:p>
    <w:p w:rsidR="00E96CD6" w:rsidRPr="0027637F" w:rsidRDefault="0027637F" w:rsidP="00E96CD6">
      <w:pPr>
        <w:spacing w:after="8" w:line="247" w:lineRule="auto"/>
        <w:ind w:right="136"/>
        <w:jc w:val="both"/>
        <w:rPr>
          <w:rFonts w:ascii="Arial" w:hAnsi="Arial" w:cs="Arial"/>
          <w:sz w:val="24"/>
          <w:szCs w:val="24"/>
        </w:rPr>
      </w:pPr>
      <w:r w:rsidRPr="0027637F">
        <w:rPr>
          <w:rFonts w:ascii="Arial" w:hAnsi="Arial" w:cs="Arial"/>
          <w:sz w:val="24"/>
          <w:szCs w:val="24"/>
        </w:rPr>
        <w:t xml:space="preserve">        </w:t>
      </w:r>
      <w:proofErr w:type="spellStart"/>
      <w:r w:rsidR="00E96CD6" w:rsidRPr="0027637F">
        <w:rPr>
          <w:rFonts w:ascii="Arial" w:hAnsi="Arial" w:cs="Arial"/>
          <w:sz w:val="24"/>
          <w:szCs w:val="24"/>
        </w:rPr>
        <w:t>Extindere</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conductä</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distributie</w:t>
      </w:r>
      <w:proofErr w:type="spellEnd"/>
      <w:r w:rsidR="00E96CD6" w:rsidRPr="0027637F">
        <w:rPr>
          <w:rFonts w:ascii="Arial" w:hAnsi="Arial" w:cs="Arial"/>
          <w:sz w:val="24"/>
          <w:szCs w:val="24"/>
        </w:rPr>
        <w:t xml:space="preserve"> gaze </w:t>
      </w:r>
      <w:proofErr w:type="spellStart"/>
      <w:r w:rsidR="00E96CD6" w:rsidRPr="0027637F">
        <w:rPr>
          <w:rFonts w:ascii="Arial" w:hAnsi="Arial" w:cs="Arial"/>
          <w:sz w:val="24"/>
          <w:szCs w:val="24"/>
        </w:rPr>
        <w:t>naturale</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presiune</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redusä</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presiunea</w:t>
      </w:r>
      <w:proofErr w:type="spellEnd"/>
      <w:r w:rsidR="00E96CD6" w:rsidRPr="0027637F">
        <w:rPr>
          <w:rFonts w:ascii="Arial" w:hAnsi="Arial" w:cs="Arial"/>
          <w:sz w:val="24"/>
          <w:szCs w:val="24"/>
        </w:rPr>
        <w:t xml:space="preserve"> de </w:t>
      </w:r>
      <w:proofErr w:type="spellStart"/>
      <w:r w:rsidR="00E96CD6" w:rsidRPr="0027637F">
        <w:rPr>
          <w:rFonts w:ascii="Arial" w:hAnsi="Arial" w:cs="Arial"/>
          <w:sz w:val="24"/>
          <w:szCs w:val="24"/>
        </w:rPr>
        <w:t>regim</w:t>
      </w:r>
      <w:proofErr w:type="spellEnd"/>
      <w:r w:rsidR="00E96CD6" w:rsidRPr="0027637F">
        <w:rPr>
          <w:rFonts w:ascii="Arial" w:hAnsi="Arial" w:cs="Arial"/>
          <w:sz w:val="24"/>
          <w:szCs w:val="24"/>
        </w:rPr>
        <w:t xml:space="preserve"> 2 </w:t>
      </w:r>
      <w:proofErr w:type="spellStart"/>
      <w:r w:rsidR="00E96CD6" w:rsidRPr="0027637F">
        <w:rPr>
          <w:rFonts w:ascii="Arial" w:hAnsi="Arial" w:cs="Arial"/>
          <w:sz w:val="24"/>
          <w:szCs w:val="24"/>
        </w:rPr>
        <w:t>bari</w:t>
      </w:r>
      <w:proofErr w:type="spellEnd"/>
      <w:r w:rsidR="00E96CD6" w:rsidRPr="0027637F">
        <w:rPr>
          <w:rFonts w:ascii="Arial" w:hAnsi="Arial" w:cs="Arial"/>
          <w:sz w:val="24"/>
          <w:szCs w:val="24"/>
        </w:rPr>
        <w:t xml:space="preserve"> - 0,05 </w:t>
      </w:r>
      <w:proofErr w:type="spellStart"/>
      <w:r w:rsidR="00E96CD6" w:rsidRPr="0027637F">
        <w:rPr>
          <w:rFonts w:ascii="Arial" w:hAnsi="Arial" w:cs="Arial"/>
          <w:sz w:val="24"/>
          <w:szCs w:val="24"/>
        </w:rPr>
        <w:t>bari</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sau</w:t>
      </w:r>
      <w:proofErr w:type="spellEnd"/>
      <w:r w:rsidR="00E96CD6" w:rsidRPr="0027637F">
        <w:rPr>
          <w:rFonts w:ascii="Arial" w:hAnsi="Arial" w:cs="Arial"/>
          <w:sz w:val="24"/>
          <w:szCs w:val="24"/>
        </w:rPr>
        <w:t xml:space="preserve"> 2x [0</w:t>
      </w:r>
      <w:r w:rsidR="00E96CD6" w:rsidRPr="0027637F">
        <w:rPr>
          <w:rFonts w:ascii="Arial" w:hAnsi="Arial" w:cs="Arial"/>
          <w:sz w:val="24"/>
          <w:szCs w:val="24"/>
          <w:vertAlign w:val="superscript"/>
        </w:rPr>
        <w:t xml:space="preserve">5 </w:t>
      </w:r>
      <w:r w:rsidR="00E96CD6" w:rsidRPr="0027637F">
        <w:rPr>
          <w:rFonts w:ascii="Arial" w:hAnsi="Arial" w:cs="Arial"/>
          <w:sz w:val="24"/>
          <w:szCs w:val="24"/>
        </w:rPr>
        <w:t>Pa -o,05X10</w:t>
      </w:r>
      <w:r w:rsidR="00E96CD6" w:rsidRPr="0027637F">
        <w:rPr>
          <w:rFonts w:ascii="Arial" w:hAnsi="Arial" w:cs="Arial"/>
          <w:sz w:val="24"/>
          <w:szCs w:val="24"/>
          <w:vertAlign w:val="superscript"/>
        </w:rPr>
        <w:t>5</w:t>
      </w:r>
      <w:r w:rsidR="00E96CD6" w:rsidRPr="0027637F">
        <w:rPr>
          <w:rFonts w:ascii="Arial" w:hAnsi="Arial" w:cs="Arial"/>
          <w:sz w:val="24"/>
          <w:szCs w:val="24"/>
        </w:rPr>
        <w:t>pa )</w:t>
      </w:r>
      <w:r w:rsidR="00E96CD6">
        <w:rPr>
          <w:rFonts w:ascii="Arial" w:hAnsi="Arial" w:cs="Arial"/>
          <w:sz w:val="24"/>
          <w:szCs w:val="24"/>
        </w:rPr>
        <w:t xml:space="preserve"> </w:t>
      </w:r>
      <w:r w:rsidR="00E96CD6" w:rsidRPr="0027637F">
        <w:rPr>
          <w:rFonts w:ascii="Arial" w:hAnsi="Arial" w:cs="Arial"/>
          <w:sz w:val="24"/>
          <w:szCs w:val="24"/>
        </w:rPr>
        <w:t>din PE</w:t>
      </w:r>
      <w:r w:rsidR="00E96CD6">
        <w:rPr>
          <w:rFonts w:ascii="Arial" w:hAnsi="Arial" w:cs="Arial"/>
          <w:sz w:val="24"/>
          <w:szCs w:val="24"/>
        </w:rPr>
        <w:t>100</w:t>
      </w:r>
      <w:r w:rsidR="00E96CD6" w:rsidRPr="0027637F">
        <w:rPr>
          <w:rFonts w:ascii="Arial" w:hAnsi="Arial" w:cs="Arial"/>
          <w:sz w:val="24"/>
          <w:szCs w:val="24"/>
        </w:rPr>
        <w:t>HD SDR11Dext 63x 5,72 mm , L=2</w:t>
      </w:r>
      <w:r w:rsidR="00E96CD6">
        <w:rPr>
          <w:rFonts w:ascii="Arial" w:hAnsi="Arial" w:cs="Arial"/>
          <w:sz w:val="24"/>
          <w:szCs w:val="24"/>
        </w:rPr>
        <w:t>63</w:t>
      </w:r>
      <w:r w:rsidR="00E96CD6" w:rsidRPr="0027637F">
        <w:rPr>
          <w:rFonts w:ascii="Arial" w:hAnsi="Arial" w:cs="Arial"/>
          <w:sz w:val="24"/>
          <w:szCs w:val="24"/>
        </w:rPr>
        <w:t xml:space="preserve"> m cu </w:t>
      </w:r>
      <w:proofErr w:type="spellStart"/>
      <w:r w:rsidR="00E96CD6" w:rsidRPr="0027637F">
        <w:rPr>
          <w:rFonts w:ascii="Arial" w:hAnsi="Arial" w:cs="Arial"/>
          <w:sz w:val="24"/>
          <w:szCs w:val="24"/>
        </w:rPr>
        <w:t>montaj</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îngropat</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pe</w:t>
      </w:r>
      <w:proofErr w:type="spellEnd"/>
      <w:r w:rsidR="00E96CD6" w:rsidRPr="0027637F">
        <w:rPr>
          <w:rFonts w:ascii="Arial" w:hAnsi="Arial" w:cs="Arial"/>
          <w:sz w:val="24"/>
          <w:szCs w:val="24"/>
        </w:rPr>
        <w:t xml:space="preserve"> pat de </w:t>
      </w:r>
      <w:proofErr w:type="spellStart"/>
      <w:r w:rsidR="00E96CD6" w:rsidRPr="0027637F">
        <w:rPr>
          <w:rFonts w:ascii="Arial" w:hAnsi="Arial" w:cs="Arial"/>
          <w:sz w:val="24"/>
          <w:szCs w:val="24"/>
        </w:rPr>
        <w:t>nisip</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în</w:t>
      </w:r>
      <w:proofErr w:type="spellEnd"/>
      <w:r w:rsidR="00E96CD6" w:rsidRPr="0027637F">
        <w:rPr>
          <w:rFonts w:ascii="Arial" w:hAnsi="Arial" w:cs="Arial"/>
          <w:sz w:val="24"/>
          <w:szCs w:val="24"/>
        </w:rPr>
        <w:t xml:space="preserve"> </w:t>
      </w:r>
      <w:proofErr w:type="spellStart"/>
      <w:r w:rsidR="00E96CD6" w:rsidRPr="0027637F">
        <w:rPr>
          <w:rFonts w:ascii="Arial" w:hAnsi="Arial" w:cs="Arial"/>
          <w:sz w:val="24"/>
          <w:szCs w:val="24"/>
        </w:rPr>
        <w:t>domeniul</w:t>
      </w:r>
      <w:proofErr w:type="spellEnd"/>
      <w:r w:rsidR="00E96CD6" w:rsidRPr="0027637F">
        <w:rPr>
          <w:rFonts w:ascii="Arial" w:hAnsi="Arial" w:cs="Arial"/>
          <w:sz w:val="24"/>
          <w:szCs w:val="24"/>
        </w:rPr>
        <w:t xml:space="preserve"> public</w:t>
      </w:r>
    </w:p>
    <w:p w:rsidR="0027637F" w:rsidRPr="0027637F" w:rsidRDefault="0027637F" w:rsidP="0027637F">
      <w:pPr>
        <w:spacing w:after="8" w:line="247" w:lineRule="auto"/>
        <w:ind w:right="136"/>
        <w:jc w:val="both"/>
        <w:rPr>
          <w:rFonts w:ascii="Arial" w:hAnsi="Arial" w:cs="Arial"/>
          <w:sz w:val="24"/>
          <w:szCs w:val="24"/>
        </w:rPr>
      </w:pPr>
    </w:p>
    <w:p w:rsidR="007E18AA" w:rsidRPr="0027637F" w:rsidRDefault="007E18AA" w:rsidP="007E18AA">
      <w:pPr>
        <w:pStyle w:val="ListParagraph"/>
        <w:numPr>
          <w:ilvl w:val="0"/>
          <w:numId w:val="20"/>
        </w:numPr>
        <w:tabs>
          <w:tab w:val="left" w:pos="284"/>
        </w:tabs>
        <w:spacing w:after="0" w:line="240" w:lineRule="auto"/>
        <w:ind w:left="0" w:firstLine="0"/>
        <w:contextualSpacing/>
        <w:jc w:val="both"/>
        <w:rPr>
          <w:rFonts w:ascii="Arial" w:hAnsi="Arial" w:cs="Arial"/>
          <w:sz w:val="24"/>
          <w:szCs w:val="24"/>
        </w:rPr>
      </w:pPr>
      <w:proofErr w:type="spellStart"/>
      <w:proofErr w:type="gramStart"/>
      <w:r w:rsidRPr="0027637F">
        <w:rPr>
          <w:rFonts w:ascii="Arial" w:hAnsi="Arial" w:cs="Arial"/>
          <w:i/>
          <w:sz w:val="24"/>
          <w:szCs w:val="24"/>
        </w:rPr>
        <w:lastRenderedPageBreak/>
        <w:t>cumularea</w:t>
      </w:r>
      <w:proofErr w:type="spellEnd"/>
      <w:proofErr w:type="gramEnd"/>
      <w:r w:rsidRPr="0027637F">
        <w:rPr>
          <w:rFonts w:ascii="Arial" w:hAnsi="Arial" w:cs="Arial"/>
          <w:i/>
          <w:sz w:val="24"/>
          <w:szCs w:val="24"/>
        </w:rPr>
        <w:t xml:space="preserve"> cu </w:t>
      </w:r>
      <w:proofErr w:type="spellStart"/>
      <w:r w:rsidRPr="0027637F">
        <w:rPr>
          <w:rFonts w:ascii="Arial" w:hAnsi="Arial" w:cs="Arial"/>
          <w:i/>
          <w:sz w:val="24"/>
          <w:szCs w:val="24"/>
        </w:rPr>
        <w:t>alte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proiecte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existente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şi</w:t>
      </w:r>
      <w:proofErr w:type="spellEnd"/>
      <w:r w:rsidRPr="0027637F">
        <w:rPr>
          <w:rFonts w:ascii="Arial" w:hAnsi="Arial" w:cs="Arial"/>
          <w:i/>
          <w:sz w:val="24"/>
          <w:szCs w:val="24"/>
        </w:rPr>
        <w:t>/</w:t>
      </w:r>
      <w:proofErr w:type="spellStart"/>
      <w:r w:rsidRPr="0027637F">
        <w:rPr>
          <w:rFonts w:ascii="Arial" w:hAnsi="Arial" w:cs="Arial"/>
          <w:i/>
          <w:sz w:val="24"/>
          <w:szCs w:val="24"/>
        </w:rPr>
        <w:t>sau</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aprobate</w:t>
      </w:r>
      <w:proofErr w:type="spellEnd"/>
      <w:r w:rsidRPr="0027637F">
        <w:rPr>
          <w:rFonts w:ascii="Arial" w:hAnsi="Arial" w:cs="Arial"/>
          <w:i/>
          <w:sz w:val="24"/>
          <w:szCs w:val="24"/>
        </w:rPr>
        <w:t xml:space="preserve">: </w:t>
      </w:r>
      <w:r w:rsidRPr="0027637F">
        <w:rPr>
          <w:rFonts w:ascii="Arial" w:hAnsi="Arial" w:cs="Arial"/>
          <w:sz w:val="24"/>
          <w:szCs w:val="24"/>
        </w:rPr>
        <w:t xml:space="preserve">nu </w:t>
      </w:r>
      <w:proofErr w:type="spellStart"/>
      <w:r w:rsidRPr="0027637F">
        <w:rPr>
          <w:rFonts w:ascii="Arial" w:hAnsi="Arial" w:cs="Arial"/>
          <w:sz w:val="24"/>
          <w:szCs w:val="24"/>
        </w:rPr>
        <w:t>este</w:t>
      </w:r>
      <w:proofErr w:type="spellEnd"/>
      <w:r w:rsidRPr="0027637F">
        <w:rPr>
          <w:rFonts w:ascii="Arial" w:hAnsi="Arial" w:cs="Arial"/>
          <w:sz w:val="24"/>
          <w:szCs w:val="24"/>
        </w:rPr>
        <w:t xml:space="preserve"> </w:t>
      </w:r>
      <w:proofErr w:type="spellStart"/>
      <w:r w:rsidRPr="0027637F">
        <w:rPr>
          <w:rFonts w:ascii="Arial" w:hAnsi="Arial" w:cs="Arial"/>
          <w:sz w:val="24"/>
          <w:szCs w:val="24"/>
        </w:rPr>
        <w:t>cazul</w:t>
      </w:r>
      <w:proofErr w:type="spellEnd"/>
      <w:r w:rsidRPr="0027637F">
        <w:rPr>
          <w:rFonts w:ascii="Arial" w:hAnsi="Arial" w:cs="Arial"/>
          <w:sz w:val="24"/>
          <w:szCs w:val="24"/>
        </w:rPr>
        <w:t xml:space="preserve">. </w:t>
      </w:r>
    </w:p>
    <w:p w:rsidR="007E18AA" w:rsidRPr="0027637F" w:rsidRDefault="007E18AA" w:rsidP="007E18AA">
      <w:pPr>
        <w:pStyle w:val="ListParagraph"/>
        <w:numPr>
          <w:ilvl w:val="0"/>
          <w:numId w:val="20"/>
        </w:numPr>
        <w:tabs>
          <w:tab w:val="left" w:pos="284"/>
        </w:tabs>
        <w:spacing w:before="100" w:beforeAutospacing="1" w:after="0" w:line="240" w:lineRule="auto"/>
        <w:ind w:left="0" w:firstLine="0"/>
        <w:contextualSpacing/>
        <w:jc w:val="both"/>
        <w:rPr>
          <w:rFonts w:ascii="Arial" w:hAnsi="Arial" w:cs="Arial"/>
          <w:sz w:val="24"/>
          <w:szCs w:val="24"/>
        </w:rPr>
      </w:pPr>
      <w:proofErr w:type="spellStart"/>
      <w:r w:rsidRPr="0027637F">
        <w:rPr>
          <w:rFonts w:ascii="Arial" w:hAnsi="Arial" w:cs="Arial"/>
          <w:i/>
          <w:sz w:val="24"/>
          <w:szCs w:val="24"/>
        </w:rPr>
        <w:t>utilizarea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resurselor</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naturale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în</w:t>
      </w:r>
      <w:proofErr w:type="spellEnd"/>
      <w:r w:rsidRPr="0027637F">
        <w:rPr>
          <w:rFonts w:ascii="Arial" w:hAnsi="Arial" w:cs="Arial"/>
          <w:i/>
          <w:sz w:val="24"/>
          <w:szCs w:val="24"/>
        </w:rPr>
        <w:t xml:space="preserve"> special a </w:t>
      </w:r>
      <w:proofErr w:type="spellStart"/>
      <w:r w:rsidRPr="0027637F">
        <w:rPr>
          <w:rFonts w:ascii="Arial" w:hAnsi="Arial" w:cs="Arial"/>
          <w:i/>
          <w:sz w:val="24"/>
          <w:szCs w:val="24"/>
        </w:rPr>
        <w:t>solului</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terenurilor</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apei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şi</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biodiversităţii</w:t>
      </w:r>
      <w:proofErr w:type="spellEnd"/>
      <w:r w:rsidRPr="0027637F">
        <w:rPr>
          <w:rFonts w:ascii="Arial" w:hAnsi="Arial" w:cs="Arial"/>
          <w:i/>
          <w:sz w:val="24"/>
          <w:szCs w:val="24"/>
        </w:rPr>
        <w:t xml:space="preserve">: </w:t>
      </w:r>
    </w:p>
    <w:p w:rsidR="007E18AA" w:rsidRPr="0027637F" w:rsidRDefault="007E18AA" w:rsidP="007E18AA">
      <w:pPr>
        <w:pStyle w:val="BodyText21"/>
        <w:spacing w:after="0" w:line="240" w:lineRule="auto"/>
        <w:contextualSpacing/>
        <w:jc w:val="both"/>
        <w:rPr>
          <w:rStyle w:val="tpa1"/>
          <w:rFonts w:ascii="Arial" w:hAnsi="Arial" w:cs="Arial"/>
          <w:sz w:val="24"/>
          <w:szCs w:val="24"/>
        </w:rPr>
      </w:pPr>
      <w:r w:rsidRPr="0027637F">
        <w:rPr>
          <w:rFonts w:ascii="Arial" w:hAnsi="Arial" w:cs="Arial"/>
          <w:color w:val="000000"/>
          <w:sz w:val="24"/>
          <w:szCs w:val="24"/>
          <w:lang w:val="ro-RO"/>
        </w:rPr>
        <w:t xml:space="preserve">Mod de asigurare a utilităţilor: </w:t>
      </w:r>
      <w:r w:rsidRPr="0027637F">
        <w:rPr>
          <w:rFonts w:ascii="Arial" w:hAnsi="Arial" w:cs="Arial"/>
          <w:color w:val="000000"/>
          <w:sz w:val="24"/>
          <w:szCs w:val="24"/>
        </w:rPr>
        <w:t xml:space="preserve">nu </w:t>
      </w:r>
      <w:proofErr w:type="spellStart"/>
      <w:r w:rsidRPr="0027637F">
        <w:rPr>
          <w:rFonts w:ascii="Arial" w:hAnsi="Arial" w:cs="Arial"/>
          <w:color w:val="000000"/>
          <w:sz w:val="24"/>
          <w:szCs w:val="24"/>
        </w:rPr>
        <w:t>este</w:t>
      </w:r>
      <w:proofErr w:type="spellEnd"/>
      <w:r w:rsidRPr="0027637F">
        <w:rPr>
          <w:rFonts w:ascii="Arial" w:hAnsi="Arial" w:cs="Arial"/>
          <w:color w:val="000000"/>
          <w:sz w:val="24"/>
          <w:szCs w:val="24"/>
        </w:rPr>
        <w:t xml:space="preserve"> </w:t>
      </w:r>
      <w:proofErr w:type="spellStart"/>
      <w:r w:rsidRPr="0027637F">
        <w:rPr>
          <w:rFonts w:ascii="Arial" w:hAnsi="Arial" w:cs="Arial"/>
          <w:color w:val="000000"/>
          <w:sz w:val="24"/>
          <w:szCs w:val="24"/>
        </w:rPr>
        <w:t>cazul</w:t>
      </w:r>
      <w:proofErr w:type="spellEnd"/>
      <w:r w:rsidRPr="0027637F">
        <w:rPr>
          <w:rFonts w:ascii="Arial" w:hAnsi="Arial" w:cs="Arial"/>
          <w:color w:val="000000"/>
          <w:sz w:val="24"/>
          <w:szCs w:val="24"/>
        </w:rPr>
        <w:t>.</w:t>
      </w:r>
      <w:r w:rsidRPr="0027637F">
        <w:rPr>
          <w:rStyle w:val="tpa1"/>
          <w:rFonts w:ascii="Arial" w:hAnsi="Arial" w:cs="Arial"/>
          <w:sz w:val="24"/>
          <w:szCs w:val="24"/>
        </w:rPr>
        <w:t xml:space="preserve"> </w:t>
      </w:r>
    </w:p>
    <w:p w:rsidR="007E18AA" w:rsidRPr="0027637F" w:rsidRDefault="007E18AA" w:rsidP="007E18AA">
      <w:pPr>
        <w:pStyle w:val="BodyText21"/>
        <w:spacing w:after="0" w:line="240" w:lineRule="auto"/>
        <w:contextualSpacing/>
        <w:jc w:val="both"/>
        <w:rPr>
          <w:rStyle w:val="tpa1"/>
          <w:rFonts w:ascii="Arial" w:hAnsi="Arial" w:cs="Arial"/>
          <w:sz w:val="24"/>
          <w:szCs w:val="24"/>
        </w:rPr>
      </w:pPr>
      <w:r w:rsidRPr="0027637F">
        <w:rPr>
          <w:rStyle w:val="tpa1"/>
          <w:rFonts w:ascii="Arial" w:hAnsi="Arial" w:cs="Arial"/>
          <w:sz w:val="24"/>
          <w:szCs w:val="24"/>
        </w:rPr>
        <w:t xml:space="preserve">Parte a </w:t>
      </w:r>
      <w:proofErr w:type="spellStart"/>
      <w:r w:rsidRPr="0027637F">
        <w:rPr>
          <w:rStyle w:val="tpa1"/>
          <w:rFonts w:ascii="Arial" w:hAnsi="Arial" w:cs="Arial"/>
          <w:sz w:val="24"/>
          <w:szCs w:val="24"/>
        </w:rPr>
        <w:t>terenului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aparține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domeniului</w:t>
      </w:r>
      <w:proofErr w:type="spellEnd"/>
      <w:r w:rsidRPr="0027637F">
        <w:rPr>
          <w:rStyle w:val="tpa1"/>
          <w:rFonts w:ascii="Arial" w:hAnsi="Arial" w:cs="Arial"/>
          <w:sz w:val="24"/>
          <w:szCs w:val="24"/>
        </w:rPr>
        <w:t xml:space="preserve"> public, cu </w:t>
      </w:r>
      <w:proofErr w:type="spellStart"/>
      <w:r w:rsidRPr="0027637F">
        <w:rPr>
          <w:rStyle w:val="tpa1"/>
          <w:rFonts w:ascii="Arial" w:hAnsi="Arial" w:cs="Arial"/>
          <w:sz w:val="24"/>
          <w:szCs w:val="24"/>
        </w:rPr>
        <w:t>folosința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actuală</w:t>
      </w:r>
      <w:proofErr w:type="spellEnd"/>
      <w:r w:rsidRPr="0027637F">
        <w:rPr>
          <w:rStyle w:val="tpa1"/>
          <w:rFonts w:ascii="Arial" w:hAnsi="Arial" w:cs="Arial"/>
          <w:sz w:val="24"/>
          <w:szCs w:val="24"/>
        </w:rPr>
        <w:t xml:space="preserve"> drum </w:t>
      </w:r>
      <w:proofErr w:type="spellStart"/>
      <w:r w:rsidR="0027637F">
        <w:rPr>
          <w:rStyle w:val="tpa1"/>
          <w:rFonts w:ascii="Arial" w:hAnsi="Arial" w:cs="Arial"/>
          <w:sz w:val="24"/>
          <w:szCs w:val="24"/>
        </w:rPr>
        <w:t>acces</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0"/>
        </w:numPr>
        <w:tabs>
          <w:tab w:val="num" w:pos="284"/>
        </w:tabs>
        <w:ind w:left="0" w:firstLine="0"/>
        <w:contextualSpacing/>
        <w:jc w:val="both"/>
        <w:rPr>
          <w:rFonts w:ascii="Arial" w:hAnsi="Arial" w:cs="Arial"/>
        </w:rPr>
      </w:pPr>
      <w:r w:rsidRPr="0027637F">
        <w:rPr>
          <w:rFonts w:ascii="Arial" w:hAnsi="Arial" w:cs="Arial"/>
          <w:i/>
        </w:rPr>
        <w:t>cantitatea și tipurile de deșeuri generate/gestionate:</w:t>
      </w:r>
      <w:r w:rsidR="0027637F">
        <w:rPr>
          <w:rFonts w:ascii="Arial" w:hAnsi="Arial" w:cs="Arial"/>
        </w:rPr>
        <w:t xml:space="preserve"> Nu es</w:t>
      </w:r>
      <w:r w:rsidRPr="0027637F">
        <w:rPr>
          <w:rFonts w:ascii="Arial" w:hAnsi="Arial" w:cs="Arial"/>
        </w:rPr>
        <w:t>te cazul.</w:t>
      </w:r>
    </w:p>
    <w:p w:rsidR="007E18AA" w:rsidRPr="0027637F" w:rsidRDefault="007E18AA" w:rsidP="007E18AA">
      <w:pPr>
        <w:spacing w:after="0" w:line="240" w:lineRule="auto"/>
        <w:contextualSpacing/>
        <w:jc w:val="both"/>
        <w:rPr>
          <w:rStyle w:val="tpa1"/>
          <w:rFonts w:ascii="Arial" w:hAnsi="Arial" w:cs="Arial"/>
          <w:sz w:val="24"/>
          <w:szCs w:val="24"/>
        </w:rPr>
      </w:pPr>
      <w:r w:rsidRPr="0027637F">
        <w:rPr>
          <w:rFonts w:ascii="Arial" w:hAnsi="Arial" w:cs="Arial"/>
          <w:bCs/>
          <w:sz w:val="24"/>
          <w:szCs w:val="24"/>
        </w:rPr>
        <w:t xml:space="preserve">e) </w:t>
      </w:r>
      <w:proofErr w:type="spellStart"/>
      <w:proofErr w:type="gramStart"/>
      <w:r w:rsidRPr="0027637F">
        <w:rPr>
          <w:rFonts w:ascii="Arial" w:hAnsi="Arial" w:cs="Arial"/>
          <w:i/>
          <w:sz w:val="24"/>
          <w:szCs w:val="24"/>
        </w:rPr>
        <w:t>poluarea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alte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efecte</w:t>
      </w:r>
      <w:proofErr w:type="spellEnd"/>
      <w:r w:rsidRPr="0027637F">
        <w:rPr>
          <w:rFonts w:ascii="Arial" w:hAnsi="Arial" w:cs="Arial"/>
          <w:i/>
          <w:sz w:val="24"/>
          <w:szCs w:val="24"/>
        </w:rPr>
        <w:t xml:space="preserve"> negative: </w:t>
      </w:r>
      <w:proofErr w:type="spellStart"/>
      <w:r w:rsidRPr="0027637F">
        <w:rPr>
          <w:rStyle w:val="tpa1"/>
          <w:rFonts w:ascii="Arial" w:hAnsi="Arial" w:cs="Arial"/>
          <w:sz w:val="24"/>
          <w:szCs w:val="24"/>
        </w:rPr>
        <w:t>pe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perioada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derularii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lucrarilor</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executie</w:t>
      </w:r>
      <w:proofErr w:type="spellEnd"/>
      <w:r w:rsidRPr="0027637F">
        <w:rPr>
          <w:rStyle w:val="tpa1"/>
          <w:rFonts w:ascii="Arial" w:hAnsi="Arial" w:cs="Arial"/>
          <w:sz w:val="24"/>
          <w:szCs w:val="24"/>
        </w:rPr>
        <w:t xml:space="preserve"> pot </w:t>
      </w:r>
      <w:proofErr w:type="spellStart"/>
      <w:r w:rsidRPr="0027637F">
        <w:rPr>
          <w:rStyle w:val="tpa1"/>
          <w:rFonts w:ascii="Arial" w:hAnsi="Arial" w:cs="Arial"/>
          <w:sz w:val="24"/>
          <w:szCs w:val="24"/>
        </w:rPr>
        <w:t>aparea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emisii</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3"/>
        </w:numPr>
        <w:contextualSpacing/>
        <w:jc w:val="both"/>
        <w:rPr>
          <w:rStyle w:val="tpa1"/>
          <w:rFonts w:ascii="Arial" w:hAnsi="Arial" w:cs="Arial"/>
        </w:rPr>
      </w:pPr>
      <w:r w:rsidRPr="0027637F">
        <w:rPr>
          <w:rStyle w:val="tpa1"/>
          <w:rFonts w:ascii="Arial" w:hAnsi="Arial" w:cs="Arial"/>
        </w:rPr>
        <w:t>noxe de la mijloacele de transport a materialelor;</w:t>
      </w:r>
    </w:p>
    <w:p w:rsidR="00D7102F" w:rsidRDefault="007E18AA" w:rsidP="005148F6">
      <w:pPr>
        <w:pStyle w:val="CharCharChar1Char"/>
        <w:numPr>
          <w:ilvl w:val="0"/>
          <w:numId w:val="23"/>
        </w:numPr>
        <w:contextualSpacing/>
        <w:jc w:val="both"/>
        <w:rPr>
          <w:rStyle w:val="tpa1"/>
          <w:rFonts w:ascii="Arial" w:hAnsi="Arial" w:cs="Arial"/>
        </w:rPr>
      </w:pPr>
      <w:r w:rsidRPr="0027637F">
        <w:rPr>
          <w:rStyle w:val="tpa1"/>
          <w:rFonts w:ascii="Arial" w:hAnsi="Arial" w:cs="Arial"/>
        </w:rPr>
        <w:t>pulberi pământ de la operaţiile de săpături.</w:t>
      </w:r>
    </w:p>
    <w:p w:rsidR="005148F6" w:rsidRPr="005148F6" w:rsidRDefault="005148F6" w:rsidP="005148F6">
      <w:pPr>
        <w:pStyle w:val="CharCharChar1Char"/>
        <w:ind w:left="1004"/>
        <w:contextualSpacing/>
        <w:jc w:val="both"/>
        <w:rPr>
          <w:rStyle w:val="tpa1"/>
          <w:rFonts w:ascii="Arial" w:hAnsi="Arial" w:cs="Arial"/>
        </w:rPr>
      </w:pPr>
    </w:p>
    <w:p w:rsidR="007E18AA" w:rsidRPr="0027637F" w:rsidRDefault="007E18AA" w:rsidP="007E18AA">
      <w:pPr>
        <w:spacing w:after="0" w:line="240" w:lineRule="auto"/>
        <w:contextualSpacing/>
        <w:jc w:val="both"/>
        <w:rPr>
          <w:rFonts w:ascii="Arial" w:hAnsi="Arial" w:cs="Arial"/>
          <w:sz w:val="24"/>
          <w:szCs w:val="24"/>
          <w:lang w:val="it-IT"/>
        </w:rPr>
      </w:pPr>
      <w:r w:rsidRPr="0027637F">
        <w:rPr>
          <w:rFonts w:ascii="Arial" w:hAnsi="Arial" w:cs="Arial"/>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7E18AA" w:rsidRPr="0027637F" w:rsidRDefault="007E18AA" w:rsidP="007E18AA">
      <w:pPr>
        <w:pStyle w:val="CharCharChar1Char"/>
        <w:contextualSpacing/>
        <w:jc w:val="both"/>
        <w:rPr>
          <w:rStyle w:val="tpa1"/>
          <w:rFonts w:ascii="Arial" w:eastAsia="Calibri" w:hAnsi="Arial" w:cs="Arial"/>
          <w:color w:val="000000"/>
        </w:rPr>
      </w:pPr>
      <w:r w:rsidRPr="0027637F">
        <w:rPr>
          <w:rStyle w:val="tpa1"/>
          <w:rFonts w:ascii="Arial" w:hAnsi="Arial" w:cs="Arial"/>
        </w:rPr>
        <w:t xml:space="preserve">- în perioada lucrărilor de construire, zgomotul va fi generat de </w:t>
      </w:r>
      <w:r w:rsidRPr="0027637F">
        <w:rPr>
          <w:rStyle w:val="tpa1"/>
          <w:rFonts w:ascii="Arial" w:eastAsia="Calibri" w:hAnsi="Arial" w:cs="Arial"/>
        </w:rPr>
        <w:t>utilajele de excavatie şi mijloacele de transport si se va avea in vedere utilizarea unor utilaje silentioase, cu un grad ridicat de fiabilitate si randament ridicat.</w:t>
      </w:r>
      <w:r w:rsidRPr="0027637F">
        <w:rPr>
          <w:rStyle w:val="tpa1"/>
          <w:rFonts w:ascii="Arial" w:eastAsia="Calibri" w:hAnsi="Arial" w:cs="Arial"/>
          <w:color w:val="000000"/>
        </w:rPr>
        <w:t xml:space="preserve"> </w:t>
      </w:r>
    </w:p>
    <w:p w:rsidR="007E18AA" w:rsidRPr="0027637F" w:rsidRDefault="007E18AA" w:rsidP="007E18AA">
      <w:pPr>
        <w:pStyle w:val="CharCharChar1Char"/>
        <w:contextualSpacing/>
        <w:jc w:val="both"/>
        <w:rPr>
          <w:rFonts w:ascii="Arial" w:hAnsi="Arial" w:cs="Arial"/>
        </w:rPr>
      </w:pPr>
      <w:r w:rsidRPr="0027637F">
        <w:rPr>
          <w:rFonts w:ascii="Arial" w:hAnsi="Arial" w:cs="Arial"/>
        </w:rPr>
        <w:t>f)</w:t>
      </w:r>
      <w:r w:rsidRPr="0027637F">
        <w:rPr>
          <w:rFonts w:ascii="Arial" w:hAnsi="Arial" w:cs="Arial"/>
          <w:i/>
        </w:rPr>
        <w:t xml:space="preserve"> riscurile de accidente majore și/sau dezastre relevante pentru proiectul în cauză, inclusiv cele cauzate de schimbările climatice, conform informațiilor științifice: </w:t>
      </w:r>
      <w:r w:rsidRPr="0027637F">
        <w:rPr>
          <w:rFonts w:ascii="Arial" w:hAnsi="Arial" w:cs="Arial"/>
        </w:rPr>
        <w:t>pe perioada execuţiei şi funcţionării obiectivului este redus, nu se utilizează substanţe periculoase, alimentarea utilajelor cu carburanţi se face numai la staţiile de distribuţie carburanţi autorizate.</w:t>
      </w:r>
    </w:p>
    <w:p w:rsidR="007E18AA" w:rsidRPr="0027637F" w:rsidRDefault="007E18AA" w:rsidP="007E18AA">
      <w:pPr>
        <w:pStyle w:val="CharCharChar1Char"/>
        <w:contextualSpacing/>
        <w:jc w:val="both"/>
        <w:rPr>
          <w:rFonts w:ascii="Arial" w:hAnsi="Arial" w:cs="Arial"/>
        </w:rPr>
      </w:pPr>
      <w:r w:rsidRPr="0027637F">
        <w:rPr>
          <w:rFonts w:ascii="Arial" w:hAnsi="Arial" w:cs="Arial"/>
        </w:rPr>
        <w:t>g)</w:t>
      </w:r>
      <w:r w:rsidRPr="0027637F">
        <w:rPr>
          <w:rFonts w:ascii="Arial" w:hAnsi="Arial" w:cs="Arial"/>
          <w:i/>
        </w:rPr>
        <w:t xml:space="preserve"> riscurile pentru sănătatea umană: </w:t>
      </w:r>
      <w:r w:rsidRPr="0027637F">
        <w:rPr>
          <w:rFonts w:ascii="Arial" w:hAnsi="Arial" w:cs="Arial"/>
        </w:rPr>
        <w:t>nu este cazul.</w:t>
      </w:r>
    </w:p>
    <w:p w:rsidR="007E18AA" w:rsidRDefault="007E18AA" w:rsidP="007E18AA">
      <w:pPr>
        <w:spacing w:before="100" w:beforeAutospacing="1" w:after="0" w:line="240" w:lineRule="auto"/>
        <w:contextualSpacing/>
        <w:rPr>
          <w:rFonts w:ascii="Arial" w:eastAsia="Times New Roman" w:hAnsi="Arial" w:cs="Arial"/>
          <w:b/>
          <w:sz w:val="24"/>
          <w:szCs w:val="24"/>
        </w:rPr>
      </w:pPr>
      <w:r w:rsidRPr="0027637F">
        <w:rPr>
          <w:rFonts w:ascii="Arial" w:eastAsia="Times New Roman" w:hAnsi="Arial" w:cs="Arial"/>
          <w:b/>
          <w:sz w:val="24"/>
          <w:szCs w:val="24"/>
        </w:rPr>
        <w:t xml:space="preserve">2. </w:t>
      </w:r>
      <w:proofErr w:type="spellStart"/>
      <w:r w:rsidRPr="0027637F">
        <w:rPr>
          <w:rFonts w:ascii="Arial" w:eastAsia="Times New Roman" w:hAnsi="Arial" w:cs="Arial"/>
          <w:b/>
          <w:sz w:val="24"/>
          <w:szCs w:val="24"/>
        </w:rPr>
        <w:t>Amplasarea</w:t>
      </w:r>
      <w:proofErr w:type="spellEnd"/>
      <w:r w:rsidRPr="0027637F">
        <w:rPr>
          <w:rFonts w:ascii="Arial" w:eastAsia="Times New Roman" w:hAnsi="Arial" w:cs="Arial"/>
          <w:b/>
          <w:sz w:val="24"/>
          <w:szCs w:val="24"/>
        </w:rPr>
        <w:t xml:space="preserve"> </w:t>
      </w:r>
      <w:proofErr w:type="spellStart"/>
      <w:r w:rsidRPr="0027637F">
        <w:rPr>
          <w:rFonts w:ascii="Arial" w:eastAsia="Times New Roman" w:hAnsi="Arial" w:cs="Arial"/>
          <w:b/>
          <w:sz w:val="24"/>
          <w:szCs w:val="24"/>
        </w:rPr>
        <w:t>proiectului</w:t>
      </w:r>
      <w:proofErr w:type="spellEnd"/>
    </w:p>
    <w:p w:rsidR="005148F6" w:rsidRPr="0027637F" w:rsidRDefault="005148F6" w:rsidP="007E18AA">
      <w:pPr>
        <w:spacing w:before="100" w:beforeAutospacing="1" w:after="0" w:line="240" w:lineRule="auto"/>
        <w:contextualSpacing/>
        <w:rPr>
          <w:rFonts w:ascii="Arial" w:eastAsia="Times New Roman" w:hAnsi="Arial" w:cs="Arial"/>
          <w:b/>
          <w:sz w:val="24"/>
          <w:szCs w:val="24"/>
        </w:rPr>
      </w:pPr>
    </w:p>
    <w:p w:rsidR="007E18AA" w:rsidRPr="0027637F" w:rsidRDefault="007E18AA" w:rsidP="007E18AA">
      <w:pPr>
        <w:tabs>
          <w:tab w:val="left" w:pos="284"/>
          <w:tab w:val="left" w:pos="709"/>
        </w:tabs>
        <w:spacing w:before="100" w:beforeAutospacing="1" w:after="0" w:line="240" w:lineRule="auto"/>
        <w:contextualSpacing/>
        <w:jc w:val="both"/>
        <w:rPr>
          <w:rStyle w:val="tpa1"/>
          <w:rFonts w:ascii="Arial" w:hAnsi="Arial" w:cs="Arial"/>
          <w:sz w:val="24"/>
          <w:szCs w:val="24"/>
        </w:rPr>
      </w:pPr>
      <w:r w:rsidRPr="0027637F">
        <w:rPr>
          <w:rFonts w:ascii="Arial" w:eastAsia="Times New Roman" w:hAnsi="Arial" w:cs="Arial"/>
          <w:sz w:val="24"/>
          <w:szCs w:val="24"/>
        </w:rPr>
        <w:t>a)</w:t>
      </w:r>
      <w:r w:rsidRPr="0027637F">
        <w:rPr>
          <w:rFonts w:ascii="Arial" w:eastAsia="Times New Roman" w:hAnsi="Arial" w:cs="Arial"/>
          <w:b/>
          <w:sz w:val="24"/>
          <w:szCs w:val="24"/>
        </w:rPr>
        <w:t xml:space="preserve"> </w:t>
      </w:r>
      <w:proofErr w:type="spellStart"/>
      <w:proofErr w:type="gramStart"/>
      <w:r w:rsidRPr="0027637F">
        <w:rPr>
          <w:rFonts w:ascii="Arial" w:hAnsi="Arial" w:cs="Arial"/>
          <w:i/>
          <w:sz w:val="24"/>
          <w:szCs w:val="24"/>
        </w:rPr>
        <w:t>utilizarea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actuală</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aprobată</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terenurilor</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terenul</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situat</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în</w:t>
      </w:r>
      <w:proofErr w:type="spellEnd"/>
      <w:r w:rsidRPr="0027637F">
        <w:rPr>
          <w:rStyle w:val="tpa1"/>
          <w:rFonts w:ascii="Arial" w:hAnsi="Arial" w:cs="Arial"/>
          <w:sz w:val="24"/>
          <w:szCs w:val="24"/>
        </w:rPr>
        <w:t xml:space="preserve"> </w:t>
      </w:r>
      <w:proofErr w:type="spellStart"/>
      <w:r w:rsidR="00427366">
        <w:rPr>
          <w:rFonts w:ascii="Arial" w:hAnsi="Arial" w:cs="Arial"/>
          <w:color w:val="000000"/>
          <w:sz w:val="24"/>
          <w:szCs w:val="24"/>
        </w:rPr>
        <w:t>oraș</w:t>
      </w:r>
      <w:proofErr w:type="spellEnd"/>
      <w:r w:rsidR="00427366">
        <w:rPr>
          <w:rFonts w:ascii="Arial" w:hAnsi="Arial" w:cs="Arial"/>
          <w:color w:val="000000"/>
          <w:sz w:val="24"/>
          <w:szCs w:val="24"/>
        </w:rPr>
        <w:t xml:space="preserve"> </w:t>
      </w:r>
      <w:proofErr w:type="spellStart"/>
      <w:r w:rsidR="00427366">
        <w:rPr>
          <w:rFonts w:ascii="Arial" w:hAnsi="Arial" w:cs="Arial"/>
          <w:color w:val="000000"/>
          <w:sz w:val="24"/>
          <w:szCs w:val="24"/>
        </w:rPr>
        <w:t>Salcea</w:t>
      </w:r>
      <w:proofErr w:type="spellEnd"/>
      <w:r w:rsidR="00427366">
        <w:rPr>
          <w:rFonts w:ascii="Arial" w:hAnsi="Arial" w:cs="Arial"/>
          <w:color w:val="000000"/>
          <w:sz w:val="24"/>
          <w:szCs w:val="24"/>
        </w:rPr>
        <w:t xml:space="preserve">, </w:t>
      </w:r>
      <w:r w:rsidR="00E96CD6">
        <w:rPr>
          <w:rStyle w:val="sttpar"/>
          <w:rFonts w:ascii="Arial" w:hAnsi="Arial" w:cs="Arial"/>
          <w:sz w:val="24"/>
          <w:szCs w:val="24"/>
          <w:lang w:val="it-IT"/>
        </w:rPr>
        <w:t>loc. Salcea, str. Liliacului și Aurel Stanciu</w:t>
      </w:r>
      <w:bookmarkStart w:id="0" w:name="_GoBack"/>
      <w:bookmarkEnd w:id="0"/>
      <w:r w:rsidRPr="0027637F">
        <w:rPr>
          <w:rStyle w:val="tpa1"/>
          <w:rFonts w:ascii="Arial" w:hAnsi="Arial" w:cs="Arial"/>
          <w:sz w:val="24"/>
          <w:szCs w:val="24"/>
        </w:rPr>
        <w:t xml:space="preserve">, </w:t>
      </w:r>
      <w:proofErr w:type="spellStart"/>
      <w:r w:rsidRPr="0027637F">
        <w:rPr>
          <w:rStyle w:val="tpa1"/>
          <w:rFonts w:ascii="Arial" w:hAnsi="Arial" w:cs="Arial"/>
          <w:sz w:val="24"/>
          <w:szCs w:val="24"/>
        </w:rPr>
        <w:t>jud</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Suceava</w:t>
      </w:r>
      <w:proofErr w:type="spellEnd"/>
      <w:r w:rsidRPr="0027637F">
        <w:rPr>
          <w:rStyle w:val="tpa1"/>
          <w:rFonts w:ascii="Arial" w:hAnsi="Arial" w:cs="Arial"/>
          <w:sz w:val="24"/>
          <w:szCs w:val="24"/>
        </w:rPr>
        <w:t xml:space="preserve">; Parte a </w:t>
      </w:r>
      <w:proofErr w:type="spellStart"/>
      <w:r w:rsidRPr="0027637F">
        <w:rPr>
          <w:rStyle w:val="tpa1"/>
          <w:rFonts w:ascii="Arial" w:hAnsi="Arial" w:cs="Arial"/>
          <w:sz w:val="24"/>
          <w:szCs w:val="24"/>
        </w:rPr>
        <w:t>terenului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aparține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domeniului</w:t>
      </w:r>
      <w:proofErr w:type="spellEnd"/>
      <w:r w:rsidRPr="0027637F">
        <w:rPr>
          <w:rStyle w:val="tpa1"/>
          <w:rFonts w:ascii="Arial" w:hAnsi="Arial" w:cs="Arial"/>
          <w:sz w:val="24"/>
          <w:szCs w:val="24"/>
        </w:rPr>
        <w:t xml:space="preserve"> public, cu </w:t>
      </w:r>
      <w:proofErr w:type="spellStart"/>
      <w:r w:rsidRPr="0027637F">
        <w:rPr>
          <w:rStyle w:val="tpa1"/>
          <w:rFonts w:ascii="Arial" w:hAnsi="Arial" w:cs="Arial"/>
          <w:sz w:val="24"/>
          <w:szCs w:val="24"/>
        </w:rPr>
        <w:t>folosința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actuală</w:t>
      </w:r>
      <w:proofErr w:type="spellEnd"/>
      <w:r w:rsidRPr="0027637F">
        <w:rPr>
          <w:rStyle w:val="tpa1"/>
          <w:rFonts w:ascii="Arial" w:hAnsi="Arial" w:cs="Arial"/>
          <w:sz w:val="24"/>
          <w:szCs w:val="24"/>
        </w:rPr>
        <w:t xml:space="preserve"> drum </w:t>
      </w:r>
      <w:proofErr w:type="spellStart"/>
      <w:r w:rsidR="0027637F">
        <w:rPr>
          <w:rStyle w:val="tpa1"/>
          <w:rFonts w:ascii="Arial" w:hAnsi="Arial" w:cs="Arial"/>
          <w:sz w:val="24"/>
          <w:szCs w:val="24"/>
        </w:rPr>
        <w:t>acces</w:t>
      </w:r>
      <w:proofErr w:type="spellEnd"/>
      <w:r w:rsidRPr="0027637F">
        <w:rPr>
          <w:rStyle w:val="tpa1"/>
          <w:rFonts w:ascii="Arial" w:hAnsi="Arial" w:cs="Arial"/>
          <w:sz w:val="24"/>
          <w:szCs w:val="24"/>
        </w:rPr>
        <w:t xml:space="preserve">. </w:t>
      </w:r>
    </w:p>
    <w:p w:rsidR="007E18AA" w:rsidRPr="0027637F" w:rsidRDefault="007E18AA" w:rsidP="007E18AA">
      <w:pPr>
        <w:spacing w:before="100" w:beforeAutospacing="1" w:after="0" w:line="240" w:lineRule="auto"/>
        <w:contextualSpacing/>
        <w:jc w:val="both"/>
        <w:rPr>
          <w:rStyle w:val="tpa1"/>
          <w:rFonts w:ascii="Arial" w:hAnsi="Arial" w:cs="Arial"/>
          <w:sz w:val="24"/>
          <w:szCs w:val="24"/>
        </w:rPr>
      </w:pPr>
      <w:r w:rsidRPr="0027637F">
        <w:rPr>
          <w:rStyle w:val="tpa1"/>
          <w:rFonts w:ascii="Arial" w:eastAsia="Times New Roman" w:hAnsi="Arial" w:cs="Arial"/>
          <w:sz w:val="24"/>
          <w:szCs w:val="24"/>
        </w:rPr>
        <w:t xml:space="preserve">b) </w:t>
      </w:r>
      <w:proofErr w:type="spellStart"/>
      <w:proofErr w:type="gramStart"/>
      <w:r w:rsidRPr="0027637F">
        <w:rPr>
          <w:rFonts w:ascii="Arial" w:hAnsi="Arial" w:cs="Arial"/>
          <w:i/>
          <w:sz w:val="24"/>
          <w:szCs w:val="24"/>
        </w:rPr>
        <w:t>bogăția</w:t>
      </w:r>
      <w:proofErr w:type="spellEnd"/>
      <w:proofErr w:type="gramEnd"/>
      <w:r w:rsidRPr="0027637F">
        <w:rPr>
          <w:rFonts w:ascii="Arial" w:hAnsi="Arial" w:cs="Arial"/>
          <w:i/>
          <w:sz w:val="24"/>
          <w:szCs w:val="24"/>
        </w:rPr>
        <w:t xml:space="preserve">, </w:t>
      </w:r>
      <w:proofErr w:type="spellStart"/>
      <w:r w:rsidRPr="0027637F">
        <w:rPr>
          <w:rFonts w:ascii="Arial" w:hAnsi="Arial" w:cs="Arial"/>
          <w:i/>
          <w:sz w:val="24"/>
          <w:szCs w:val="24"/>
        </w:rPr>
        <w:t>disponibilitatea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calitatea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capacitatea</w:t>
      </w:r>
      <w:proofErr w:type="spellEnd"/>
      <w:r w:rsidRPr="0027637F">
        <w:rPr>
          <w:rFonts w:ascii="Arial" w:hAnsi="Arial" w:cs="Arial"/>
          <w:i/>
          <w:sz w:val="24"/>
          <w:szCs w:val="24"/>
        </w:rPr>
        <w:t xml:space="preserve"> de </w:t>
      </w:r>
      <w:proofErr w:type="spellStart"/>
      <w:r w:rsidRPr="0027637F">
        <w:rPr>
          <w:rFonts w:ascii="Arial" w:hAnsi="Arial" w:cs="Arial"/>
          <w:i/>
          <w:sz w:val="24"/>
          <w:szCs w:val="24"/>
        </w:rPr>
        <w:t>regenerare</w:t>
      </w:r>
      <w:proofErr w:type="spellEnd"/>
      <w:r w:rsidRPr="0027637F">
        <w:rPr>
          <w:rFonts w:ascii="Arial" w:hAnsi="Arial" w:cs="Arial"/>
          <w:i/>
          <w:sz w:val="24"/>
          <w:szCs w:val="24"/>
        </w:rPr>
        <w:t xml:space="preserve"> relative ale </w:t>
      </w:r>
      <w:proofErr w:type="spellStart"/>
      <w:r w:rsidRPr="0027637F">
        <w:rPr>
          <w:rFonts w:ascii="Arial" w:hAnsi="Arial" w:cs="Arial"/>
          <w:i/>
          <w:sz w:val="24"/>
          <w:szCs w:val="24"/>
        </w:rPr>
        <w:t>resurselor</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naturale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inclusiv</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solul</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terenurile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apa</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biodiversitatea</w:t>
      </w:r>
      <w:proofErr w:type="spellEnd"/>
      <w:r w:rsidRPr="0027637F">
        <w:rPr>
          <w:rFonts w:ascii="Arial" w:hAnsi="Arial" w:cs="Arial"/>
          <w:i/>
          <w:sz w:val="24"/>
          <w:szCs w:val="24"/>
        </w:rPr>
        <w:t xml:space="preserve">, din </w:t>
      </w:r>
      <w:proofErr w:type="spellStart"/>
      <w:r w:rsidRPr="0027637F">
        <w:rPr>
          <w:rFonts w:ascii="Arial" w:hAnsi="Arial" w:cs="Arial"/>
          <w:i/>
          <w:sz w:val="24"/>
          <w:szCs w:val="24"/>
        </w:rPr>
        <w:t>zonă</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și</w:t>
      </w:r>
      <w:proofErr w:type="spellEnd"/>
      <w:r w:rsidRPr="0027637F">
        <w:rPr>
          <w:rFonts w:ascii="Arial" w:hAnsi="Arial" w:cs="Arial"/>
          <w:i/>
          <w:sz w:val="24"/>
          <w:szCs w:val="24"/>
        </w:rPr>
        <w:t xml:space="preserve"> din </w:t>
      </w:r>
      <w:proofErr w:type="spellStart"/>
      <w:r w:rsidRPr="0027637F">
        <w:rPr>
          <w:rFonts w:ascii="Arial" w:hAnsi="Arial" w:cs="Arial"/>
          <w:i/>
          <w:sz w:val="24"/>
          <w:szCs w:val="24"/>
        </w:rPr>
        <w:t>subteranul</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acesteia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nici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unul</w:t>
      </w:r>
      <w:proofErr w:type="spellEnd"/>
      <w:r w:rsidRPr="0027637F">
        <w:rPr>
          <w:rStyle w:val="tpa1"/>
          <w:rFonts w:ascii="Arial" w:hAnsi="Arial" w:cs="Arial"/>
          <w:sz w:val="24"/>
          <w:szCs w:val="24"/>
        </w:rPr>
        <w:t xml:space="preserve"> din </w:t>
      </w:r>
      <w:proofErr w:type="spellStart"/>
      <w:r w:rsidRPr="0027637F">
        <w:rPr>
          <w:rStyle w:val="tpa1"/>
          <w:rFonts w:ascii="Arial" w:hAnsi="Arial" w:cs="Arial"/>
          <w:sz w:val="24"/>
          <w:szCs w:val="24"/>
        </w:rPr>
        <w:t>criteriile</w:t>
      </w:r>
      <w:proofErr w:type="spellEnd"/>
      <w:r w:rsidRPr="0027637F">
        <w:rPr>
          <w:rStyle w:val="tpa1"/>
          <w:rFonts w:ascii="Arial" w:hAnsi="Arial" w:cs="Arial"/>
          <w:sz w:val="24"/>
          <w:szCs w:val="24"/>
        </w:rPr>
        <w:t xml:space="preserve"> enumerate nu </w:t>
      </w:r>
      <w:proofErr w:type="spellStart"/>
      <w:r w:rsidRPr="0027637F">
        <w:rPr>
          <w:rStyle w:val="tpa1"/>
          <w:rFonts w:ascii="Arial" w:hAnsi="Arial" w:cs="Arial"/>
          <w:sz w:val="24"/>
          <w:szCs w:val="24"/>
        </w:rPr>
        <w:t>vor</w:t>
      </w:r>
      <w:proofErr w:type="spellEnd"/>
      <w:r w:rsidRPr="0027637F">
        <w:rPr>
          <w:rStyle w:val="tpa1"/>
          <w:rFonts w:ascii="Arial" w:hAnsi="Arial" w:cs="Arial"/>
          <w:sz w:val="24"/>
          <w:szCs w:val="24"/>
        </w:rPr>
        <w:t xml:space="preserve"> fi </w:t>
      </w:r>
      <w:proofErr w:type="spellStart"/>
      <w:r w:rsidRPr="0027637F">
        <w:rPr>
          <w:rStyle w:val="tpa1"/>
          <w:rFonts w:ascii="Arial" w:hAnsi="Arial" w:cs="Arial"/>
          <w:sz w:val="24"/>
          <w:szCs w:val="24"/>
        </w:rPr>
        <w:t>afectate</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implementarea</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proiectului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propus</w:t>
      </w:r>
      <w:proofErr w:type="spellEnd"/>
      <w:r w:rsidRPr="0027637F">
        <w:rPr>
          <w:rStyle w:val="tpa1"/>
          <w:rFonts w:ascii="Arial" w:hAnsi="Arial" w:cs="Arial"/>
          <w:sz w:val="24"/>
          <w:szCs w:val="24"/>
        </w:rPr>
        <w:t>.</w:t>
      </w:r>
    </w:p>
    <w:p w:rsidR="005148F6" w:rsidRDefault="007E18AA" w:rsidP="007E18AA">
      <w:pPr>
        <w:spacing w:before="100" w:beforeAutospacing="1" w:after="0" w:line="240" w:lineRule="auto"/>
        <w:contextualSpacing/>
        <w:jc w:val="both"/>
        <w:rPr>
          <w:rStyle w:val="tpa1"/>
          <w:rFonts w:ascii="Arial" w:hAnsi="Arial" w:cs="Arial"/>
          <w:sz w:val="24"/>
          <w:szCs w:val="24"/>
        </w:rPr>
      </w:pPr>
      <w:r w:rsidRPr="0027637F">
        <w:rPr>
          <w:rStyle w:val="tpa1"/>
          <w:rFonts w:ascii="Arial" w:eastAsia="Times New Roman" w:hAnsi="Arial" w:cs="Arial"/>
          <w:sz w:val="24"/>
          <w:szCs w:val="24"/>
        </w:rPr>
        <w:t xml:space="preserve">c) </w:t>
      </w:r>
      <w:proofErr w:type="spellStart"/>
      <w:proofErr w:type="gramStart"/>
      <w:r w:rsidRPr="0027637F">
        <w:rPr>
          <w:rFonts w:ascii="Arial" w:hAnsi="Arial" w:cs="Arial"/>
          <w:i/>
          <w:sz w:val="24"/>
          <w:szCs w:val="24"/>
        </w:rPr>
        <w:t>capacitatea</w:t>
      </w:r>
      <w:proofErr w:type="spellEnd"/>
      <w:proofErr w:type="gramEnd"/>
      <w:r w:rsidRPr="0027637F">
        <w:rPr>
          <w:rFonts w:ascii="Arial" w:hAnsi="Arial" w:cs="Arial"/>
          <w:i/>
          <w:sz w:val="24"/>
          <w:szCs w:val="24"/>
        </w:rPr>
        <w:t xml:space="preserve"> de </w:t>
      </w:r>
      <w:proofErr w:type="spellStart"/>
      <w:r w:rsidRPr="0027637F">
        <w:rPr>
          <w:rFonts w:ascii="Arial" w:hAnsi="Arial" w:cs="Arial"/>
          <w:i/>
          <w:sz w:val="24"/>
          <w:szCs w:val="24"/>
        </w:rPr>
        <w:t>absorbție</w:t>
      </w:r>
      <w:proofErr w:type="spellEnd"/>
      <w:r w:rsidRPr="0027637F">
        <w:rPr>
          <w:rFonts w:ascii="Arial" w:hAnsi="Arial" w:cs="Arial"/>
          <w:i/>
          <w:sz w:val="24"/>
          <w:szCs w:val="24"/>
        </w:rPr>
        <w:t xml:space="preserve"> a </w:t>
      </w:r>
      <w:proofErr w:type="spellStart"/>
      <w:r w:rsidRPr="0027637F">
        <w:rPr>
          <w:rFonts w:ascii="Arial" w:hAnsi="Arial" w:cs="Arial"/>
          <w:i/>
          <w:sz w:val="24"/>
          <w:szCs w:val="24"/>
        </w:rPr>
        <w:t>mediului</w:t>
      </w:r>
      <w:proofErr w:type="spellEnd"/>
      <w:r w:rsidRPr="0027637F">
        <w:rPr>
          <w:rFonts w:ascii="Arial" w:hAnsi="Arial" w:cs="Arial"/>
          <w:i/>
          <w:sz w:val="24"/>
          <w:szCs w:val="24"/>
        </w:rPr>
        <w:t xml:space="preserve"> natural, </w:t>
      </w:r>
      <w:proofErr w:type="spellStart"/>
      <w:r w:rsidRPr="0027637F">
        <w:rPr>
          <w:rFonts w:ascii="Arial" w:hAnsi="Arial" w:cs="Arial"/>
          <w:i/>
          <w:sz w:val="24"/>
          <w:szCs w:val="24"/>
        </w:rPr>
        <w:t>acordându</w:t>
      </w:r>
      <w:proofErr w:type="spellEnd"/>
      <w:r w:rsidRPr="0027637F">
        <w:rPr>
          <w:rFonts w:ascii="Arial" w:hAnsi="Arial" w:cs="Arial"/>
          <w:i/>
          <w:sz w:val="24"/>
          <w:szCs w:val="24"/>
        </w:rPr>
        <w:t xml:space="preserve">-se o </w:t>
      </w:r>
      <w:proofErr w:type="spellStart"/>
      <w:r w:rsidRPr="0027637F">
        <w:rPr>
          <w:rFonts w:ascii="Arial" w:hAnsi="Arial" w:cs="Arial"/>
          <w:i/>
          <w:sz w:val="24"/>
          <w:szCs w:val="24"/>
        </w:rPr>
        <w:t>atenție</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specială</w:t>
      </w:r>
      <w:proofErr w:type="spellEnd"/>
      <w:r w:rsidRPr="0027637F">
        <w:rPr>
          <w:rFonts w:ascii="Arial" w:hAnsi="Arial" w:cs="Arial"/>
          <w:i/>
          <w:sz w:val="24"/>
          <w:szCs w:val="24"/>
        </w:rPr>
        <w:t xml:space="preserve"> </w:t>
      </w:r>
      <w:proofErr w:type="spellStart"/>
      <w:r w:rsidRPr="0027637F">
        <w:rPr>
          <w:rFonts w:ascii="Arial" w:hAnsi="Arial" w:cs="Arial"/>
          <w:i/>
          <w:sz w:val="24"/>
          <w:szCs w:val="24"/>
        </w:rPr>
        <w:t>următoarelor</w:t>
      </w:r>
      <w:proofErr w:type="spellEnd"/>
      <w:r w:rsidRPr="0027637F">
        <w:rPr>
          <w:rFonts w:ascii="Arial" w:hAnsi="Arial" w:cs="Arial"/>
          <w:i/>
          <w:sz w:val="24"/>
          <w:szCs w:val="24"/>
        </w:rPr>
        <w:t xml:space="preserve"> zone</w:t>
      </w:r>
      <w:r w:rsidRPr="0027637F">
        <w:rPr>
          <w:rStyle w:val="tpa1"/>
          <w:rFonts w:ascii="Arial" w:hAnsi="Arial" w:cs="Arial"/>
          <w:sz w:val="24"/>
          <w:szCs w:val="24"/>
        </w:rPr>
        <w:t>:</w:t>
      </w:r>
    </w:p>
    <w:p w:rsidR="005148F6" w:rsidRPr="005148F6" w:rsidRDefault="005148F6" w:rsidP="007E18AA">
      <w:pPr>
        <w:spacing w:before="100" w:beforeAutospacing="1" w:after="0" w:line="240" w:lineRule="auto"/>
        <w:contextualSpacing/>
        <w:jc w:val="both"/>
        <w:rPr>
          <w:rStyle w:val="tpa1"/>
          <w:rFonts w:ascii="Arial" w:hAnsi="Arial" w:cs="Arial"/>
          <w:sz w:val="24"/>
          <w:szCs w:val="24"/>
        </w:rPr>
      </w:pPr>
    </w:p>
    <w:p w:rsidR="007E18AA" w:rsidRPr="0027637F" w:rsidRDefault="007E18AA" w:rsidP="007E18AA">
      <w:pPr>
        <w:pStyle w:val="ListParagraph"/>
        <w:widowControl w:val="0"/>
        <w:numPr>
          <w:ilvl w:val="0"/>
          <w:numId w:val="21"/>
        </w:numPr>
        <w:tabs>
          <w:tab w:val="left" w:pos="284"/>
        </w:tabs>
        <w:adjustRightInd w:val="0"/>
        <w:spacing w:after="0" w:line="240" w:lineRule="auto"/>
        <w:ind w:left="0" w:firstLine="0"/>
        <w:contextualSpacing/>
        <w:jc w:val="both"/>
        <w:textAlignment w:val="baseline"/>
        <w:rPr>
          <w:rStyle w:val="tpa1"/>
          <w:rFonts w:ascii="Arial" w:hAnsi="Arial" w:cs="Arial"/>
          <w:sz w:val="24"/>
          <w:szCs w:val="24"/>
        </w:rPr>
      </w:pPr>
      <w:r w:rsidRPr="0027637F">
        <w:rPr>
          <w:rFonts w:ascii="Arial" w:eastAsia="Times New Roman" w:hAnsi="Arial" w:cs="Arial"/>
          <w:sz w:val="24"/>
          <w:szCs w:val="24"/>
        </w:rPr>
        <w:t xml:space="preserve">zone </w:t>
      </w:r>
      <w:proofErr w:type="spellStart"/>
      <w:r w:rsidRPr="0027637F">
        <w:rPr>
          <w:rFonts w:ascii="Arial" w:eastAsia="Times New Roman" w:hAnsi="Arial" w:cs="Arial"/>
          <w:sz w:val="24"/>
          <w:szCs w:val="24"/>
        </w:rPr>
        <w:t>umede</w:t>
      </w:r>
      <w:proofErr w:type="spellEnd"/>
      <w:r w:rsidRPr="0027637F">
        <w:rPr>
          <w:rFonts w:ascii="Arial" w:eastAsia="Times New Roman" w:hAnsi="Arial" w:cs="Arial"/>
          <w:sz w:val="24"/>
          <w:szCs w:val="24"/>
        </w:rPr>
        <w:t xml:space="preserve">, zone </w:t>
      </w:r>
      <w:proofErr w:type="spellStart"/>
      <w:r w:rsidRPr="0027637F">
        <w:rPr>
          <w:rFonts w:ascii="Arial" w:eastAsia="Times New Roman" w:hAnsi="Arial" w:cs="Arial"/>
          <w:sz w:val="24"/>
          <w:szCs w:val="24"/>
        </w:rPr>
        <w:t>riverane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guri</w:t>
      </w:r>
      <w:proofErr w:type="spellEnd"/>
      <w:r w:rsidRPr="0027637F">
        <w:rPr>
          <w:rFonts w:ascii="Arial" w:eastAsia="Times New Roman" w:hAnsi="Arial" w:cs="Arial"/>
          <w:sz w:val="24"/>
          <w:szCs w:val="24"/>
        </w:rPr>
        <w:t xml:space="preserve"> ale </w:t>
      </w:r>
      <w:proofErr w:type="spellStart"/>
      <w:r w:rsidRPr="0027637F">
        <w:rPr>
          <w:rFonts w:ascii="Arial" w:eastAsia="Times New Roman" w:hAnsi="Arial" w:cs="Arial"/>
          <w:sz w:val="24"/>
          <w:szCs w:val="24"/>
        </w:rPr>
        <w:t>râurilor</w:t>
      </w:r>
      <w:proofErr w:type="spellEnd"/>
      <w:r w:rsidRPr="0027637F">
        <w:rPr>
          <w:rStyle w:val="Strong"/>
          <w:rFonts w:ascii="Arial" w:hAnsi="Arial" w:cs="Arial"/>
          <w:sz w:val="24"/>
          <w:szCs w:val="24"/>
        </w:rPr>
        <w:t xml:space="preserve"> </w:t>
      </w:r>
      <w:r w:rsidRPr="0027637F">
        <w:rPr>
          <w:rStyle w:val="tpa1"/>
          <w:rFonts w:ascii="Arial" w:hAnsi="Arial" w:cs="Arial"/>
          <w:sz w:val="24"/>
          <w:szCs w:val="24"/>
        </w:rPr>
        <w:t xml:space="preserve">– nu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cazul</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zonele costiere şi mediul marin –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zonele montane şi forestiere –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Fonts w:ascii="Arial" w:hAnsi="Arial" w:cs="Arial"/>
        </w:rPr>
        <w:t>arii naturale protejate de interes național, comunitar, internațional</w:t>
      </w:r>
      <w:r w:rsidRPr="0027637F">
        <w:rPr>
          <w:rStyle w:val="Strong"/>
          <w:rFonts w:ascii="Arial" w:eastAsia="SimSun" w:hAnsi="Arial" w:cs="Arial"/>
        </w:rPr>
        <w:t xml:space="preserve"> </w:t>
      </w:r>
      <w:r w:rsidRPr="0027637F">
        <w:rPr>
          <w:rStyle w:val="tpa1"/>
          <w:rFonts w:ascii="Arial" w:eastAsia="SimSun" w:hAnsi="Arial" w:cs="Arial"/>
        </w:rPr>
        <w:t>–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 xml:space="preserve"> </w:t>
      </w:r>
      <w:r w:rsidRPr="0027637F">
        <w:rPr>
          <w:rFonts w:ascii="Arial" w:hAnsi="Arial" w:cs="Aria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27637F">
        <w:rPr>
          <w:rStyle w:val="tpa1"/>
          <w:rFonts w:ascii="Arial" w:eastAsia="SimSun" w:hAnsi="Arial" w:cs="Arial"/>
        </w:rPr>
        <w:t>– nu este cazul;</w:t>
      </w:r>
    </w:p>
    <w:p w:rsidR="007E18AA" w:rsidRPr="0027637F" w:rsidRDefault="007E18AA" w:rsidP="007E18AA">
      <w:pPr>
        <w:pStyle w:val="ListParagraph"/>
        <w:numPr>
          <w:ilvl w:val="0"/>
          <w:numId w:val="21"/>
        </w:numPr>
        <w:tabs>
          <w:tab w:val="left" w:pos="284"/>
        </w:tabs>
        <w:spacing w:after="0" w:line="240" w:lineRule="auto"/>
        <w:ind w:left="0" w:firstLine="0"/>
        <w:contextualSpacing/>
        <w:jc w:val="both"/>
        <w:rPr>
          <w:rStyle w:val="tpa1"/>
          <w:rFonts w:ascii="Arial" w:hAnsi="Arial" w:cs="Arial"/>
          <w:sz w:val="24"/>
          <w:szCs w:val="24"/>
        </w:rPr>
      </w:pPr>
      <w:proofErr w:type="spellStart"/>
      <w:r w:rsidRPr="0027637F">
        <w:rPr>
          <w:rStyle w:val="tpa1"/>
          <w:rFonts w:ascii="Arial" w:hAnsi="Arial" w:cs="Arial"/>
          <w:sz w:val="24"/>
          <w:szCs w:val="24"/>
        </w:rPr>
        <w:t>zonele</w:t>
      </w:r>
      <w:proofErr w:type="spellEnd"/>
      <w:r w:rsidRPr="0027637F">
        <w:rPr>
          <w:rStyle w:val="tpa1"/>
          <w:rFonts w:ascii="Arial" w:hAnsi="Arial" w:cs="Arial"/>
          <w:sz w:val="24"/>
          <w:szCs w:val="24"/>
        </w:rPr>
        <w:t xml:space="preserve"> cu o </w:t>
      </w:r>
      <w:proofErr w:type="spellStart"/>
      <w:r w:rsidRPr="0027637F">
        <w:rPr>
          <w:rStyle w:val="tpa1"/>
          <w:rFonts w:ascii="Arial" w:hAnsi="Arial" w:cs="Arial"/>
          <w:sz w:val="24"/>
          <w:szCs w:val="24"/>
        </w:rPr>
        <w:t>densitate</w:t>
      </w:r>
      <w:proofErr w:type="spellEnd"/>
      <w:r w:rsidRPr="0027637F">
        <w:rPr>
          <w:rStyle w:val="tpa1"/>
          <w:rFonts w:ascii="Arial" w:hAnsi="Arial" w:cs="Arial"/>
          <w:sz w:val="24"/>
          <w:szCs w:val="24"/>
        </w:rPr>
        <w:t xml:space="preserve"> mare a </w:t>
      </w:r>
      <w:proofErr w:type="spellStart"/>
      <w:r w:rsidRPr="0027637F">
        <w:rPr>
          <w:rStyle w:val="tpa1"/>
          <w:rFonts w:ascii="Arial" w:hAnsi="Arial" w:cs="Arial"/>
          <w:sz w:val="24"/>
          <w:szCs w:val="24"/>
        </w:rPr>
        <w:t>populaţiei</w:t>
      </w:r>
      <w:proofErr w:type="spellEnd"/>
      <w:r w:rsidRPr="0027637F">
        <w:rPr>
          <w:rStyle w:val="tpa1"/>
          <w:rFonts w:ascii="Arial" w:hAnsi="Arial" w:cs="Arial"/>
          <w:sz w:val="24"/>
          <w:szCs w:val="24"/>
        </w:rPr>
        <w:t xml:space="preserve"> – nu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cazul</w:t>
      </w:r>
      <w:proofErr w:type="spellEnd"/>
      <w:r w:rsidRPr="0027637F">
        <w:rPr>
          <w:rStyle w:val="tpa1"/>
          <w:rFonts w:ascii="Arial" w:hAnsi="Arial" w:cs="Arial"/>
          <w:sz w:val="24"/>
          <w:szCs w:val="24"/>
        </w:rPr>
        <w:t>;</w:t>
      </w:r>
    </w:p>
    <w:p w:rsidR="007E18AA" w:rsidRDefault="007E18AA" w:rsidP="005148F6">
      <w:pPr>
        <w:pStyle w:val="ListParagraph"/>
        <w:numPr>
          <w:ilvl w:val="0"/>
          <w:numId w:val="21"/>
        </w:numPr>
        <w:tabs>
          <w:tab w:val="left" w:pos="284"/>
        </w:tabs>
        <w:spacing w:after="0" w:line="240" w:lineRule="auto"/>
        <w:ind w:left="0" w:firstLine="0"/>
        <w:contextualSpacing/>
        <w:jc w:val="both"/>
        <w:rPr>
          <w:rStyle w:val="tpa1"/>
          <w:rFonts w:ascii="Arial" w:hAnsi="Arial" w:cs="Arial"/>
          <w:sz w:val="24"/>
          <w:szCs w:val="24"/>
        </w:rPr>
      </w:pPr>
      <w:proofErr w:type="spellStart"/>
      <w:proofErr w:type="gramStart"/>
      <w:r w:rsidRPr="0027637F">
        <w:rPr>
          <w:rStyle w:val="tpa1"/>
          <w:rFonts w:ascii="Arial" w:hAnsi="Arial" w:cs="Arial"/>
          <w:sz w:val="24"/>
          <w:szCs w:val="24"/>
        </w:rPr>
        <w:lastRenderedPageBreak/>
        <w:t>peisaje</w:t>
      </w:r>
      <w:proofErr w:type="spellEnd"/>
      <w:proofErr w:type="gram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şi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situri</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importante</w:t>
      </w:r>
      <w:proofErr w:type="spellEnd"/>
      <w:r w:rsidRPr="0027637F">
        <w:rPr>
          <w:rStyle w:val="tpa1"/>
          <w:rFonts w:ascii="Arial" w:hAnsi="Arial" w:cs="Arial"/>
          <w:sz w:val="24"/>
          <w:szCs w:val="24"/>
        </w:rPr>
        <w:t xml:space="preserve"> din </w:t>
      </w:r>
      <w:proofErr w:type="spellStart"/>
      <w:r w:rsidRPr="0027637F">
        <w:rPr>
          <w:rStyle w:val="tpa1"/>
          <w:rFonts w:ascii="Arial" w:hAnsi="Arial" w:cs="Arial"/>
          <w:sz w:val="24"/>
          <w:szCs w:val="24"/>
        </w:rPr>
        <w:t>punct</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vedere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istoric</w:t>
      </w:r>
      <w:proofErr w:type="spellEnd"/>
      <w:r w:rsidRPr="0027637F">
        <w:rPr>
          <w:rStyle w:val="tpa1"/>
          <w:rFonts w:ascii="Arial" w:hAnsi="Arial" w:cs="Arial"/>
          <w:sz w:val="24"/>
          <w:szCs w:val="24"/>
        </w:rPr>
        <w:t xml:space="preserve">, cultural </w:t>
      </w:r>
      <w:proofErr w:type="spellStart"/>
      <w:r w:rsidRPr="0027637F">
        <w:rPr>
          <w:rStyle w:val="tpa1"/>
          <w:rFonts w:ascii="Arial" w:hAnsi="Arial" w:cs="Arial"/>
          <w:sz w:val="24"/>
          <w:szCs w:val="24"/>
        </w:rPr>
        <w:t>sau</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arheologic</w:t>
      </w:r>
      <w:proofErr w:type="spellEnd"/>
      <w:r w:rsidRPr="0027637F">
        <w:rPr>
          <w:rStyle w:val="tpa1"/>
          <w:rFonts w:ascii="Arial" w:hAnsi="Arial" w:cs="Arial"/>
          <w:sz w:val="24"/>
          <w:szCs w:val="24"/>
        </w:rPr>
        <w:t xml:space="preserve"> – nu </w:t>
      </w:r>
      <w:proofErr w:type="spellStart"/>
      <w:r w:rsidRPr="0027637F">
        <w:rPr>
          <w:rStyle w:val="tpa1"/>
          <w:rFonts w:ascii="Arial" w:hAnsi="Arial" w:cs="Arial"/>
          <w:sz w:val="24"/>
          <w:szCs w:val="24"/>
        </w:rPr>
        <w:t>este</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cazul</w:t>
      </w:r>
      <w:proofErr w:type="spellEnd"/>
      <w:r w:rsidRPr="0027637F">
        <w:rPr>
          <w:rStyle w:val="tpa1"/>
          <w:rFonts w:ascii="Arial" w:hAnsi="Arial" w:cs="Arial"/>
          <w:sz w:val="24"/>
          <w:szCs w:val="24"/>
        </w:rPr>
        <w:t>.</w:t>
      </w:r>
    </w:p>
    <w:p w:rsidR="005148F6" w:rsidRPr="005148F6" w:rsidRDefault="005148F6" w:rsidP="005148F6">
      <w:pPr>
        <w:pStyle w:val="ListParagraph"/>
        <w:tabs>
          <w:tab w:val="left" w:pos="284"/>
        </w:tabs>
        <w:spacing w:after="0" w:line="240" w:lineRule="auto"/>
        <w:ind w:left="0"/>
        <w:contextualSpacing/>
        <w:jc w:val="both"/>
        <w:rPr>
          <w:rFonts w:ascii="Arial" w:hAnsi="Arial" w:cs="Arial"/>
          <w:sz w:val="24"/>
          <w:szCs w:val="24"/>
        </w:rPr>
      </w:pPr>
    </w:p>
    <w:p w:rsidR="007E18AA" w:rsidRDefault="007E18AA" w:rsidP="007E18AA">
      <w:pPr>
        <w:pStyle w:val="CharCharChar1Char"/>
        <w:jc w:val="both"/>
        <w:rPr>
          <w:rFonts w:ascii="Arial" w:hAnsi="Arial" w:cs="Arial"/>
          <w:b/>
          <w:lang w:val="en-US"/>
        </w:rPr>
      </w:pPr>
      <w:r w:rsidRPr="0027637F">
        <w:rPr>
          <w:rFonts w:ascii="Arial" w:hAnsi="Arial" w:cs="Arial"/>
          <w:b/>
          <w:lang w:val="en-US"/>
        </w:rPr>
        <w:t xml:space="preserve">3. </w:t>
      </w:r>
      <w:proofErr w:type="spellStart"/>
      <w:r w:rsidRPr="0027637F">
        <w:rPr>
          <w:rFonts w:ascii="Arial" w:hAnsi="Arial" w:cs="Arial"/>
          <w:b/>
          <w:lang w:val="en-US"/>
        </w:rPr>
        <w:t>Tipurile</w:t>
      </w:r>
      <w:proofErr w:type="spellEnd"/>
      <w:r w:rsidRPr="0027637F">
        <w:rPr>
          <w:rFonts w:ascii="Arial" w:hAnsi="Arial" w:cs="Arial"/>
          <w:b/>
          <w:lang w:val="en-US"/>
        </w:rPr>
        <w:t xml:space="preserve"> </w:t>
      </w:r>
      <w:proofErr w:type="spellStart"/>
      <w:r w:rsidRPr="0027637F">
        <w:rPr>
          <w:rFonts w:ascii="Arial" w:hAnsi="Arial" w:cs="Arial"/>
          <w:b/>
          <w:lang w:val="en-US"/>
        </w:rPr>
        <w:t>și</w:t>
      </w:r>
      <w:proofErr w:type="spellEnd"/>
      <w:r w:rsidRPr="0027637F">
        <w:rPr>
          <w:rFonts w:ascii="Arial" w:hAnsi="Arial" w:cs="Arial"/>
          <w:b/>
          <w:lang w:val="en-US"/>
        </w:rPr>
        <w:t xml:space="preserve"> </w:t>
      </w:r>
      <w:proofErr w:type="spellStart"/>
      <w:r w:rsidRPr="0027637F">
        <w:rPr>
          <w:rFonts w:ascii="Arial" w:hAnsi="Arial" w:cs="Arial"/>
          <w:b/>
          <w:lang w:val="en-US"/>
        </w:rPr>
        <w:t>caracteristicile</w:t>
      </w:r>
      <w:proofErr w:type="spellEnd"/>
      <w:r w:rsidRPr="0027637F">
        <w:rPr>
          <w:rFonts w:ascii="Arial" w:hAnsi="Arial" w:cs="Arial"/>
          <w:b/>
          <w:lang w:val="en-US"/>
        </w:rPr>
        <w:t xml:space="preserve"> </w:t>
      </w:r>
      <w:proofErr w:type="spellStart"/>
      <w:r w:rsidRPr="0027637F">
        <w:rPr>
          <w:rFonts w:ascii="Arial" w:hAnsi="Arial" w:cs="Arial"/>
          <w:b/>
          <w:lang w:val="en-US"/>
        </w:rPr>
        <w:t>impactului</w:t>
      </w:r>
      <w:proofErr w:type="spellEnd"/>
      <w:r w:rsidRPr="0027637F">
        <w:rPr>
          <w:rFonts w:ascii="Arial" w:hAnsi="Arial" w:cs="Arial"/>
          <w:b/>
          <w:lang w:val="en-US"/>
        </w:rPr>
        <w:t xml:space="preserve"> </w:t>
      </w:r>
      <w:r w:rsidR="005148F6">
        <w:rPr>
          <w:rFonts w:ascii="Arial" w:hAnsi="Arial" w:cs="Arial"/>
          <w:b/>
          <w:lang w:val="en-US"/>
        </w:rPr>
        <w:t>potential</w:t>
      </w:r>
    </w:p>
    <w:p w:rsidR="005148F6" w:rsidRPr="0027637F" w:rsidRDefault="005148F6" w:rsidP="007E18AA">
      <w:pPr>
        <w:pStyle w:val="CharCharChar1Char"/>
        <w:jc w:val="both"/>
        <w:rPr>
          <w:rFonts w:ascii="Arial" w:hAnsi="Arial" w:cs="Arial"/>
          <w:b/>
          <w:lang w:val="en-US"/>
        </w:rPr>
      </w:pPr>
    </w:p>
    <w:p w:rsidR="007E18AA" w:rsidRPr="0027637F" w:rsidRDefault="007E18AA" w:rsidP="007E18AA">
      <w:pPr>
        <w:pStyle w:val="CharCharChar1Char"/>
        <w:numPr>
          <w:ilvl w:val="0"/>
          <w:numId w:val="22"/>
        </w:numPr>
        <w:tabs>
          <w:tab w:val="left" w:pos="284"/>
        </w:tabs>
        <w:ind w:left="0" w:firstLine="0"/>
        <w:jc w:val="both"/>
        <w:rPr>
          <w:rStyle w:val="tpa1"/>
          <w:rFonts w:ascii="Arial" w:hAnsi="Arial" w:cs="Arial"/>
        </w:rPr>
      </w:pPr>
      <w:r w:rsidRPr="0027637F">
        <w:rPr>
          <w:rStyle w:val="tpa1"/>
          <w:rFonts w:ascii="Arial" w:eastAsia="SimSun" w:hAnsi="Arial" w:cs="Arial"/>
          <w:i/>
        </w:rPr>
        <w:t>importanţa şi extinderea spaţială a impactului (zona geografică şi dimensiunea populaţiei care poate fi afectată)</w:t>
      </w:r>
      <w:r w:rsidRPr="0027637F">
        <w:rPr>
          <w:rStyle w:val="tpa1"/>
          <w:rFonts w:ascii="Arial" w:hAnsi="Arial" w:cs="Arial"/>
          <w:i/>
        </w:rPr>
        <w:t xml:space="preserve"> </w:t>
      </w:r>
      <w:r w:rsidRPr="0027637F">
        <w:rPr>
          <w:rStyle w:val="tpa1"/>
          <w:rFonts w:ascii="Arial" w:hAnsi="Arial" w:cs="Arial"/>
        </w:rPr>
        <w:t xml:space="preserve">– lucrările nu vor avea un impact negativ semnificativ asupra factorilor de mediu şi nu vor crea un disconfort pentru populaţie; </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i/>
        </w:rPr>
        <w:t xml:space="preserve">natura impactului </w:t>
      </w:r>
      <w:r w:rsidRPr="0027637F">
        <w:rPr>
          <w:rStyle w:val="tpa1"/>
          <w:rFonts w:ascii="Arial" w:eastAsia="SimSun" w:hAnsi="Arial" w:cs="Arial"/>
        </w:rPr>
        <w:t>- nu este cazul;</w:t>
      </w:r>
    </w:p>
    <w:p w:rsidR="007E18AA" w:rsidRPr="0027637F" w:rsidRDefault="007E18AA" w:rsidP="007E18AA">
      <w:pPr>
        <w:pStyle w:val="CharCharChar1Char"/>
        <w:numPr>
          <w:ilvl w:val="0"/>
          <w:numId w:val="22"/>
        </w:numPr>
        <w:tabs>
          <w:tab w:val="left" w:pos="284"/>
        </w:tabs>
        <w:ind w:left="284" w:hanging="284"/>
        <w:jc w:val="both"/>
        <w:rPr>
          <w:rStyle w:val="tpa1"/>
          <w:rFonts w:ascii="Arial" w:hAnsi="Arial" w:cs="Arial"/>
        </w:rPr>
      </w:pPr>
      <w:proofErr w:type="spellStart"/>
      <w:r w:rsidRPr="0027637F">
        <w:rPr>
          <w:rFonts w:ascii="Arial" w:hAnsi="Arial" w:cs="Arial"/>
          <w:i/>
          <w:lang w:val="en-US"/>
        </w:rPr>
        <w:t>natura</w:t>
      </w:r>
      <w:proofErr w:type="spellEnd"/>
      <w:r w:rsidRPr="0027637F">
        <w:rPr>
          <w:rFonts w:ascii="Arial" w:hAnsi="Arial" w:cs="Arial"/>
          <w:i/>
          <w:lang w:val="en-US"/>
        </w:rPr>
        <w:t xml:space="preserve"> </w:t>
      </w:r>
      <w:proofErr w:type="spellStart"/>
      <w:r w:rsidRPr="0027637F">
        <w:rPr>
          <w:rFonts w:ascii="Arial" w:hAnsi="Arial" w:cs="Arial"/>
          <w:i/>
          <w:lang w:val="en-US"/>
        </w:rPr>
        <w:t>transfrontalieră</w:t>
      </w:r>
      <w:proofErr w:type="spellEnd"/>
      <w:r w:rsidRPr="0027637F">
        <w:rPr>
          <w:rFonts w:ascii="Arial" w:hAnsi="Arial" w:cs="Arial"/>
          <w:i/>
          <w:lang w:val="en-US"/>
        </w:rPr>
        <w:t xml:space="preserve"> a </w:t>
      </w:r>
      <w:proofErr w:type="spellStart"/>
      <w:r w:rsidRPr="0027637F">
        <w:rPr>
          <w:rFonts w:ascii="Arial" w:hAnsi="Arial" w:cs="Arial"/>
          <w:i/>
          <w:lang w:val="en-US"/>
        </w:rPr>
        <w:t>impactului</w:t>
      </w:r>
      <w:proofErr w:type="spellEnd"/>
      <w:r w:rsidRPr="0027637F">
        <w:rPr>
          <w:rFonts w:ascii="Arial" w:hAnsi="Arial" w:cs="Arial"/>
          <w:b/>
          <w:bCs/>
          <w:i/>
          <w:lang w:val="en-US"/>
        </w:rPr>
        <w:t xml:space="preserve"> </w:t>
      </w:r>
      <w:r w:rsidRPr="0027637F">
        <w:rPr>
          <w:rStyle w:val="tpa1"/>
          <w:rFonts w:ascii="Arial" w:hAnsi="Arial" w:cs="Arial"/>
        </w:rPr>
        <w:t>– lucrările propuse nu au efecte transfrontieră;</w:t>
      </w:r>
    </w:p>
    <w:p w:rsidR="007E18AA" w:rsidRPr="0027637F" w:rsidRDefault="007E18AA" w:rsidP="007E18AA">
      <w:pPr>
        <w:pStyle w:val="ListParagraph"/>
        <w:numPr>
          <w:ilvl w:val="0"/>
          <w:numId w:val="22"/>
        </w:numPr>
        <w:tabs>
          <w:tab w:val="left" w:pos="851"/>
        </w:tabs>
        <w:spacing w:after="0" w:line="240" w:lineRule="auto"/>
        <w:ind w:left="284" w:hanging="284"/>
        <w:jc w:val="both"/>
        <w:rPr>
          <w:rStyle w:val="tpa1"/>
          <w:rFonts w:ascii="Arial" w:hAnsi="Arial" w:cs="Arial"/>
          <w:bCs/>
          <w:iCs/>
          <w:sz w:val="24"/>
          <w:szCs w:val="24"/>
          <w:lang w:val="ro-RO"/>
        </w:rPr>
      </w:pPr>
      <w:r w:rsidRPr="0027637F">
        <w:rPr>
          <w:rStyle w:val="tpa1"/>
          <w:rFonts w:ascii="Arial" w:hAnsi="Arial" w:cs="Arial"/>
          <w:i/>
          <w:sz w:val="24"/>
          <w:szCs w:val="24"/>
          <w:lang w:val="pl-PL"/>
        </w:rPr>
        <w:t>intensitatea şi complexitatea impactului</w:t>
      </w:r>
      <w:r w:rsidRPr="0027637F">
        <w:rPr>
          <w:rFonts w:ascii="Arial" w:hAnsi="Arial" w:cs="Arial"/>
          <w:sz w:val="24"/>
          <w:szCs w:val="24"/>
          <w:lang w:val="ro-RO"/>
        </w:rPr>
        <w:t xml:space="preserve"> - </w:t>
      </w:r>
      <w:proofErr w:type="spellStart"/>
      <w:r w:rsidRPr="0027637F">
        <w:rPr>
          <w:rStyle w:val="tpa1"/>
          <w:rFonts w:ascii="Arial" w:hAnsi="Arial" w:cs="Arial"/>
          <w:sz w:val="24"/>
          <w:szCs w:val="24"/>
        </w:rPr>
        <w:t>impactul</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va</w:t>
      </w:r>
      <w:proofErr w:type="spellEnd"/>
      <w:r w:rsidRPr="0027637F">
        <w:rPr>
          <w:rStyle w:val="tpa1"/>
          <w:rFonts w:ascii="Arial" w:hAnsi="Arial" w:cs="Arial"/>
          <w:sz w:val="24"/>
          <w:szCs w:val="24"/>
        </w:rPr>
        <w:t xml:space="preserve"> fi </w:t>
      </w:r>
      <w:proofErr w:type="spellStart"/>
      <w:r w:rsidRPr="0027637F">
        <w:rPr>
          <w:rStyle w:val="tpa1"/>
          <w:rFonts w:ascii="Arial" w:hAnsi="Arial" w:cs="Arial"/>
          <w:sz w:val="24"/>
          <w:szCs w:val="24"/>
        </w:rPr>
        <w:t>redus</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în</w:t>
      </w:r>
      <w:proofErr w:type="spellEnd"/>
      <w:r w:rsidRPr="0027637F">
        <w:rPr>
          <w:rStyle w:val="tpa1"/>
          <w:rFonts w:ascii="Arial" w:hAnsi="Arial" w:cs="Arial"/>
          <w:sz w:val="24"/>
          <w:szCs w:val="24"/>
        </w:rPr>
        <w:t xml:space="preserve"> </w:t>
      </w:r>
      <w:proofErr w:type="spellStart"/>
      <w:r w:rsidRPr="0027637F">
        <w:rPr>
          <w:rStyle w:val="tpa1"/>
          <w:rFonts w:ascii="Arial" w:hAnsi="Arial" w:cs="Arial"/>
          <w:sz w:val="24"/>
          <w:szCs w:val="24"/>
        </w:rPr>
        <w:t>perioada</w:t>
      </w:r>
      <w:proofErr w:type="spellEnd"/>
      <w:r w:rsidRPr="0027637F">
        <w:rPr>
          <w:rStyle w:val="tpa1"/>
          <w:rFonts w:ascii="Arial" w:hAnsi="Arial" w:cs="Arial"/>
          <w:sz w:val="24"/>
          <w:szCs w:val="24"/>
        </w:rPr>
        <w:t xml:space="preserve"> de </w:t>
      </w:r>
      <w:proofErr w:type="spellStart"/>
      <w:r w:rsidRPr="0027637F">
        <w:rPr>
          <w:rStyle w:val="tpa1"/>
          <w:rFonts w:ascii="Arial" w:hAnsi="Arial" w:cs="Arial"/>
          <w:sz w:val="24"/>
          <w:szCs w:val="24"/>
        </w:rPr>
        <w:t>funcţionare</w:t>
      </w:r>
      <w:proofErr w:type="spellEnd"/>
      <w:r w:rsidRPr="0027637F">
        <w:rPr>
          <w:rStyle w:val="tpa1"/>
          <w:rFonts w:ascii="Arial" w:hAnsi="Arial" w:cs="Arial"/>
          <w:sz w:val="24"/>
          <w:szCs w:val="24"/>
        </w:rPr>
        <w:t>;</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eastAsia="ro-RO"/>
        </w:rPr>
      </w:pPr>
      <w:r w:rsidRPr="0027637F">
        <w:rPr>
          <w:rStyle w:val="tpa1"/>
          <w:rFonts w:ascii="Arial" w:eastAsia="SimSun" w:hAnsi="Arial" w:cs="Arial"/>
          <w:i/>
        </w:rPr>
        <w:t>probabilitatea impactului</w:t>
      </w:r>
      <w:r w:rsidRPr="0027637F">
        <w:rPr>
          <w:rStyle w:val="tpa1"/>
          <w:rFonts w:ascii="Arial" w:eastAsia="SimSun" w:hAnsi="Arial" w:cs="Arial"/>
        </w:rPr>
        <w:t xml:space="preserve"> – impact redus, pe perioada </w:t>
      </w:r>
      <w:r w:rsidRPr="0027637F">
        <w:rPr>
          <w:rFonts w:ascii="Arial" w:hAnsi="Arial" w:cs="Arial"/>
          <w:lang w:val="ro-RO" w:eastAsia="ro-RO"/>
        </w:rPr>
        <w:t>de funcţionare a obiectivului;</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rPr>
        <w:t>debutul, durata, frecvența și reversibilitatea preconizate ale impactului</w:t>
      </w:r>
      <w:r w:rsidRPr="0027637F">
        <w:rPr>
          <w:rStyle w:val="Strong"/>
          <w:rFonts w:ascii="Arial" w:eastAsia="SimSun" w:hAnsi="Arial" w:cs="Arial"/>
        </w:rPr>
        <w:t xml:space="preserve"> </w:t>
      </w:r>
      <w:r w:rsidRPr="0027637F">
        <w:rPr>
          <w:rStyle w:val="tpa1"/>
          <w:rFonts w:ascii="Arial" w:eastAsia="SimSun" w:hAnsi="Arial" w:cs="Arial"/>
        </w:rPr>
        <w:t xml:space="preserve">– impact redus, pe perioada </w:t>
      </w:r>
      <w:r w:rsidRPr="0027637F">
        <w:rPr>
          <w:rFonts w:ascii="Arial" w:hAnsi="Arial" w:cs="Arial"/>
          <w:lang w:val="ro-RO" w:eastAsia="ro-RO"/>
        </w:rPr>
        <w:t>de exploatare, fără reversibilitate;</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lang w:val="ro-RO" w:eastAsia="ro-RO"/>
        </w:rPr>
        <w:t xml:space="preserve">cumularea impactului cu impactul altor proiecte existente şi/sau aprobate </w:t>
      </w:r>
      <w:r w:rsidRPr="0027637F">
        <w:rPr>
          <w:rFonts w:ascii="Arial" w:hAnsi="Arial" w:cs="Arial"/>
          <w:lang w:val="ro-RO" w:eastAsia="ro-RO"/>
        </w:rPr>
        <w:t>- în zona respectivă sunt în aprobare sau aplicare alte proiecte de împădurire, fără impact semnificativ care să cumuleze impactul cu cel produs de proiectul propus;</w:t>
      </w:r>
    </w:p>
    <w:p w:rsidR="007E18AA"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lang w:val="ro-RO" w:eastAsia="ro-RO"/>
        </w:rPr>
        <w:t>posibilitatea de reducere efectivă a impactului-</w:t>
      </w:r>
      <w:r w:rsidRPr="0027637F">
        <w:rPr>
          <w:rFonts w:ascii="Arial" w:hAnsi="Arial" w:cs="Arial"/>
          <w:lang w:val="ro-RO" w:eastAsia="ro-RO"/>
        </w:rPr>
        <w:t xml:space="preserve"> </w:t>
      </w:r>
      <w:r w:rsidRPr="0027637F">
        <w:rPr>
          <w:rStyle w:val="tpa1"/>
          <w:rFonts w:ascii="Arial" w:eastAsia="SimSun" w:hAnsi="Arial" w:cs="Arial"/>
        </w:rPr>
        <w:t>nu este cazul</w:t>
      </w:r>
      <w:r w:rsidRPr="0027637F">
        <w:rPr>
          <w:rFonts w:ascii="Arial" w:hAnsi="Arial" w:cs="Arial"/>
          <w:lang w:val="ro-RO" w:eastAsia="ro-RO"/>
        </w:rPr>
        <w:t>.</w:t>
      </w:r>
    </w:p>
    <w:p w:rsidR="005148F6" w:rsidRPr="0027637F" w:rsidRDefault="005148F6" w:rsidP="005148F6">
      <w:pPr>
        <w:pStyle w:val="CharCharChar1Char"/>
        <w:tabs>
          <w:tab w:val="left" w:pos="284"/>
        </w:tabs>
        <w:jc w:val="both"/>
        <w:rPr>
          <w:rFonts w:ascii="Arial" w:hAnsi="Arial" w:cs="Arial"/>
          <w:lang w:val="ro-RO" w:eastAsia="ro-RO"/>
        </w:rPr>
      </w:pPr>
    </w:p>
    <w:p w:rsidR="005148F6" w:rsidRDefault="005148F6" w:rsidP="005148F6">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II. </w:t>
      </w:r>
      <w:proofErr w:type="spellStart"/>
      <w:r w:rsidR="007E18AA" w:rsidRPr="005148F6">
        <w:rPr>
          <w:rFonts w:ascii="Arial" w:hAnsi="Arial" w:cs="Arial"/>
          <w:sz w:val="24"/>
          <w:szCs w:val="24"/>
        </w:rPr>
        <w:t>Motivele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pe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baza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cărora</w:t>
      </w:r>
      <w:proofErr w:type="spellEnd"/>
      <w:r w:rsidR="007E18AA" w:rsidRPr="005148F6">
        <w:rPr>
          <w:rFonts w:ascii="Arial" w:hAnsi="Arial" w:cs="Arial"/>
          <w:sz w:val="24"/>
          <w:szCs w:val="24"/>
        </w:rPr>
        <w:t xml:space="preserve"> s-a </w:t>
      </w:r>
      <w:proofErr w:type="spellStart"/>
      <w:r w:rsidR="007E18AA" w:rsidRPr="005148F6">
        <w:rPr>
          <w:rFonts w:ascii="Arial" w:hAnsi="Arial" w:cs="Arial"/>
          <w:sz w:val="24"/>
          <w:szCs w:val="24"/>
        </w:rPr>
        <w:t>stabilit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necesitatea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neefectuării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evaluării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adecvate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sunt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următoarele</w:t>
      </w:r>
      <w:proofErr w:type="spellEnd"/>
      <w:r w:rsidR="007E18AA" w:rsidRPr="005148F6">
        <w:rPr>
          <w:rFonts w:ascii="Arial" w:hAnsi="Arial" w:cs="Arial"/>
          <w:sz w:val="24"/>
          <w:szCs w:val="24"/>
        </w:rPr>
        <w:t xml:space="preserve">: </w:t>
      </w:r>
    </w:p>
    <w:p w:rsidR="005148F6" w:rsidRPr="005148F6" w:rsidRDefault="005148F6" w:rsidP="005148F6">
      <w:pPr>
        <w:autoSpaceDE w:val="0"/>
        <w:autoSpaceDN w:val="0"/>
        <w:adjustRightInd w:val="0"/>
        <w:spacing w:after="0" w:line="240" w:lineRule="auto"/>
        <w:contextualSpacing/>
        <w:jc w:val="both"/>
        <w:rPr>
          <w:rFonts w:ascii="Arial" w:hAnsi="Arial" w:cs="Arial"/>
          <w:sz w:val="24"/>
          <w:szCs w:val="24"/>
        </w:rPr>
      </w:pPr>
    </w:p>
    <w:p w:rsidR="007E18AA" w:rsidRDefault="007E18AA" w:rsidP="005148F6">
      <w:pPr>
        <w:autoSpaceDE w:val="0"/>
        <w:autoSpaceDN w:val="0"/>
        <w:adjustRightInd w:val="0"/>
        <w:spacing w:after="0" w:line="240" w:lineRule="auto"/>
        <w:ind w:firstLine="708"/>
        <w:contextualSpacing/>
        <w:jc w:val="both"/>
        <w:rPr>
          <w:rFonts w:ascii="Arial" w:hAnsi="Arial" w:cs="Arial"/>
          <w:sz w:val="24"/>
          <w:szCs w:val="24"/>
        </w:rPr>
      </w:pPr>
      <w:r w:rsidRPr="0027637F">
        <w:rPr>
          <w:rFonts w:ascii="Arial" w:hAnsi="Arial" w:cs="Arial"/>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27637F">
        <w:rPr>
          <w:rFonts w:ascii="Arial" w:hAnsi="Arial" w:cs="Arial"/>
          <w:sz w:val="24"/>
          <w:szCs w:val="24"/>
        </w:rPr>
        <w:t>.</w:t>
      </w:r>
    </w:p>
    <w:p w:rsidR="005148F6" w:rsidRPr="005148F6" w:rsidRDefault="005148F6" w:rsidP="005148F6">
      <w:pPr>
        <w:autoSpaceDE w:val="0"/>
        <w:autoSpaceDN w:val="0"/>
        <w:adjustRightInd w:val="0"/>
        <w:spacing w:after="0" w:line="240" w:lineRule="auto"/>
        <w:ind w:firstLine="708"/>
        <w:contextualSpacing/>
        <w:jc w:val="both"/>
        <w:rPr>
          <w:rStyle w:val="tpa1"/>
          <w:rFonts w:ascii="Arial" w:hAnsi="Arial" w:cs="Arial"/>
          <w:sz w:val="24"/>
          <w:szCs w:val="24"/>
        </w:rPr>
      </w:pPr>
    </w:p>
    <w:p w:rsidR="00D7102F" w:rsidRPr="005148F6" w:rsidRDefault="005148F6" w:rsidP="005148F6">
      <w:pPr>
        <w:ind w:left="180"/>
        <w:rPr>
          <w:rFonts w:ascii="Arial" w:hAnsi="Arial" w:cs="Arial"/>
          <w:sz w:val="24"/>
          <w:szCs w:val="24"/>
        </w:rPr>
      </w:pPr>
      <w:r>
        <w:rPr>
          <w:rFonts w:ascii="Arial" w:hAnsi="Arial" w:cs="Arial"/>
          <w:sz w:val="24"/>
          <w:szCs w:val="24"/>
        </w:rPr>
        <w:t xml:space="preserve">III. </w:t>
      </w:r>
      <w:proofErr w:type="spellStart"/>
      <w:r w:rsidRPr="005148F6">
        <w:rPr>
          <w:rFonts w:ascii="Arial" w:hAnsi="Arial" w:cs="Arial"/>
          <w:sz w:val="24"/>
          <w:szCs w:val="24"/>
        </w:rPr>
        <w:t>Motivele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pe</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baza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cărora</w:t>
      </w:r>
      <w:proofErr w:type="spellEnd"/>
      <w:r w:rsidR="007E18AA" w:rsidRPr="005148F6">
        <w:rPr>
          <w:rFonts w:ascii="Arial" w:hAnsi="Arial" w:cs="Arial"/>
          <w:sz w:val="24"/>
          <w:szCs w:val="24"/>
        </w:rPr>
        <w:t xml:space="preserve"> s-a </w:t>
      </w:r>
      <w:proofErr w:type="spellStart"/>
      <w:r w:rsidR="007E18AA" w:rsidRPr="005148F6">
        <w:rPr>
          <w:rFonts w:ascii="Arial" w:hAnsi="Arial" w:cs="Arial"/>
          <w:sz w:val="24"/>
          <w:szCs w:val="24"/>
        </w:rPr>
        <w:t>stabilit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necesitatea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neefectuării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evaluării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impactului</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asupra</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corpurilor</w:t>
      </w:r>
      <w:proofErr w:type="spellEnd"/>
      <w:r w:rsidR="007E18AA" w:rsidRPr="005148F6">
        <w:rPr>
          <w:rFonts w:ascii="Arial" w:hAnsi="Arial" w:cs="Arial"/>
          <w:sz w:val="24"/>
          <w:szCs w:val="24"/>
        </w:rPr>
        <w:t xml:space="preserve"> de </w:t>
      </w:r>
      <w:proofErr w:type="spellStart"/>
      <w:proofErr w:type="gramStart"/>
      <w:r w:rsidR="007E18AA" w:rsidRPr="005148F6">
        <w:rPr>
          <w:rFonts w:ascii="Arial" w:hAnsi="Arial" w:cs="Arial"/>
          <w:sz w:val="24"/>
          <w:szCs w:val="24"/>
        </w:rPr>
        <w:t>apă</w:t>
      </w:r>
      <w:proofErr w:type="spellEnd"/>
      <w:proofErr w:type="gramEnd"/>
      <w:r w:rsidR="007E18AA" w:rsidRPr="005148F6">
        <w:rPr>
          <w:rFonts w:ascii="Arial" w:hAnsi="Arial" w:cs="Arial"/>
          <w:sz w:val="24"/>
          <w:szCs w:val="24"/>
        </w:rPr>
        <w:t xml:space="preserve"> </w:t>
      </w:r>
      <w:proofErr w:type="spellStart"/>
      <w:r w:rsidR="007E18AA" w:rsidRPr="005148F6">
        <w:rPr>
          <w:rFonts w:ascii="Arial" w:hAnsi="Arial" w:cs="Arial"/>
          <w:sz w:val="24"/>
          <w:szCs w:val="24"/>
        </w:rPr>
        <w:t>sunt</w:t>
      </w:r>
      <w:proofErr w:type="spellEnd"/>
      <w:r w:rsidR="007E18AA" w:rsidRPr="005148F6">
        <w:rPr>
          <w:rFonts w:ascii="Arial" w:hAnsi="Arial" w:cs="Arial"/>
          <w:sz w:val="24"/>
          <w:szCs w:val="24"/>
        </w:rPr>
        <w:t xml:space="preserve"> </w:t>
      </w:r>
      <w:proofErr w:type="spellStart"/>
      <w:r w:rsidR="007E18AA" w:rsidRPr="005148F6">
        <w:rPr>
          <w:rFonts w:ascii="Arial" w:hAnsi="Arial" w:cs="Arial"/>
          <w:sz w:val="24"/>
          <w:szCs w:val="24"/>
        </w:rPr>
        <w:t>următoarele</w:t>
      </w:r>
      <w:proofErr w:type="spellEnd"/>
      <w:r w:rsidR="007E18AA" w:rsidRPr="005148F6">
        <w:rPr>
          <w:rFonts w:ascii="Arial" w:hAnsi="Arial" w:cs="Arial"/>
          <w:sz w:val="24"/>
          <w:szCs w:val="24"/>
        </w:rPr>
        <w:t xml:space="preserve">: </w:t>
      </w:r>
    </w:p>
    <w:p w:rsidR="007E18AA" w:rsidRPr="0027637F" w:rsidRDefault="00427366" w:rsidP="007E18AA">
      <w:pPr>
        <w:autoSpaceDE w:val="0"/>
        <w:autoSpaceDN w:val="0"/>
        <w:adjustRightInd w:val="0"/>
        <w:spacing w:after="0" w:line="240" w:lineRule="auto"/>
        <w:ind w:firstLine="708"/>
        <w:jc w:val="both"/>
        <w:rPr>
          <w:rFonts w:ascii="Arial" w:eastAsia="Times New Roman" w:hAnsi="Arial" w:cs="Arial"/>
          <w:sz w:val="24"/>
          <w:szCs w:val="24"/>
        </w:rPr>
      </w:pP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adresa</w:t>
      </w:r>
      <w:proofErr w:type="spell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5920//VP/25</w:t>
      </w:r>
      <w:r w:rsidR="007E18AA" w:rsidRPr="0027637F">
        <w:rPr>
          <w:rFonts w:ascii="Arial" w:hAnsi="Arial" w:cs="Arial"/>
          <w:sz w:val="24"/>
          <w:szCs w:val="24"/>
        </w:rPr>
        <w:t>.0</w:t>
      </w:r>
      <w:r>
        <w:rPr>
          <w:rFonts w:ascii="Arial" w:hAnsi="Arial" w:cs="Arial"/>
          <w:sz w:val="24"/>
          <w:szCs w:val="24"/>
        </w:rPr>
        <w:t>7</w:t>
      </w:r>
      <w:r w:rsidR="007E18AA" w:rsidRPr="0027637F">
        <w:rPr>
          <w:rFonts w:ascii="Arial" w:hAnsi="Arial" w:cs="Arial"/>
          <w:sz w:val="24"/>
          <w:szCs w:val="24"/>
        </w:rPr>
        <w:t xml:space="preserve">.2019 </w:t>
      </w:r>
      <w:proofErr w:type="gramStart"/>
      <w:r w:rsidR="007E18AA" w:rsidRPr="0027637F">
        <w:rPr>
          <w:rFonts w:ascii="Arial" w:hAnsi="Arial" w:cs="Arial"/>
          <w:sz w:val="24"/>
          <w:szCs w:val="24"/>
        </w:rPr>
        <w:t>a</w:t>
      </w:r>
      <w:proofErr w:type="gramEnd"/>
      <w:r w:rsidR="007E18AA" w:rsidRPr="0027637F">
        <w:rPr>
          <w:rFonts w:ascii="Arial" w:hAnsi="Arial" w:cs="Arial"/>
          <w:sz w:val="24"/>
          <w:szCs w:val="24"/>
        </w:rPr>
        <w:t xml:space="preserve"> </w:t>
      </w:r>
      <w:proofErr w:type="spellStart"/>
      <w:r w:rsidR="007E18AA" w:rsidRPr="0027637F">
        <w:rPr>
          <w:rFonts w:ascii="Arial" w:hAnsi="Arial" w:cs="Arial"/>
          <w:sz w:val="24"/>
          <w:szCs w:val="24"/>
        </w:rPr>
        <w:t>Administrației</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Naționale</w:t>
      </w:r>
      <w:proofErr w:type="spellEnd"/>
      <w:r w:rsidR="007E18AA" w:rsidRPr="0027637F">
        <w:rPr>
          <w:rFonts w:ascii="Arial" w:hAnsi="Arial" w:cs="Arial"/>
          <w:sz w:val="24"/>
          <w:szCs w:val="24"/>
        </w:rPr>
        <w:t xml:space="preserve"> APELE ROMÂNE - SGA </w:t>
      </w:r>
      <w:proofErr w:type="spellStart"/>
      <w:r w:rsidR="007E18AA" w:rsidRPr="0027637F">
        <w:rPr>
          <w:rFonts w:ascii="Arial" w:hAnsi="Arial" w:cs="Arial"/>
          <w:sz w:val="24"/>
          <w:szCs w:val="24"/>
        </w:rPr>
        <w:t>Suceava</w:t>
      </w:r>
      <w:proofErr w:type="spellEnd"/>
      <w:r w:rsidR="007E18AA" w:rsidRPr="0027637F">
        <w:rPr>
          <w:rFonts w:ascii="Arial" w:hAnsi="Arial" w:cs="Arial"/>
          <w:sz w:val="24"/>
          <w:szCs w:val="24"/>
        </w:rPr>
        <w:t xml:space="preserve">, APM </w:t>
      </w:r>
      <w:proofErr w:type="spellStart"/>
      <w:r w:rsidR="007E18AA" w:rsidRPr="0027637F">
        <w:rPr>
          <w:rFonts w:ascii="Arial" w:hAnsi="Arial" w:cs="Arial"/>
          <w:sz w:val="24"/>
          <w:szCs w:val="24"/>
        </w:rPr>
        <w:t>Suceava</w:t>
      </w:r>
      <w:proofErr w:type="spellEnd"/>
      <w:r w:rsidR="007E18AA" w:rsidRPr="0027637F">
        <w:rPr>
          <w:rFonts w:ascii="Arial" w:hAnsi="Arial" w:cs="Arial"/>
          <w:sz w:val="24"/>
          <w:szCs w:val="24"/>
        </w:rPr>
        <w:t xml:space="preserve"> a </w:t>
      </w:r>
      <w:proofErr w:type="spellStart"/>
      <w:r w:rsidR="007E18AA" w:rsidRPr="0027637F">
        <w:rPr>
          <w:rFonts w:ascii="Arial" w:hAnsi="Arial" w:cs="Arial"/>
          <w:sz w:val="24"/>
          <w:szCs w:val="24"/>
        </w:rPr>
        <w:t>fost</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informată</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informată</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că</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proiectul</w:t>
      </w:r>
      <w:proofErr w:type="spellEnd"/>
      <w:r w:rsidR="007E18AA" w:rsidRPr="0027637F">
        <w:rPr>
          <w:rFonts w:ascii="Arial" w:hAnsi="Arial" w:cs="Arial"/>
          <w:sz w:val="24"/>
          <w:szCs w:val="24"/>
        </w:rPr>
        <w:t xml:space="preserve"> </w:t>
      </w:r>
      <w:r w:rsidR="007E18AA" w:rsidRPr="0027637F">
        <w:rPr>
          <w:rFonts w:ascii="Arial" w:hAnsi="Arial" w:cs="Arial"/>
          <w:sz w:val="24"/>
          <w:szCs w:val="24"/>
          <w:lang w:val="ro-RO"/>
        </w:rPr>
        <w:t xml:space="preserve">propus </w:t>
      </w:r>
      <w:r w:rsidR="007E18AA" w:rsidRPr="0027637F">
        <w:rPr>
          <w:rFonts w:ascii="Arial" w:eastAsia="Times New Roman" w:hAnsi="Arial" w:cs="Arial"/>
          <w:sz w:val="24"/>
          <w:szCs w:val="24"/>
        </w:rPr>
        <w:t>nu</w:t>
      </w:r>
      <w:r w:rsidR="007E18AA" w:rsidRPr="0027637F">
        <w:rPr>
          <w:rFonts w:ascii="Arial" w:hAnsi="Arial" w:cs="Arial"/>
          <w:sz w:val="24"/>
          <w:szCs w:val="24"/>
        </w:rPr>
        <w:t xml:space="preserve"> se </w:t>
      </w:r>
      <w:proofErr w:type="spellStart"/>
      <w:r w:rsidR="007E18AA" w:rsidRPr="0027637F">
        <w:rPr>
          <w:rFonts w:ascii="Arial" w:hAnsi="Arial" w:cs="Arial"/>
          <w:sz w:val="24"/>
          <w:szCs w:val="24"/>
        </w:rPr>
        <w:t>supune</w:t>
      </w:r>
      <w:proofErr w:type="spellEnd"/>
      <w:r w:rsidR="007E18AA" w:rsidRPr="0027637F">
        <w:rPr>
          <w:rFonts w:ascii="Arial" w:hAnsi="Arial" w:cs="Arial"/>
          <w:sz w:val="24"/>
          <w:szCs w:val="24"/>
        </w:rPr>
        <w:t xml:space="preserve"> </w:t>
      </w:r>
      <w:proofErr w:type="spellStart"/>
      <w:r w:rsidR="007E18AA" w:rsidRPr="0027637F">
        <w:rPr>
          <w:rFonts w:ascii="Arial" w:hAnsi="Arial" w:cs="Arial"/>
          <w:sz w:val="24"/>
          <w:szCs w:val="24"/>
        </w:rPr>
        <w:t>procedurii</w:t>
      </w:r>
      <w:proofErr w:type="spellEnd"/>
      <w:r w:rsidR="007E18AA" w:rsidRPr="0027637F">
        <w:rPr>
          <w:rFonts w:ascii="Arial" w:hAnsi="Arial" w:cs="Arial"/>
          <w:sz w:val="24"/>
          <w:szCs w:val="24"/>
        </w:rPr>
        <w:t xml:space="preserve"> de </w:t>
      </w:r>
      <w:proofErr w:type="spellStart"/>
      <w:r w:rsidR="007E18AA" w:rsidRPr="0027637F">
        <w:rPr>
          <w:rFonts w:ascii="Arial" w:hAnsi="Arial" w:cs="Arial"/>
          <w:sz w:val="24"/>
          <w:szCs w:val="24"/>
        </w:rPr>
        <w:t>emitere</w:t>
      </w:r>
      <w:proofErr w:type="spellEnd"/>
      <w:r w:rsidR="007E18AA" w:rsidRPr="0027637F">
        <w:rPr>
          <w:rFonts w:ascii="Arial" w:hAnsi="Arial" w:cs="Arial"/>
          <w:sz w:val="24"/>
          <w:szCs w:val="24"/>
        </w:rPr>
        <w:t xml:space="preserve"> a </w:t>
      </w:r>
      <w:proofErr w:type="spellStart"/>
      <w:r w:rsidR="007E18AA" w:rsidRPr="0027637F">
        <w:rPr>
          <w:rFonts w:ascii="Arial" w:hAnsi="Arial" w:cs="Arial"/>
          <w:sz w:val="24"/>
          <w:szCs w:val="24"/>
        </w:rPr>
        <w:t>avizului</w:t>
      </w:r>
      <w:proofErr w:type="spellEnd"/>
      <w:r w:rsidR="007E18AA" w:rsidRPr="0027637F">
        <w:rPr>
          <w:rFonts w:ascii="Arial" w:hAnsi="Arial" w:cs="Arial"/>
          <w:sz w:val="24"/>
          <w:szCs w:val="24"/>
        </w:rPr>
        <w:t xml:space="preserve"> de </w:t>
      </w:r>
      <w:proofErr w:type="spellStart"/>
      <w:r w:rsidR="007E18AA" w:rsidRPr="0027637F">
        <w:rPr>
          <w:rFonts w:ascii="Arial" w:hAnsi="Arial" w:cs="Arial"/>
          <w:sz w:val="24"/>
          <w:szCs w:val="24"/>
        </w:rPr>
        <w:t>gospodărire</w:t>
      </w:r>
      <w:proofErr w:type="spellEnd"/>
      <w:r w:rsidR="007E18AA" w:rsidRPr="0027637F">
        <w:rPr>
          <w:rFonts w:ascii="Arial" w:hAnsi="Arial" w:cs="Arial"/>
          <w:sz w:val="24"/>
          <w:szCs w:val="24"/>
        </w:rPr>
        <w:t xml:space="preserve"> a </w:t>
      </w:r>
      <w:proofErr w:type="spellStart"/>
      <w:r w:rsidR="007E18AA" w:rsidRPr="0027637F">
        <w:rPr>
          <w:rFonts w:ascii="Arial" w:hAnsi="Arial" w:cs="Arial"/>
          <w:sz w:val="24"/>
          <w:szCs w:val="24"/>
        </w:rPr>
        <w:t>apelor</w:t>
      </w:r>
      <w:proofErr w:type="spellEnd"/>
      <w:r w:rsidR="007E18AA" w:rsidRPr="0027637F">
        <w:rPr>
          <w:rFonts w:ascii="Arial" w:hAnsi="Arial" w:cs="Arial"/>
          <w:sz w:val="24"/>
          <w:szCs w:val="24"/>
        </w:rPr>
        <w:t>.</w:t>
      </w:r>
    </w:p>
    <w:p w:rsidR="007E18AA" w:rsidRPr="0027637F" w:rsidRDefault="007E18AA" w:rsidP="007E18AA">
      <w:pPr>
        <w:autoSpaceDE w:val="0"/>
        <w:autoSpaceDN w:val="0"/>
        <w:adjustRightInd w:val="0"/>
        <w:spacing w:after="0" w:line="240" w:lineRule="auto"/>
        <w:ind w:firstLine="708"/>
        <w:rPr>
          <w:rFonts w:ascii="Arial" w:hAnsi="Arial" w:cs="Arial"/>
          <w:sz w:val="24"/>
          <w:szCs w:val="24"/>
        </w:rPr>
      </w:pPr>
    </w:p>
    <w:p w:rsidR="007E18AA" w:rsidRDefault="007E18AA" w:rsidP="007E18AA">
      <w:pPr>
        <w:autoSpaceDE w:val="0"/>
        <w:autoSpaceDN w:val="0"/>
        <w:adjustRightInd w:val="0"/>
        <w:spacing w:after="0" w:line="240" w:lineRule="auto"/>
        <w:jc w:val="both"/>
        <w:rPr>
          <w:rFonts w:ascii="Arial" w:hAnsi="Arial" w:cs="Arial"/>
          <w:b/>
          <w:sz w:val="24"/>
          <w:szCs w:val="24"/>
        </w:rPr>
      </w:pPr>
      <w:proofErr w:type="spellStart"/>
      <w:r w:rsidRPr="0027637F">
        <w:rPr>
          <w:rFonts w:ascii="Arial" w:hAnsi="Arial" w:cs="Arial"/>
          <w:b/>
          <w:sz w:val="24"/>
          <w:szCs w:val="24"/>
        </w:rPr>
        <w:t>Condiţiile</w:t>
      </w:r>
      <w:proofErr w:type="spellEnd"/>
      <w:r w:rsidRPr="0027637F">
        <w:rPr>
          <w:rFonts w:ascii="Arial" w:hAnsi="Arial" w:cs="Arial"/>
          <w:b/>
          <w:sz w:val="24"/>
          <w:szCs w:val="24"/>
        </w:rPr>
        <w:t xml:space="preserve"> de </w:t>
      </w:r>
      <w:proofErr w:type="spellStart"/>
      <w:r w:rsidRPr="0027637F">
        <w:rPr>
          <w:rFonts w:ascii="Arial" w:hAnsi="Arial" w:cs="Arial"/>
          <w:b/>
          <w:sz w:val="24"/>
          <w:szCs w:val="24"/>
        </w:rPr>
        <w:t>realizare</w:t>
      </w:r>
      <w:proofErr w:type="spellEnd"/>
      <w:r w:rsidRPr="0027637F">
        <w:rPr>
          <w:rFonts w:ascii="Arial" w:hAnsi="Arial" w:cs="Arial"/>
          <w:b/>
          <w:sz w:val="24"/>
          <w:szCs w:val="24"/>
        </w:rPr>
        <w:t xml:space="preserve"> a </w:t>
      </w:r>
      <w:proofErr w:type="spellStart"/>
      <w:r w:rsidRPr="0027637F">
        <w:rPr>
          <w:rFonts w:ascii="Arial" w:hAnsi="Arial" w:cs="Arial"/>
          <w:b/>
          <w:sz w:val="24"/>
          <w:szCs w:val="24"/>
        </w:rPr>
        <w:t>proiectului</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pentru</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evitarea</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sau</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prevenirea</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eventualelor</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efecte</w:t>
      </w:r>
      <w:proofErr w:type="spellEnd"/>
      <w:r w:rsidRPr="0027637F">
        <w:rPr>
          <w:rFonts w:ascii="Arial" w:hAnsi="Arial" w:cs="Arial"/>
          <w:b/>
          <w:sz w:val="24"/>
          <w:szCs w:val="24"/>
        </w:rPr>
        <w:t xml:space="preserve"> negative </w:t>
      </w:r>
      <w:proofErr w:type="spellStart"/>
      <w:r w:rsidRPr="0027637F">
        <w:rPr>
          <w:rFonts w:ascii="Arial" w:hAnsi="Arial" w:cs="Arial"/>
          <w:b/>
          <w:sz w:val="24"/>
          <w:szCs w:val="24"/>
        </w:rPr>
        <w:t>semnificative</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asupra</w:t>
      </w:r>
      <w:proofErr w:type="spellEnd"/>
      <w:r w:rsidRPr="0027637F">
        <w:rPr>
          <w:rFonts w:ascii="Arial" w:hAnsi="Arial" w:cs="Arial"/>
          <w:b/>
          <w:sz w:val="24"/>
          <w:szCs w:val="24"/>
        </w:rPr>
        <w:t xml:space="preserve"> </w:t>
      </w:r>
      <w:proofErr w:type="spellStart"/>
      <w:r w:rsidRPr="0027637F">
        <w:rPr>
          <w:rFonts w:ascii="Arial" w:hAnsi="Arial" w:cs="Arial"/>
          <w:b/>
          <w:sz w:val="24"/>
          <w:szCs w:val="24"/>
        </w:rPr>
        <w:t>mediului</w:t>
      </w:r>
      <w:proofErr w:type="spellEnd"/>
      <w:r w:rsidRPr="0027637F">
        <w:rPr>
          <w:rFonts w:ascii="Arial" w:hAnsi="Arial" w:cs="Arial"/>
          <w:b/>
          <w:sz w:val="24"/>
          <w:szCs w:val="24"/>
        </w:rPr>
        <w:t>:</w:t>
      </w:r>
    </w:p>
    <w:p w:rsidR="005148F6" w:rsidRPr="0027637F" w:rsidRDefault="005148F6" w:rsidP="007E18AA">
      <w:pPr>
        <w:autoSpaceDE w:val="0"/>
        <w:autoSpaceDN w:val="0"/>
        <w:adjustRightInd w:val="0"/>
        <w:spacing w:after="0" w:line="240" w:lineRule="auto"/>
        <w:jc w:val="both"/>
        <w:rPr>
          <w:rFonts w:ascii="Arial" w:hAnsi="Arial" w:cs="Arial"/>
          <w:b/>
          <w:sz w:val="24"/>
          <w:szCs w:val="24"/>
        </w:rPr>
      </w:pP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r w:rsidRPr="0027637F">
        <w:rPr>
          <w:rFonts w:ascii="Arial" w:hAnsi="Arial" w:cs="Arial"/>
          <w:sz w:val="24"/>
          <w:szCs w:val="24"/>
        </w:rPr>
        <w:t xml:space="preserve">- </w:t>
      </w:r>
      <w:proofErr w:type="spellStart"/>
      <w:proofErr w:type="gramStart"/>
      <w:r w:rsidRPr="0027637F">
        <w:rPr>
          <w:rFonts w:ascii="Arial" w:hAnsi="Arial" w:cs="Arial"/>
          <w:sz w:val="24"/>
          <w:szCs w:val="24"/>
        </w:rPr>
        <w:t>investiţia</w:t>
      </w:r>
      <w:proofErr w:type="spellEnd"/>
      <w:proofErr w:type="gramEnd"/>
      <w:r w:rsidRPr="0027637F">
        <w:rPr>
          <w:rFonts w:ascii="Arial" w:hAnsi="Arial" w:cs="Arial"/>
          <w:sz w:val="24"/>
          <w:szCs w:val="24"/>
        </w:rPr>
        <w:t xml:space="preserve"> se </w:t>
      </w:r>
      <w:proofErr w:type="spellStart"/>
      <w:r w:rsidRPr="0027637F">
        <w:rPr>
          <w:rFonts w:ascii="Arial" w:hAnsi="Arial" w:cs="Arial"/>
          <w:sz w:val="24"/>
          <w:szCs w:val="24"/>
        </w:rPr>
        <w:t>va</w:t>
      </w:r>
      <w:proofErr w:type="spellEnd"/>
      <w:r w:rsidRPr="0027637F">
        <w:rPr>
          <w:rFonts w:ascii="Arial" w:hAnsi="Arial" w:cs="Arial"/>
          <w:sz w:val="24"/>
          <w:szCs w:val="24"/>
        </w:rPr>
        <w:t xml:space="preserve"> </w:t>
      </w:r>
      <w:proofErr w:type="spellStart"/>
      <w:r w:rsidRPr="0027637F">
        <w:rPr>
          <w:rFonts w:ascii="Arial" w:hAnsi="Arial" w:cs="Arial"/>
          <w:sz w:val="24"/>
          <w:szCs w:val="24"/>
        </w:rPr>
        <w:t>realiza</w:t>
      </w:r>
      <w:proofErr w:type="spellEnd"/>
      <w:r w:rsidRPr="0027637F">
        <w:rPr>
          <w:rFonts w:ascii="Arial" w:hAnsi="Arial" w:cs="Arial"/>
          <w:sz w:val="24"/>
          <w:szCs w:val="24"/>
        </w:rPr>
        <w:t xml:space="preserve"> cu </w:t>
      </w:r>
      <w:proofErr w:type="spellStart"/>
      <w:r w:rsidRPr="0027637F">
        <w:rPr>
          <w:rFonts w:ascii="Arial" w:hAnsi="Arial" w:cs="Arial"/>
          <w:sz w:val="24"/>
          <w:szCs w:val="24"/>
        </w:rPr>
        <w:t>respectarea</w:t>
      </w:r>
      <w:proofErr w:type="spellEnd"/>
      <w:r w:rsidRPr="0027637F">
        <w:rPr>
          <w:rFonts w:ascii="Arial" w:hAnsi="Arial" w:cs="Arial"/>
          <w:sz w:val="24"/>
          <w:szCs w:val="24"/>
        </w:rPr>
        <w:t xml:space="preserve"> </w:t>
      </w:r>
      <w:proofErr w:type="spellStart"/>
      <w:r w:rsidRPr="0027637F">
        <w:rPr>
          <w:rFonts w:ascii="Arial" w:hAnsi="Arial" w:cs="Arial"/>
          <w:sz w:val="24"/>
          <w:szCs w:val="24"/>
        </w:rPr>
        <w:t>documentaţiei</w:t>
      </w:r>
      <w:proofErr w:type="spellEnd"/>
      <w:r w:rsidRPr="0027637F">
        <w:rPr>
          <w:rFonts w:ascii="Arial" w:hAnsi="Arial" w:cs="Arial"/>
          <w:sz w:val="24"/>
          <w:szCs w:val="24"/>
        </w:rPr>
        <w:t xml:space="preserve"> </w:t>
      </w:r>
      <w:proofErr w:type="spellStart"/>
      <w:r w:rsidRPr="0027637F">
        <w:rPr>
          <w:rFonts w:ascii="Arial" w:hAnsi="Arial" w:cs="Arial"/>
          <w:sz w:val="24"/>
          <w:szCs w:val="24"/>
        </w:rPr>
        <w:t>tehnice</w:t>
      </w:r>
      <w:proofErr w:type="spellEnd"/>
      <w:r w:rsidRPr="0027637F">
        <w:rPr>
          <w:rFonts w:ascii="Arial" w:hAnsi="Arial" w:cs="Arial"/>
          <w:sz w:val="24"/>
          <w:szCs w:val="24"/>
        </w:rPr>
        <w:t xml:space="preserve"> </w:t>
      </w:r>
      <w:proofErr w:type="spellStart"/>
      <w:r w:rsidRPr="0027637F">
        <w:rPr>
          <w:rFonts w:ascii="Arial" w:hAnsi="Arial" w:cs="Arial"/>
          <w:sz w:val="24"/>
          <w:szCs w:val="24"/>
        </w:rPr>
        <w:t>depuse</w:t>
      </w:r>
      <w:proofErr w:type="spellEnd"/>
      <w:r w:rsidRPr="0027637F">
        <w:rPr>
          <w:rFonts w:ascii="Arial" w:hAnsi="Arial" w:cs="Arial"/>
          <w:sz w:val="24"/>
          <w:szCs w:val="24"/>
        </w:rPr>
        <w:t xml:space="preserve"> </w:t>
      </w:r>
      <w:proofErr w:type="spellStart"/>
      <w:r w:rsidRPr="0027637F">
        <w:rPr>
          <w:rFonts w:ascii="Arial" w:hAnsi="Arial" w:cs="Arial"/>
          <w:sz w:val="24"/>
          <w:szCs w:val="24"/>
        </w:rPr>
        <w:t>precum</w:t>
      </w:r>
      <w:proofErr w:type="spellEnd"/>
      <w:r w:rsidRPr="0027637F">
        <w:rPr>
          <w:rFonts w:ascii="Arial" w:hAnsi="Arial" w:cs="Arial"/>
          <w:sz w:val="24"/>
          <w:szCs w:val="24"/>
        </w:rPr>
        <w:t xml:space="preserve">, a </w:t>
      </w:r>
      <w:proofErr w:type="spellStart"/>
      <w:r w:rsidRPr="0027637F">
        <w:rPr>
          <w:rFonts w:ascii="Arial" w:hAnsi="Arial" w:cs="Arial"/>
          <w:sz w:val="24"/>
          <w:szCs w:val="24"/>
        </w:rPr>
        <w:t>legislaţiei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vigoare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a </w:t>
      </w:r>
      <w:proofErr w:type="spellStart"/>
      <w:r w:rsidRPr="0027637F">
        <w:rPr>
          <w:rFonts w:ascii="Arial" w:hAnsi="Arial" w:cs="Arial"/>
          <w:sz w:val="24"/>
          <w:szCs w:val="24"/>
        </w:rPr>
        <w:t>avizelor</w:t>
      </w:r>
      <w:proofErr w:type="spellEnd"/>
      <w:r w:rsidRPr="0027637F">
        <w:rPr>
          <w:rFonts w:ascii="Arial" w:hAnsi="Arial" w:cs="Arial"/>
          <w:sz w:val="24"/>
          <w:szCs w:val="24"/>
        </w:rPr>
        <w:t xml:space="preserve"> </w:t>
      </w:r>
      <w:proofErr w:type="spellStart"/>
      <w:r w:rsidRPr="0027637F">
        <w:rPr>
          <w:rFonts w:ascii="Arial" w:hAnsi="Arial" w:cs="Arial"/>
          <w:sz w:val="24"/>
          <w:szCs w:val="24"/>
        </w:rPr>
        <w:t>obținute</w:t>
      </w:r>
      <w:proofErr w:type="spellEnd"/>
      <w:r w:rsidRPr="0027637F">
        <w:rPr>
          <w:rFonts w:ascii="Arial" w:hAnsi="Arial" w:cs="Arial"/>
          <w:sz w:val="24"/>
          <w:szCs w:val="24"/>
        </w:rPr>
        <w:t>;</w:t>
      </w:r>
    </w:p>
    <w:p w:rsidR="007E18AA" w:rsidRPr="0027637F" w:rsidRDefault="007E18AA" w:rsidP="007E18AA">
      <w:pPr>
        <w:spacing w:after="0" w:line="240" w:lineRule="auto"/>
        <w:contextualSpacing/>
        <w:jc w:val="both"/>
        <w:textAlignment w:val="baseline"/>
        <w:rPr>
          <w:rFonts w:ascii="Arial" w:hAnsi="Arial" w:cs="Arial"/>
          <w:sz w:val="24"/>
          <w:szCs w:val="24"/>
        </w:rPr>
      </w:pPr>
      <w:r w:rsidRPr="0027637F">
        <w:rPr>
          <w:rFonts w:ascii="Arial" w:hAnsi="Arial" w:cs="Arial"/>
          <w:b/>
          <w:sz w:val="24"/>
          <w:szCs w:val="24"/>
          <w:lang w:val="it-IT"/>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situaţia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care, </w:t>
      </w:r>
      <w:proofErr w:type="spellStart"/>
      <w:r w:rsidRPr="0027637F">
        <w:rPr>
          <w:rFonts w:ascii="Arial" w:hAnsi="Arial" w:cs="Arial"/>
          <w:sz w:val="24"/>
          <w:szCs w:val="24"/>
        </w:rPr>
        <w:t>după</w:t>
      </w:r>
      <w:proofErr w:type="spellEnd"/>
      <w:r w:rsidRPr="0027637F">
        <w:rPr>
          <w:rFonts w:ascii="Arial" w:hAnsi="Arial" w:cs="Arial"/>
          <w:sz w:val="24"/>
          <w:szCs w:val="24"/>
        </w:rPr>
        <w:t xml:space="preserve"> </w:t>
      </w:r>
      <w:proofErr w:type="spellStart"/>
      <w:r w:rsidRPr="0027637F">
        <w:rPr>
          <w:rFonts w:ascii="Arial" w:hAnsi="Arial" w:cs="Arial"/>
          <w:sz w:val="24"/>
          <w:szCs w:val="24"/>
        </w:rPr>
        <w:t>emiterea</w:t>
      </w:r>
      <w:proofErr w:type="spellEnd"/>
      <w:r w:rsidRPr="0027637F">
        <w:rPr>
          <w:rFonts w:ascii="Arial" w:hAnsi="Arial" w:cs="Arial"/>
          <w:sz w:val="24"/>
          <w:szCs w:val="24"/>
        </w:rPr>
        <w:t xml:space="preserve"> </w:t>
      </w:r>
      <w:proofErr w:type="spellStart"/>
      <w:r w:rsidRPr="0027637F">
        <w:rPr>
          <w:rFonts w:ascii="Arial" w:hAnsi="Arial" w:cs="Arial"/>
          <w:sz w:val="24"/>
          <w:szCs w:val="24"/>
        </w:rPr>
        <w:t>acordului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înaintea</w:t>
      </w:r>
      <w:proofErr w:type="spellEnd"/>
      <w:r w:rsidRPr="0027637F">
        <w:rPr>
          <w:rFonts w:ascii="Arial" w:hAnsi="Arial" w:cs="Arial"/>
          <w:sz w:val="24"/>
          <w:szCs w:val="24"/>
        </w:rPr>
        <w:t xml:space="preserve"> </w:t>
      </w:r>
      <w:proofErr w:type="spellStart"/>
      <w:r w:rsidRPr="0027637F">
        <w:rPr>
          <w:rFonts w:ascii="Arial" w:hAnsi="Arial" w:cs="Arial"/>
          <w:sz w:val="24"/>
          <w:szCs w:val="24"/>
        </w:rPr>
        <w:t>obţinerii</w:t>
      </w:r>
      <w:proofErr w:type="spellEnd"/>
      <w:r w:rsidRPr="0027637F">
        <w:rPr>
          <w:rFonts w:ascii="Arial" w:hAnsi="Arial" w:cs="Arial"/>
          <w:sz w:val="24"/>
          <w:szCs w:val="24"/>
        </w:rPr>
        <w:t xml:space="preserve"> </w:t>
      </w:r>
      <w:proofErr w:type="spellStart"/>
      <w:r w:rsidRPr="0027637F">
        <w:rPr>
          <w:rFonts w:ascii="Arial" w:hAnsi="Arial" w:cs="Arial"/>
          <w:sz w:val="24"/>
          <w:szCs w:val="24"/>
        </w:rPr>
        <w:t>aprobării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proiectul</w:t>
      </w:r>
      <w:proofErr w:type="spellEnd"/>
      <w:r w:rsidRPr="0027637F">
        <w:rPr>
          <w:rFonts w:ascii="Arial" w:hAnsi="Arial" w:cs="Arial"/>
          <w:sz w:val="24"/>
          <w:szCs w:val="24"/>
        </w:rPr>
        <w:t xml:space="preserve"> a </w:t>
      </w:r>
      <w:proofErr w:type="spellStart"/>
      <w:r w:rsidRPr="0027637F">
        <w:rPr>
          <w:rFonts w:ascii="Arial" w:hAnsi="Arial" w:cs="Arial"/>
          <w:sz w:val="24"/>
          <w:szCs w:val="24"/>
        </w:rPr>
        <w:t>suferit</w:t>
      </w:r>
      <w:proofErr w:type="spellEnd"/>
      <w:r w:rsidRPr="0027637F">
        <w:rPr>
          <w:rFonts w:ascii="Arial" w:hAnsi="Arial" w:cs="Arial"/>
          <w:sz w:val="24"/>
          <w:szCs w:val="24"/>
        </w:rPr>
        <w:t xml:space="preserve"> </w:t>
      </w:r>
      <w:proofErr w:type="spellStart"/>
      <w:r w:rsidRPr="0027637F">
        <w:rPr>
          <w:rFonts w:ascii="Arial" w:hAnsi="Arial" w:cs="Arial"/>
          <w:sz w:val="24"/>
          <w:szCs w:val="24"/>
        </w:rPr>
        <w:t>modificări</w:t>
      </w:r>
      <w:proofErr w:type="spellEnd"/>
      <w:r w:rsidRPr="0027637F">
        <w:rPr>
          <w:rFonts w:ascii="Arial" w:hAnsi="Arial" w:cs="Arial"/>
          <w:sz w:val="24"/>
          <w:szCs w:val="24"/>
        </w:rPr>
        <w:t xml:space="preserve">, </w:t>
      </w:r>
      <w:proofErr w:type="spellStart"/>
      <w:r w:rsidRPr="0027637F">
        <w:rPr>
          <w:rFonts w:ascii="Arial" w:hAnsi="Arial" w:cs="Arial"/>
          <w:sz w:val="24"/>
          <w:szCs w:val="24"/>
        </w:rPr>
        <w:t>titularul</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este</w:t>
      </w:r>
      <w:proofErr w:type="spellEnd"/>
      <w:r w:rsidRPr="0027637F">
        <w:rPr>
          <w:rFonts w:ascii="Arial" w:hAnsi="Arial" w:cs="Arial"/>
          <w:sz w:val="24"/>
          <w:szCs w:val="24"/>
        </w:rPr>
        <w:t xml:space="preserve"> </w:t>
      </w:r>
      <w:proofErr w:type="spellStart"/>
      <w:r w:rsidRPr="0027637F">
        <w:rPr>
          <w:rFonts w:ascii="Arial" w:hAnsi="Arial" w:cs="Arial"/>
          <w:sz w:val="24"/>
          <w:szCs w:val="24"/>
        </w:rPr>
        <w:t>obligat</w:t>
      </w:r>
      <w:proofErr w:type="spellEnd"/>
      <w:r w:rsidRPr="0027637F">
        <w:rPr>
          <w:rFonts w:ascii="Arial" w:hAnsi="Arial" w:cs="Arial"/>
          <w:sz w:val="24"/>
          <w:szCs w:val="24"/>
        </w:rPr>
        <w:t xml:space="preserve"> </w:t>
      </w:r>
      <w:proofErr w:type="spellStart"/>
      <w:r w:rsidRPr="0027637F">
        <w:rPr>
          <w:rFonts w:ascii="Arial" w:hAnsi="Arial" w:cs="Arial"/>
          <w:sz w:val="24"/>
          <w:szCs w:val="24"/>
        </w:rPr>
        <w:t>să</w:t>
      </w:r>
      <w:proofErr w:type="spellEnd"/>
      <w:r w:rsidRPr="0027637F">
        <w:rPr>
          <w:rFonts w:ascii="Arial" w:hAnsi="Arial" w:cs="Arial"/>
          <w:sz w:val="24"/>
          <w:szCs w:val="24"/>
        </w:rPr>
        <w:t xml:space="preserve"> </w:t>
      </w:r>
      <w:proofErr w:type="spellStart"/>
      <w:r w:rsidRPr="0027637F">
        <w:rPr>
          <w:rFonts w:ascii="Arial" w:hAnsi="Arial" w:cs="Arial"/>
          <w:sz w:val="24"/>
          <w:szCs w:val="24"/>
        </w:rPr>
        <w:t>notifice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scris</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autoritatea</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w:t>
      </w:r>
      <w:proofErr w:type="spellStart"/>
      <w:r w:rsidRPr="0027637F">
        <w:rPr>
          <w:rFonts w:ascii="Arial" w:hAnsi="Arial" w:cs="Arial"/>
          <w:sz w:val="24"/>
          <w:szCs w:val="24"/>
        </w:rPr>
        <w:t>protecţia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emitentă</w:t>
      </w:r>
      <w:proofErr w:type="spellEnd"/>
      <w:r w:rsidRPr="0027637F">
        <w:rPr>
          <w:rFonts w:ascii="Arial" w:hAnsi="Arial" w:cs="Arial"/>
          <w:sz w:val="24"/>
          <w:szCs w:val="24"/>
        </w:rPr>
        <w:t xml:space="preserv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acestor</w:t>
      </w:r>
      <w:proofErr w:type="spellEnd"/>
      <w:r w:rsidRPr="0027637F">
        <w:rPr>
          <w:rFonts w:ascii="Arial" w:hAnsi="Arial" w:cs="Arial"/>
          <w:sz w:val="24"/>
          <w:szCs w:val="24"/>
        </w:rPr>
        <w:t xml:space="preserve"> </w:t>
      </w:r>
      <w:proofErr w:type="spellStart"/>
      <w:r w:rsidRPr="0027637F">
        <w:rPr>
          <w:rFonts w:ascii="Arial" w:hAnsi="Arial" w:cs="Arial"/>
          <w:sz w:val="24"/>
          <w:szCs w:val="24"/>
        </w:rPr>
        <w:t>modificări</w:t>
      </w:r>
      <w:proofErr w:type="spellEnd"/>
      <w:r w:rsidRPr="0027637F">
        <w:rPr>
          <w:rFonts w:ascii="Arial" w:hAnsi="Arial" w:cs="Arial"/>
          <w:sz w:val="24"/>
          <w:szCs w:val="24"/>
        </w:rPr>
        <w:t xml:space="preserve">; </w:t>
      </w:r>
    </w:p>
    <w:p w:rsidR="007E18AA" w:rsidRPr="0027637F" w:rsidRDefault="007E18AA" w:rsidP="007E18AA">
      <w:pPr>
        <w:spacing w:after="0" w:line="240" w:lineRule="auto"/>
        <w:contextualSpacing/>
        <w:jc w:val="both"/>
        <w:textAlignment w:val="baseline"/>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respecta</w:t>
      </w:r>
      <w:proofErr w:type="spellEnd"/>
      <w:r w:rsidRPr="0027637F">
        <w:rPr>
          <w:rFonts w:ascii="Arial" w:hAnsi="Arial" w:cs="Arial"/>
          <w:sz w:val="24"/>
          <w:szCs w:val="24"/>
        </w:rPr>
        <w:t xml:space="preserve"> cu </w:t>
      </w:r>
      <w:proofErr w:type="spellStart"/>
      <w:r w:rsidRPr="0027637F">
        <w:rPr>
          <w:rFonts w:ascii="Arial" w:hAnsi="Arial" w:cs="Arial"/>
          <w:sz w:val="24"/>
          <w:szCs w:val="24"/>
        </w:rPr>
        <w:t>stricteţe</w:t>
      </w:r>
      <w:proofErr w:type="spellEnd"/>
      <w:r w:rsidRPr="0027637F">
        <w:rPr>
          <w:rFonts w:ascii="Arial" w:hAnsi="Arial" w:cs="Arial"/>
          <w:sz w:val="24"/>
          <w:szCs w:val="24"/>
        </w:rPr>
        <w:t xml:space="preserve"> </w:t>
      </w:r>
      <w:proofErr w:type="spellStart"/>
      <w:r w:rsidRPr="0027637F">
        <w:rPr>
          <w:rFonts w:ascii="Arial" w:hAnsi="Arial" w:cs="Arial"/>
          <w:sz w:val="24"/>
          <w:szCs w:val="24"/>
        </w:rPr>
        <w:t>limitele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suprafeţele</w:t>
      </w:r>
      <w:proofErr w:type="spellEnd"/>
      <w:r w:rsidRPr="0027637F">
        <w:rPr>
          <w:rFonts w:ascii="Arial" w:hAnsi="Arial" w:cs="Arial"/>
          <w:sz w:val="24"/>
          <w:szCs w:val="24"/>
        </w:rPr>
        <w:t xml:space="preserve"> de </w:t>
      </w:r>
      <w:proofErr w:type="spellStart"/>
      <w:r w:rsidRPr="0027637F">
        <w:rPr>
          <w:rFonts w:ascii="Arial" w:hAnsi="Arial" w:cs="Arial"/>
          <w:sz w:val="24"/>
          <w:szCs w:val="24"/>
        </w:rPr>
        <w:t>lucru</w:t>
      </w:r>
      <w:proofErr w:type="spellEnd"/>
      <w:r w:rsidRPr="0027637F">
        <w:rPr>
          <w:rFonts w:ascii="Arial" w:hAnsi="Arial" w:cs="Arial"/>
          <w:sz w:val="24"/>
          <w:szCs w:val="24"/>
        </w:rPr>
        <w:t xml:space="preserve">, </w:t>
      </w:r>
      <w:proofErr w:type="spellStart"/>
      <w:r w:rsidRPr="0027637F">
        <w:rPr>
          <w:rFonts w:ascii="Arial" w:hAnsi="Arial" w:cs="Arial"/>
          <w:sz w:val="24"/>
          <w:szCs w:val="24"/>
        </w:rPr>
        <w:t>modul</w:t>
      </w:r>
      <w:proofErr w:type="spellEnd"/>
      <w:r w:rsidRPr="0027637F">
        <w:rPr>
          <w:rFonts w:ascii="Arial" w:hAnsi="Arial" w:cs="Arial"/>
          <w:sz w:val="24"/>
          <w:szCs w:val="24"/>
        </w:rPr>
        <w:t xml:space="preserve"> de </w:t>
      </w:r>
      <w:proofErr w:type="spellStart"/>
      <w:r w:rsidRPr="0027637F">
        <w:rPr>
          <w:rFonts w:ascii="Arial" w:hAnsi="Arial" w:cs="Arial"/>
          <w:sz w:val="24"/>
          <w:szCs w:val="24"/>
        </w:rPr>
        <w:t>depozitare</w:t>
      </w:r>
      <w:proofErr w:type="spellEnd"/>
      <w:r w:rsidRPr="0027637F">
        <w:rPr>
          <w:rFonts w:ascii="Arial" w:hAnsi="Arial" w:cs="Arial"/>
          <w:sz w:val="24"/>
          <w:szCs w:val="24"/>
        </w:rPr>
        <w:t xml:space="preserve"> a </w:t>
      </w:r>
      <w:proofErr w:type="spellStart"/>
      <w:r w:rsidRPr="0027637F">
        <w:rPr>
          <w:rFonts w:ascii="Arial" w:hAnsi="Arial" w:cs="Arial"/>
          <w:sz w:val="24"/>
          <w:szCs w:val="24"/>
        </w:rPr>
        <w:t>materialelor</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a </w:t>
      </w:r>
      <w:proofErr w:type="spellStart"/>
      <w:r w:rsidRPr="0027637F">
        <w:rPr>
          <w:rFonts w:ascii="Arial" w:hAnsi="Arial" w:cs="Arial"/>
          <w:sz w:val="24"/>
          <w:szCs w:val="24"/>
        </w:rPr>
        <w:t>rutelor</w:t>
      </w:r>
      <w:proofErr w:type="spellEnd"/>
      <w:r w:rsidRPr="0027637F">
        <w:rPr>
          <w:rFonts w:ascii="Arial" w:hAnsi="Arial" w:cs="Arial"/>
          <w:sz w:val="24"/>
          <w:szCs w:val="24"/>
        </w:rPr>
        <w:t xml:space="preserve"> </w:t>
      </w:r>
      <w:proofErr w:type="spellStart"/>
      <w:r w:rsidRPr="0027637F">
        <w:rPr>
          <w:rFonts w:ascii="Arial" w:hAnsi="Arial" w:cs="Arial"/>
          <w:sz w:val="24"/>
          <w:szCs w:val="24"/>
        </w:rPr>
        <w:t>alese</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transport;</w:t>
      </w:r>
    </w:p>
    <w:p w:rsidR="007E18AA" w:rsidRPr="0027637F" w:rsidRDefault="007E18AA" w:rsidP="007E18AA">
      <w:pPr>
        <w:spacing w:after="0" w:line="300" w:lineRule="atLeast"/>
        <w:jc w:val="both"/>
        <w:textAlignment w:val="baseline"/>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lua</w:t>
      </w:r>
      <w:proofErr w:type="spellEnd"/>
      <w:r w:rsidRPr="0027637F">
        <w:rPr>
          <w:rFonts w:ascii="Arial" w:hAnsi="Arial" w:cs="Arial"/>
          <w:sz w:val="24"/>
          <w:szCs w:val="24"/>
        </w:rPr>
        <w:t xml:space="preserve"> </w:t>
      </w:r>
      <w:proofErr w:type="spellStart"/>
      <w:r w:rsidRPr="0027637F">
        <w:rPr>
          <w:rFonts w:ascii="Arial" w:hAnsi="Arial" w:cs="Arial"/>
          <w:sz w:val="24"/>
          <w:szCs w:val="24"/>
        </w:rPr>
        <w:t>măsuri</w:t>
      </w:r>
      <w:proofErr w:type="spellEnd"/>
      <w:r w:rsidRPr="0027637F">
        <w:rPr>
          <w:rFonts w:ascii="Arial" w:hAnsi="Arial" w:cs="Arial"/>
          <w:sz w:val="24"/>
          <w:szCs w:val="24"/>
        </w:rPr>
        <w:t xml:space="preserve"> </w:t>
      </w:r>
      <w:proofErr w:type="spellStart"/>
      <w:r w:rsidRPr="0027637F">
        <w:rPr>
          <w:rFonts w:ascii="Arial" w:hAnsi="Arial" w:cs="Arial"/>
          <w:sz w:val="24"/>
          <w:szCs w:val="24"/>
        </w:rPr>
        <w:t>tehnice</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organizatorice</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toată</w:t>
      </w:r>
      <w:proofErr w:type="spellEnd"/>
      <w:r w:rsidRPr="0027637F">
        <w:rPr>
          <w:rFonts w:ascii="Arial" w:hAnsi="Arial" w:cs="Arial"/>
          <w:sz w:val="24"/>
          <w:szCs w:val="24"/>
        </w:rPr>
        <w:t xml:space="preserve"> </w:t>
      </w:r>
      <w:proofErr w:type="spellStart"/>
      <w:r w:rsidRPr="0027637F">
        <w:rPr>
          <w:rFonts w:ascii="Arial" w:hAnsi="Arial" w:cs="Arial"/>
          <w:sz w:val="24"/>
          <w:szCs w:val="24"/>
        </w:rPr>
        <w:t>perioada</w:t>
      </w:r>
      <w:proofErr w:type="spellEnd"/>
      <w:r w:rsidRPr="0027637F">
        <w:rPr>
          <w:rFonts w:ascii="Arial" w:hAnsi="Arial" w:cs="Arial"/>
          <w:sz w:val="24"/>
          <w:szCs w:val="24"/>
        </w:rPr>
        <w:t xml:space="preserve"> de </w:t>
      </w:r>
      <w:proofErr w:type="spellStart"/>
      <w:r w:rsidRPr="0027637F">
        <w:rPr>
          <w:rFonts w:ascii="Arial" w:hAnsi="Arial" w:cs="Arial"/>
          <w:sz w:val="24"/>
          <w:szCs w:val="24"/>
        </w:rPr>
        <w:t>desfăşurare</w:t>
      </w:r>
      <w:proofErr w:type="spellEnd"/>
      <w:r w:rsidRPr="0027637F">
        <w:rPr>
          <w:rFonts w:ascii="Arial" w:hAnsi="Arial" w:cs="Arial"/>
          <w:sz w:val="24"/>
          <w:szCs w:val="24"/>
        </w:rPr>
        <w:t xml:space="preserve"> a </w:t>
      </w:r>
      <w:proofErr w:type="spellStart"/>
      <w:r w:rsidRPr="0027637F">
        <w:rPr>
          <w:rFonts w:ascii="Arial" w:hAnsi="Arial" w:cs="Arial"/>
          <w:sz w:val="24"/>
          <w:szCs w:val="24"/>
        </w:rPr>
        <w:t>lucrărilor</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a </w:t>
      </w:r>
      <w:proofErr w:type="spellStart"/>
      <w:r w:rsidRPr="0027637F">
        <w:rPr>
          <w:rFonts w:ascii="Arial" w:hAnsi="Arial" w:cs="Arial"/>
          <w:sz w:val="24"/>
          <w:szCs w:val="24"/>
        </w:rPr>
        <w:t>nu</w:t>
      </w:r>
      <w:proofErr w:type="spellEnd"/>
      <w:r w:rsidRPr="0027637F">
        <w:rPr>
          <w:rFonts w:ascii="Arial" w:hAnsi="Arial" w:cs="Arial"/>
          <w:sz w:val="24"/>
          <w:szCs w:val="24"/>
        </w:rPr>
        <w:t xml:space="preserve"> </w:t>
      </w:r>
      <w:proofErr w:type="spellStart"/>
      <w:r w:rsidRPr="0027637F">
        <w:rPr>
          <w:rFonts w:ascii="Arial" w:hAnsi="Arial" w:cs="Arial"/>
          <w:sz w:val="24"/>
          <w:szCs w:val="24"/>
        </w:rPr>
        <w:t>afecta</w:t>
      </w:r>
      <w:proofErr w:type="spellEnd"/>
      <w:r w:rsidRPr="0027637F">
        <w:rPr>
          <w:rFonts w:ascii="Arial" w:hAnsi="Arial" w:cs="Arial"/>
          <w:sz w:val="24"/>
          <w:szCs w:val="24"/>
        </w:rPr>
        <w:t xml:space="preserve"> </w:t>
      </w:r>
      <w:proofErr w:type="spellStart"/>
      <w:r w:rsidRPr="0027637F">
        <w:rPr>
          <w:rFonts w:ascii="Arial" w:hAnsi="Arial" w:cs="Arial"/>
          <w:sz w:val="24"/>
          <w:szCs w:val="24"/>
        </w:rPr>
        <w:t>factorii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sănătatea</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confortul</w:t>
      </w:r>
      <w:proofErr w:type="spellEnd"/>
      <w:r w:rsidRPr="0027637F">
        <w:rPr>
          <w:rFonts w:ascii="Arial" w:hAnsi="Arial" w:cs="Arial"/>
          <w:sz w:val="24"/>
          <w:szCs w:val="24"/>
        </w:rPr>
        <w:t xml:space="preserve"> </w:t>
      </w:r>
      <w:proofErr w:type="spellStart"/>
      <w:r w:rsidRPr="0027637F">
        <w:rPr>
          <w:rFonts w:ascii="Arial" w:hAnsi="Arial" w:cs="Arial"/>
          <w:sz w:val="24"/>
          <w:szCs w:val="24"/>
        </w:rPr>
        <w:t>populaţiei</w:t>
      </w:r>
      <w:proofErr w:type="spellEnd"/>
      <w:r w:rsidRPr="0027637F">
        <w:rPr>
          <w:rFonts w:ascii="Arial" w:hAnsi="Arial" w:cs="Arial"/>
          <w:sz w:val="24"/>
          <w:szCs w:val="24"/>
        </w:rPr>
        <w:t xml:space="preserve"> din zona </w:t>
      </w:r>
      <w:proofErr w:type="spellStart"/>
      <w:r w:rsidRPr="0027637F">
        <w:rPr>
          <w:rFonts w:ascii="Arial" w:hAnsi="Arial" w:cs="Arial"/>
          <w:sz w:val="24"/>
          <w:szCs w:val="24"/>
        </w:rPr>
        <w:t>respectivă</w:t>
      </w:r>
      <w:proofErr w:type="spellEnd"/>
      <w:r w:rsidRPr="0027637F">
        <w:rPr>
          <w:rFonts w:ascii="Arial" w:hAnsi="Arial" w:cs="Arial"/>
          <w:sz w:val="24"/>
          <w:szCs w:val="24"/>
        </w:rPr>
        <w:t>;</w:t>
      </w:r>
    </w:p>
    <w:p w:rsidR="007E18AA" w:rsidRPr="0027637F" w:rsidRDefault="007E18AA" w:rsidP="007E18AA">
      <w:pPr>
        <w:autoSpaceDE w:val="0"/>
        <w:autoSpaceDN w:val="0"/>
        <w:adjustRightInd w:val="0"/>
        <w:spacing w:after="0" w:line="240" w:lineRule="auto"/>
        <w:jc w:val="both"/>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amenaja</w:t>
      </w:r>
      <w:proofErr w:type="spellEnd"/>
      <w:r w:rsidRPr="0027637F">
        <w:rPr>
          <w:rFonts w:ascii="Arial" w:hAnsi="Arial" w:cs="Arial"/>
          <w:sz w:val="24"/>
          <w:szCs w:val="24"/>
        </w:rPr>
        <w:t xml:space="preserve"> </w:t>
      </w:r>
      <w:proofErr w:type="spellStart"/>
      <w:r w:rsidRPr="0027637F">
        <w:rPr>
          <w:rFonts w:ascii="Arial" w:hAnsi="Arial" w:cs="Arial"/>
          <w:sz w:val="24"/>
          <w:szCs w:val="24"/>
        </w:rPr>
        <w:t>locuri</w:t>
      </w:r>
      <w:proofErr w:type="spellEnd"/>
      <w:r w:rsidRPr="0027637F">
        <w:rPr>
          <w:rFonts w:ascii="Arial" w:hAnsi="Arial" w:cs="Arial"/>
          <w:sz w:val="24"/>
          <w:szCs w:val="24"/>
        </w:rPr>
        <w:t xml:space="preserve"> de </w:t>
      </w:r>
      <w:proofErr w:type="spellStart"/>
      <w:r w:rsidRPr="0027637F">
        <w:rPr>
          <w:rFonts w:ascii="Arial" w:hAnsi="Arial" w:cs="Arial"/>
          <w:sz w:val="24"/>
          <w:szCs w:val="24"/>
        </w:rPr>
        <w:t>stocare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condiţii</w:t>
      </w:r>
      <w:proofErr w:type="spellEnd"/>
      <w:r w:rsidRPr="0027637F">
        <w:rPr>
          <w:rFonts w:ascii="Arial" w:hAnsi="Arial" w:cs="Arial"/>
          <w:sz w:val="24"/>
          <w:szCs w:val="24"/>
        </w:rPr>
        <w:t xml:space="preserve"> de </w:t>
      </w:r>
      <w:proofErr w:type="spellStart"/>
      <w:r w:rsidRPr="0027637F">
        <w:rPr>
          <w:rFonts w:ascii="Arial" w:hAnsi="Arial" w:cs="Arial"/>
          <w:sz w:val="24"/>
          <w:szCs w:val="24"/>
        </w:rPr>
        <w:t>siguranţă</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sănătatea</w:t>
      </w:r>
      <w:proofErr w:type="spellEnd"/>
      <w:r w:rsidRPr="0027637F">
        <w:rPr>
          <w:rFonts w:ascii="Arial" w:hAnsi="Arial" w:cs="Arial"/>
          <w:sz w:val="24"/>
          <w:szCs w:val="24"/>
        </w:rPr>
        <w:t xml:space="preserve"> </w:t>
      </w:r>
      <w:proofErr w:type="spellStart"/>
      <w:r w:rsidRPr="0027637F">
        <w:rPr>
          <w:rFonts w:ascii="Arial" w:hAnsi="Arial" w:cs="Arial"/>
          <w:sz w:val="24"/>
          <w:szCs w:val="24"/>
        </w:rPr>
        <w:t>umană</w:t>
      </w:r>
      <w:proofErr w:type="spellEnd"/>
      <w:r w:rsidRPr="0027637F">
        <w:rPr>
          <w:rFonts w:ascii="Arial" w:hAnsi="Arial" w:cs="Arial"/>
          <w:sz w:val="24"/>
          <w:szCs w:val="24"/>
        </w:rPr>
        <w:t xml:space="preserve"> a </w:t>
      </w:r>
      <w:proofErr w:type="spellStart"/>
      <w:r w:rsidRPr="0027637F">
        <w:rPr>
          <w:rFonts w:ascii="Arial" w:hAnsi="Arial" w:cs="Arial"/>
          <w:sz w:val="24"/>
          <w:szCs w:val="24"/>
        </w:rPr>
        <w:t>deşeurilor</w:t>
      </w:r>
      <w:proofErr w:type="spellEnd"/>
      <w:r w:rsidRPr="0027637F">
        <w:rPr>
          <w:rFonts w:ascii="Arial" w:hAnsi="Arial" w:cs="Arial"/>
          <w:sz w:val="24"/>
          <w:szCs w:val="24"/>
        </w:rPr>
        <w:t xml:space="preserve"> </w:t>
      </w:r>
      <w:proofErr w:type="spellStart"/>
      <w:r w:rsidRPr="0027637F">
        <w:rPr>
          <w:rFonts w:ascii="Arial" w:hAnsi="Arial" w:cs="Arial"/>
          <w:sz w:val="24"/>
          <w:szCs w:val="24"/>
        </w:rPr>
        <w:t>ce</w:t>
      </w:r>
      <w:proofErr w:type="spellEnd"/>
      <w:r w:rsidRPr="0027637F">
        <w:rPr>
          <w:rFonts w:ascii="Arial" w:hAnsi="Arial" w:cs="Arial"/>
          <w:sz w:val="24"/>
          <w:szCs w:val="24"/>
        </w:rPr>
        <w:t xml:space="preserv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rezulta</w:t>
      </w:r>
      <w:proofErr w:type="spellEnd"/>
      <w:r w:rsidRPr="0027637F">
        <w:rPr>
          <w:rFonts w:ascii="Arial" w:hAnsi="Arial" w:cs="Arial"/>
          <w:sz w:val="24"/>
          <w:szCs w:val="24"/>
        </w:rPr>
        <w:t xml:space="preserve"> din </w:t>
      </w:r>
      <w:proofErr w:type="spellStart"/>
      <w:r w:rsidRPr="0027637F">
        <w:rPr>
          <w:rFonts w:ascii="Arial" w:hAnsi="Arial" w:cs="Arial"/>
          <w:sz w:val="24"/>
          <w:szCs w:val="24"/>
        </w:rPr>
        <w:t>executarea</w:t>
      </w:r>
      <w:proofErr w:type="spellEnd"/>
      <w:r w:rsidRPr="0027637F">
        <w:rPr>
          <w:rFonts w:ascii="Arial" w:hAnsi="Arial" w:cs="Arial"/>
          <w:sz w:val="24"/>
          <w:szCs w:val="24"/>
        </w:rPr>
        <w:t xml:space="preserve"> </w:t>
      </w:r>
      <w:proofErr w:type="spellStart"/>
      <w:r w:rsidRPr="0027637F">
        <w:rPr>
          <w:rFonts w:ascii="Arial" w:hAnsi="Arial" w:cs="Arial"/>
          <w:sz w:val="24"/>
          <w:szCs w:val="24"/>
        </w:rPr>
        <w:t>lucrărilor</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se </w:t>
      </w:r>
      <w:proofErr w:type="spellStart"/>
      <w:r w:rsidRPr="0027637F">
        <w:rPr>
          <w:rFonts w:ascii="Arial" w:hAnsi="Arial" w:cs="Arial"/>
          <w:sz w:val="24"/>
          <w:szCs w:val="24"/>
        </w:rPr>
        <w:t>va</w:t>
      </w:r>
      <w:proofErr w:type="spellEnd"/>
      <w:r w:rsidRPr="0027637F">
        <w:rPr>
          <w:rFonts w:ascii="Arial" w:hAnsi="Arial" w:cs="Arial"/>
          <w:sz w:val="24"/>
          <w:szCs w:val="24"/>
        </w:rPr>
        <w:t xml:space="preserve"> </w:t>
      </w:r>
      <w:proofErr w:type="spellStart"/>
      <w:r w:rsidRPr="0027637F">
        <w:rPr>
          <w:rFonts w:ascii="Arial" w:hAnsi="Arial" w:cs="Arial"/>
          <w:sz w:val="24"/>
          <w:szCs w:val="24"/>
        </w:rPr>
        <w:t>asigura</w:t>
      </w:r>
      <w:proofErr w:type="spellEnd"/>
      <w:r w:rsidRPr="0027637F">
        <w:rPr>
          <w:rFonts w:ascii="Arial" w:hAnsi="Arial" w:cs="Arial"/>
          <w:sz w:val="24"/>
          <w:szCs w:val="24"/>
        </w:rPr>
        <w:t xml:space="preserve"> </w:t>
      </w:r>
      <w:proofErr w:type="spellStart"/>
      <w:r w:rsidRPr="0027637F">
        <w:rPr>
          <w:rFonts w:ascii="Arial" w:hAnsi="Arial" w:cs="Arial"/>
          <w:sz w:val="24"/>
          <w:szCs w:val="24"/>
        </w:rPr>
        <w:t>gestionarea</w:t>
      </w:r>
      <w:proofErr w:type="spellEnd"/>
      <w:r w:rsidRPr="0027637F">
        <w:rPr>
          <w:rFonts w:ascii="Arial" w:hAnsi="Arial" w:cs="Arial"/>
          <w:sz w:val="24"/>
          <w:szCs w:val="24"/>
        </w:rPr>
        <w:t xml:space="preserve"> </w:t>
      </w:r>
      <w:proofErr w:type="spellStart"/>
      <w:r w:rsidRPr="0027637F">
        <w:rPr>
          <w:rFonts w:ascii="Arial" w:hAnsi="Arial" w:cs="Arial"/>
          <w:sz w:val="24"/>
          <w:szCs w:val="24"/>
        </w:rPr>
        <w:t>corespunzătoare</w:t>
      </w:r>
      <w:proofErr w:type="spellEnd"/>
      <w:r w:rsidRPr="0027637F">
        <w:rPr>
          <w:rFonts w:ascii="Arial" w:hAnsi="Arial" w:cs="Arial"/>
          <w:sz w:val="24"/>
          <w:szCs w:val="24"/>
        </w:rPr>
        <w:t xml:space="preserve"> a </w:t>
      </w:r>
      <w:proofErr w:type="spellStart"/>
      <w:r w:rsidRPr="0027637F">
        <w:rPr>
          <w:rFonts w:ascii="Arial" w:hAnsi="Arial" w:cs="Arial"/>
          <w:sz w:val="24"/>
          <w:szCs w:val="24"/>
        </w:rPr>
        <w:t>acestora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conformitate</w:t>
      </w:r>
      <w:proofErr w:type="spellEnd"/>
      <w:r w:rsidRPr="0027637F">
        <w:rPr>
          <w:rFonts w:ascii="Arial" w:hAnsi="Arial" w:cs="Arial"/>
          <w:sz w:val="24"/>
          <w:szCs w:val="24"/>
        </w:rPr>
        <w:t xml:space="preserve"> cu </w:t>
      </w:r>
      <w:proofErr w:type="spellStart"/>
      <w:r w:rsidRPr="0027637F">
        <w:rPr>
          <w:rFonts w:ascii="Arial" w:hAnsi="Arial" w:cs="Arial"/>
          <w:sz w:val="24"/>
          <w:szCs w:val="24"/>
        </w:rPr>
        <w:t>prevederile</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211/2011. </w:t>
      </w:r>
      <w:proofErr w:type="spellStart"/>
      <w:r w:rsidRPr="0027637F">
        <w:rPr>
          <w:rFonts w:ascii="Arial" w:hAnsi="Arial" w:cs="Arial"/>
          <w:sz w:val="24"/>
          <w:szCs w:val="24"/>
        </w:rPr>
        <w:t>Deşeurile</w:t>
      </w:r>
      <w:proofErr w:type="spellEnd"/>
      <w:r w:rsidRPr="0027637F">
        <w:rPr>
          <w:rFonts w:ascii="Arial" w:hAnsi="Arial" w:cs="Arial"/>
          <w:sz w:val="24"/>
          <w:szCs w:val="24"/>
        </w:rPr>
        <w:t xml:space="preserve"> </w:t>
      </w:r>
      <w:proofErr w:type="spellStart"/>
      <w:r w:rsidRPr="0027637F">
        <w:rPr>
          <w:rFonts w:ascii="Arial" w:hAnsi="Arial" w:cs="Arial"/>
          <w:sz w:val="24"/>
          <w:szCs w:val="24"/>
        </w:rPr>
        <w:t>reciclabile</w:t>
      </w:r>
      <w:proofErr w:type="spellEnd"/>
      <w:r w:rsidRPr="0027637F">
        <w:rPr>
          <w:rFonts w:ascii="Arial" w:hAnsi="Arial" w:cs="Arial"/>
          <w:sz w:val="24"/>
          <w:szCs w:val="24"/>
        </w:rPr>
        <w:t xml:space="preserve"> </w:t>
      </w:r>
      <w:proofErr w:type="spellStart"/>
      <w:r w:rsidRPr="0027637F">
        <w:rPr>
          <w:rFonts w:ascii="Arial" w:hAnsi="Arial" w:cs="Arial"/>
          <w:sz w:val="24"/>
          <w:szCs w:val="24"/>
        </w:rPr>
        <w:t>colectate</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categorii</w:t>
      </w:r>
      <w:proofErr w:type="spellEnd"/>
      <w:r w:rsidRPr="0027637F">
        <w:rPr>
          <w:rFonts w:ascii="Arial" w:hAnsi="Arial" w:cs="Arial"/>
          <w:sz w:val="24"/>
          <w:szCs w:val="24"/>
        </w:rPr>
        <w:t xml:space="preserve">, conform </w:t>
      </w:r>
      <w:proofErr w:type="spellStart"/>
      <w:r w:rsidRPr="0027637F">
        <w:rPr>
          <w:rFonts w:ascii="Arial" w:hAnsi="Arial" w:cs="Arial"/>
          <w:sz w:val="24"/>
          <w:szCs w:val="24"/>
        </w:rPr>
        <w:t>prevederilor</w:t>
      </w:r>
      <w:proofErr w:type="spellEnd"/>
      <w:r w:rsidRPr="0027637F">
        <w:rPr>
          <w:rFonts w:ascii="Arial" w:hAnsi="Arial" w:cs="Arial"/>
          <w:sz w:val="24"/>
          <w:szCs w:val="24"/>
        </w:rPr>
        <w:t xml:space="preserve"> </w:t>
      </w:r>
      <w:proofErr w:type="spellStart"/>
      <w:r w:rsidRPr="0027637F">
        <w:rPr>
          <w:rFonts w:ascii="Arial" w:hAnsi="Arial" w:cs="Arial"/>
          <w:sz w:val="24"/>
          <w:szCs w:val="24"/>
        </w:rPr>
        <w:t>legale</w:t>
      </w:r>
      <w:proofErr w:type="spellEnd"/>
      <w:r w:rsidRPr="0027637F">
        <w:rPr>
          <w:rFonts w:ascii="Arial" w:hAnsi="Arial" w:cs="Arial"/>
          <w:sz w:val="24"/>
          <w:szCs w:val="24"/>
        </w:rPr>
        <w:t xml:space="preserve">, se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valorifica</w:t>
      </w:r>
      <w:proofErr w:type="spellEnd"/>
      <w:r w:rsidRPr="0027637F">
        <w:rPr>
          <w:rFonts w:ascii="Arial" w:hAnsi="Arial" w:cs="Arial"/>
          <w:sz w:val="24"/>
          <w:szCs w:val="24"/>
        </w:rPr>
        <w:t xml:space="preserve"> </w:t>
      </w:r>
      <w:proofErr w:type="spellStart"/>
      <w:r w:rsidRPr="0027637F">
        <w:rPr>
          <w:rFonts w:ascii="Arial" w:hAnsi="Arial" w:cs="Arial"/>
          <w:sz w:val="24"/>
          <w:szCs w:val="24"/>
        </w:rPr>
        <w:t>către</w:t>
      </w:r>
      <w:proofErr w:type="spellEnd"/>
      <w:r w:rsidRPr="0027637F">
        <w:rPr>
          <w:rFonts w:ascii="Arial" w:hAnsi="Arial" w:cs="Arial"/>
          <w:sz w:val="24"/>
          <w:szCs w:val="24"/>
        </w:rPr>
        <w:t xml:space="preserve"> </w:t>
      </w:r>
      <w:proofErr w:type="spellStart"/>
      <w:r w:rsidRPr="0027637F">
        <w:rPr>
          <w:rFonts w:ascii="Arial" w:hAnsi="Arial" w:cs="Arial"/>
          <w:sz w:val="24"/>
          <w:szCs w:val="24"/>
        </w:rPr>
        <w:t>firme</w:t>
      </w:r>
      <w:proofErr w:type="spellEnd"/>
      <w:r w:rsidRPr="0027637F">
        <w:rPr>
          <w:rFonts w:ascii="Arial" w:hAnsi="Arial" w:cs="Arial"/>
          <w:sz w:val="24"/>
          <w:szCs w:val="24"/>
        </w:rPr>
        <w:t xml:space="preserve"> </w:t>
      </w:r>
      <w:proofErr w:type="spellStart"/>
      <w:r w:rsidRPr="0027637F">
        <w:rPr>
          <w:rFonts w:ascii="Arial" w:hAnsi="Arial" w:cs="Arial"/>
          <w:sz w:val="24"/>
          <w:szCs w:val="24"/>
        </w:rPr>
        <w:lastRenderedPageBreak/>
        <w:t>specializate</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colectare</w:t>
      </w:r>
      <w:proofErr w:type="spellEnd"/>
      <w:r w:rsidRPr="0027637F">
        <w:rPr>
          <w:rFonts w:ascii="Arial" w:hAnsi="Arial" w:cs="Arial"/>
          <w:sz w:val="24"/>
          <w:szCs w:val="24"/>
        </w:rPr>
        <w:t>/</w:t>
      </w:r>
      <w:proofErr w:type="spellStart"/>
      <w:r w:rsidRPr="0027637F">
        <w:rPr>
          <w:rFonts w:ascii="Arial" w:hAnsi="Arial" w:cs="Arial"/>
          <w:sz w:val="24"/>
          <w:szCs w:val="24"/>
        </w:rPr>
        <w:t>reciclare</w:t>
      </w:r>
      <w:proofErr w:type="spellEnd"/>
      <w:r w:rsidRPr="0027637F">
        <w:rPr>
          <w:rFonts w:ascii="Arial" w:hAnsi="Arial" w:cs="Arial"/>
          <w:sz w:val="24"/>
          <w:szCs w:val="24"/>
        </w:rPr>
        <w:t xml:space="preserve">. </w:t>
      </w:r>
      <w:proofErr w:type="spellStart"/>
      <w:r w:rsidRPr="0027637F">
        <w:rPr>
          <w:rFonts w:ascii="Arial" w:hAnsi="Arial" w:cs="Arial"/>
          <w:sz w:val="24"/>
          <w:szCs w:val="24"/>
        </w:rPr>
        <w:t>Deşeurile</w:t>
      </w:r>
      <w:proofErr w:type="spellEnd"/>
      <w:r w:rsidRPr="0027637F">
        <w:rPr>
          <w:rFonts w:ascii="Arial" w:hAnsi="Arial" w:cs="Arial"/>
          <w:sz w:val="24"/>
          <w:szCs w:val="24"/>
        </w:rPr>
        <w:t xml:space="preserve"> </w:t>
      </w:r>
      <w:proofErr w:type="spellStart"/>
      <w:r w:rsidRPr="0027637F">
        <w:rPr>
          <w:rFonts w:ascii="Arial" w:hAnsi="Arial" w:cs="Arial"/>
          <w:sz w:val="24"/>
          <w:szCs w:val="24"/>
        </w:rPr>
        <w:t>menajere</w:t>
      </w:r>
      <w:proofErr w:type="spellEnd"/>
      <w:r w:rsidRPr="0027637F">
        <w:rPr>
          <w:rFonts w:ascii="Arial" w:hAnsi="Arial" w:cs="Arial"/>
          <w:sz w:val="24"/>
          <w:szCs w:val="24"/>
        </w:rPr>
        <w:t xml:space="preserve"> se </w:t>
      </w:r>
      <w:proofErr w:type="spellStart"/>
      <w:r w:rsidRPr="0027637F">
        <w:rPr>
          <w:rFonts w:ascii="Arial" w:hAnsi="Arial" w:cs="Arial"/>
          <w:sz w:val="24"/>
          <w:szCs w:val="24"/>
        </w:rPr>
        <w:t>vor</w:t>
      </w:r>
      <w:proofErr w:type="spellEnd"/>
      <w:r w:rsidRPr="0027637F">
        <w:rPr>
          <w:rFonts w:ascii="Arial" w:hAnsi="Arial" w:cs="Arial"/>
          <w:sz w:val="24"/>
          <w:szCs w:val="24"/>
        </w:rPr>
        <w:t xml:space="preserve"> </w:t>
      </w:r>
      <w:proofErr w:type="spellStart"/>
      <w:r w:rsidRPr="0027637F">
        <w:rPr>
          <w:rFonts w:ascii="Arial" w:hAnsi="Arial" w:cs="Arial"/>
          <w:sz w:val="24"/>
          <w:szCs w:val="24"/>
        </w:rPr>
        <w:t>colecta</w:t>
      </w:r>
      <w:proofErr w:type="spellEnd"/>
      <w:r w:rsidRPr="0027637F">
        <w:rPr>
          <w:rFonts w:ascii="Arial" w:hAnsi="Arial" w:cs="Arial"/>
          <w:sz w:val="24"/>
          <w:szCs w:val="24"/>
        </w:rPr>
        <w:t xml:space="preserve"> </w:t>
      </w:r>
      <w:proofErr w:type="spellStart"/>
      <w:r w:rsidRPr="0027637F">
        <w:rPr>
          <w:rFonts w:ascii="Arial" w:hAnsi="Arial" w:cs="Arial"/>
          <w:sz w:val="24"/>
          <w:szCs w:val="24"/>
        </w:rPr>
        <w:t>şi</w:t>
      </w:r>
      <w:proofErr w:type="spellEnd"/>
      <w:r w:rsidRPr="0027637F">
        <w:rPr>
          <w:rFonts w:ascii="Arial" w:hAnsi="Arial" w:cs="Arial"/>
          <w:sz w:val="24"/>
          <w:szCs w:val="24"/>
        </w:rPr>
        <w:t xml:space="preserve"> </w:t>
      </w:r>
      <w:proofErr w:type="spellStart"/>
      <w:r w:rsidRPr="0027637F">
        <w:rPr>
          <w:rFonts w:ascii="Arial" w:hAnsi="Arial" w:cs="Arial"/>
          <w:sz w:val="24"/>
          <w:szCs w:val="24"/>
        </w:rPr>
        <w:t>preda</w:t>
      </w:r>
      <w:proofErr w:type="spellEnd"/>
      <w:r w:rsidRPr="0027637F">
        <w:rPr>
          <w:rFonts w:ascii="Arial" w:hAnsi="Arial" w:cs="Arial"/>
          <w:sz w:val="24"/>
          <w:szCs w:val="24"/>
        </w:rPr>
        <w:t xml:space="preserve"> la </w:t>
      </w:r>
      <w:proofErr w:type="spellStart"/>
      <w:r w:rsidRPr="0027637F">
        <w:rPr>
          <w:rFonts w:ascii="Arial" w:hAnsi="Arial" w:cs="Arial"/>
          <w:sz w:val="24"/>
          <w:szCs w:val="24"/>
        </w:rPr>
        <w:t>operatorii</w:t>
      </w:r>
      <w:proofErr w:type="spellEnd"/>
      <w:r w:rsidRPr="0027637F">
        <w:rPr>
          <w:rFonts w:ascii="Arial" w:hAnsi="Arial" w:cs="Arial"/>
          <w:sz w:val="24"/>
          <w:szCs w:val="24"/>
        </w:rPr>
        <w:t xml:space="preserve"> </w:t>
      </w:r>
      <w:proofErr w:type="spellStart"/>
      <w:r w:rsidRPr="0027637F">
        <w:rPr>
          <w:rFonts w:ascii="Arial" w:hAnsi="Arial" w:cs="Arial"/>
          <w:sz w:val="24"/>
          <w:szCs w:val="24"/>
        </w:rPr>
        <w:t>locali</w:t>
      </w:r>
      <w:proofErr w:type="spellEnd"/>
      <w:r w:rsidRPr="0027637F">
        <w:rPr>
          <w:rFonts w:ascii="Arial" w:hAnsi="Arial" w:cs="Arial"/>
          <w:sz w:val="24"/>
          <w:szCs w:val="24"/>
        </w:rPr>
        <w:t xml:space="preserve"> de </w:t>
      </w:r>
      <w:proofErr w:type="spellStart"/>
      <w:r w:rsidRPr="0027637F">
        <w:rPr>
          <w:rFonts w:ascii="Arial" w:hAnsi="Arial" w:cs="Arial"/>
          <w:sz w:val="24"/>
          <w:szCs w:val="24"/>
        </w:rPr>
        <w:t>salubritate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autorizaţi</w:t>
      </w:r>
      <w:proofErr w:type="spellEnd"/>
      <w:r w:rsidRPr="0027637F">
        <w:rPr>
          <w:rFonts w:ascii="Arial" w:hAnsi="Arial" w:cs="Arial"/>
          <w:sz w:val="24"/>
          <w:szCs w:val="24"/>
        </w:rPr>
        <w:t>;</w:t>
      </w:r>
    </w:p>
    <w:p w:rsidR="007E18AA" w:rsidRPr="00D7102F" w:rsidRDefault="007E18AA" w:rsidP="00D7102F">
      <w:pPr>
        <w:autoSpaceDE w:val="0"/>
        <w:autoSpaceDN w:val="0"/>
        <w:adjustRightInd w:val="0"/>
        <w:spacing w:after="0" w:line="240" w:lineRule="auto"/>
        <w:jc w:val="both"/>
        <w:rPr>
          <w:rFonts w:ascii="Arial" w:hAnsi="Arial" w:cs="Arial"/>
          <w:sz w:val="24"/>
          <w:szCs w:val="24"/>
        </w:rPr>
      </w:pPr>
      <w:r w:rsidRPr="0027637F">
        <w:rPr>
          <w:rFonts w:ascii="Arial" w:hAnsi="Arial" w:cs="Arial"/>
          <w:sz w:val="24"/>
          <w:szCs w:val="24"/>
          <w:lang w:val="pt-BR"/>
        </w:rPr>
        <w:t>- la finalizarea lucrărilor se vor îndepărta resturile de materiale  şi se va reface cadrul natural afectat de execuţia lucrărilor;</w:t>
      </w: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r w:rsidRPr="0027637F">
        <w:rPr>
          <w:rFonts w:ascii="Arial" w:hAnsi="Arial" w:cs="Arial"/>
          <w:sz w:val="24"/>
          <w:szCs w:val="24"/>
          <w:lang w:val="ro-RO"/>
        </w:rPr>
        <w:t>- M</w:t>
      </w:r>
      <w:proofErr w:type="spellStart"/>
      <w:r w:rsidRPr="0027637F">
        <w:rPr>
          <w:rFonts w:ascii="Arial" w:eastAsia="Times New Roman" w:hAnsi="Arial" w:cs="Arial"/>
          <w:sz w:val="24"/>
          <w:szCs w:val="24"/>
        </w:rPr>
        <w:t>ăsurile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și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condițiile</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realizare</w:t>
      </w:r>
      <w:proofErr w:type="spellEnd"/>
      <w:r w:rsidRPr="0027637F">
        <w:rPr>
          <w:rFonts w:ascii="Arial" w:eastAsia="Times New Roman" w:hAnsi="Arial" w:cs="Arial"/>
          <w:sz w:val="24"/>
          <w:szCs w:val="24"/>
        </w:rPr>
        <w:t xml:space="preserve"> a </w:t>
      </w:r>
      <w:proofErr w:type="spellStart"/>
      <w:r w:rsidRPr="0027637F">
        <w:rPr>
          <w:rFonts w:ascii="Arial" w:eastAsia="Times New Roman" w:hAnsi="Arial" w:cs="Arial"/>
          <w:sz w:val="24"/>
          <w:szCs w:val="24"/>
        </w:rPr>
        <w:t>proiectului</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în</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conformitate</w:t>
      </w:r>
      <w:proofErr w:type="spellEnd"/>
      <w:r w:rsidRPr="0027637F">
        <w:rPr>
          <w:rFonts w:ascii="Arial" w:eastAsia="Times New Roman" w:hAnsi="Arial" w:cs="Arial"/>
          <w:sz w:val="24"/>
          <w:szCs w:val="24"/>
        </w:rPr>
        <w:t xml:space="preserve"> cu </w:t>
      </w:r>
      <w:proofErr w:type="spellStart"/>
      <w:r w:rsidRPr="0027637F">
        <w:rPr>
          <w:rFonts w:ascii="Arial" w:eastAsia="Times New Roman" w:hAnsi="Arial" w:cs="Arial"/>
          <w:sz w:val="24"/>
          <w:szCs w:val="24"/>
        </w:rPr>
        <w:t>Avizul</w:t>
      </w:r>
      <w:proofErr w:type="spellEnd"/>
      <w:r w:rsidRPr="0027637F">
        <w:rPr>
          <w:rFonts w:ascii="Arial" w:eastAsia="Times New Roman" w:hAnsi="Arial" w:cs="Arial"/>
          <w:sz w:val="24"/>
          <w:szCs w:val="24"/>
        </w:rPr>
        <w:t xml:space="preserve"> de </w:t>
      </w:r>
      <w:proofErr w:type="spellStart"/>
      <w:r w:rsidRPr="0027637F">
        <w:rPr>
          <w:rFonts w:ascii="Arial" w:eastAsia="Times New Roman" w:hAnsi="Arial" w:cs="Arial"/>
          <w:sz w:val="24"/>
          <w:szCs w:val="24"/>
        </w:rPr>
        <w:t>gospodărire</w:t>
      </w:r>
      <w:proofErr w:type="spellEnd"/>
      <w:r w:rsidRPr="0027637F">
        <w:rPr>
          <w:rFonts w:ascii="Arial" w:eastAsia="Times New Roman" w:hAnsi="Arial" w:cs="Arial"/>
          <w:sz w:val="24"/>
          <w:szCs w:val="24"/>
        </w:rPr>
        <w:t xml:space="preserve"> a </w:t>
      </w:r>
      <w:proofErr w:type="spellStart"/>
      <w:r w:rsidRPr="0027637F">
        <w:rPr>
          <w:rFonts w:ascii="Arial" w:eastAsia="Times New Roman" w:hAnsi="Arial" w:cs="Arial"/>
          <w:sz w:val="24"/>
          <w:szCs w:val="24"/>
        </w:rPr>
        <w:t>apelor</w:t>
      </w:r>
      <w:proofErr w:type="spellEnd"/>
      <w:r w:rsidRPr="0027637F">
        <w:rPr>
          <w:rFonts w:ascii="Arial" w:eastAsia="Times New Roman" w:hAnsi="Arial" w:cs="Arial"/>
          <w:sz w:val="24"/>
          <w:szCs w:val="24"/>
        </w:rPr>
        <w:t xml:space="preserve">: nu </w:t>
      </w:r>
      <w:proofErr w:type="spellStart"/>
      <w:r w:rsidRPr="0027637F">
        <w:rPr>
          <w:rFonts w:ascii="Arial" w:eastAsia="Times New Roman" w:hAnsi="Arial" w:cs="Arial"/>
          <w:sz w:val="24"/>
          <w:szCs w:val="24"/>
        </w:rPr>
        <w:t>este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cazul</w:t>
      </w:r>
      <w:proofErr w:type="spellEnd"/>
      <w:r w:rsidRPr="0027637F">
        <w:rPr>
          <w:rFonts w:ascii="Arial" w:eastAsia="Times New Roman" w:hAnsi="Arial" w:cs="Arial"/>
          <w:sz w:val="24"/>
          <w:szCs w:val="24"/>
        </w:rPr>
        <w:t>.</w:t>
      </w: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r w:rsidRPr="0027637F">
        <w:rPr>
          <w:rFonts w:ascii="Arial" w:eastAsia="Times New Roman" w:hAnsi="Arial" w:cs="Arial"/>
          <w:b/>
          <w:sz w:val="24"/>
          <w:szCs w:val="24"/>
          <w:lang w:val="ro-RO"/>
        </w:rPr>
        <w:t>Condiţii impuse pentru organizarea de şantier</w:t>
      </w:r>
      <w:r w:rsidRPr="0027637F">
        <w:rPr>
          <w:rFonts w:ascii="Arial" w:eastAsia="Times New Roman" w:hAnsi="Arial" w:cs="Arial"/>
          <w:sz w:val="24"/>
          <w:szCs w:val="24"/>
          <w:lang w:val="ro-RO"/>
        </w:rPr>
        <w:t xml:space="preserve">: </w:t>
      </w:r>
      <w:r w:rsidRPr="0027637F">
        <w:rPr>
          <w:rFonts w:ascii="Arial" w:eastAsia="Times New Roman" w:hAnsi="Arial" w:cs="Arial"/>
          <w:sz w:val="24"/>
          <w:szCs w:val="24"/>
        </w:rPr>
        <w:t xml:space="preserve">nu </w:t>
      </w:r>
      <w:proofErr w:type="spellStart"/>
      <w:r w:rsidRPr="0027637F">
        <w:rPr>
          <w:rFonts w:ascii="Arial" w:eastAsia="Times New Roman" w:hAnsi="Arial" w:cs="Arial"/>
          <w:sz w:val="24"/>
          <w:szCs w:val="24"/>
        </w:rPr>
        <w:t>este</w:t>
      </w:r>
      <w:proofErr w:type="spellEnd"/>
      <w:r w:rsidRPr="0027637F">
        <w:rPr>
          <w:rFonts w:ascii="Arial" w:eastAsia="Times New Roman" w:hAnsi="Arial" w:cs="Arial"/>
          <w:sz w:val="24"/>
          <w:szCs w:val="24"/>
        </w:rPr>
        <w:t xml:space="preserve"> </w:t>
      </w:r>
      <w:proofErr w:type="spellStart"/>
      <w:r w:rsidRPr="0027637F">
        <w:rPr>
          <w:rFonts w:ascii="Arial" w:eastAsia="Times New Roman" w:hAnsi="Arial" w:cs="Arial"/>
          <w:sz w:val="24"/>
          <w:szCs w:val="24"/>
        </w:rPr>
        <w:t>cazul</w:t>
      </w:r>
      <w:proofErr w:type="spellEnd"/>
      <w:r w:rsidRPr="0027637F">
        <w:rPr>
          <w:rFonts w:ascii="Arial" w:eastAsia="Times New Roman" w:hAnsi="Arial" w:cs="Arial"/>
          <w:sz w:val="24"/>
          <w:szCs w:val="24"/>
        </w:rPr>
        <w:t>.</w:t>
      </w:r>
    </w:p>
    <w:p w:rsidR="007E18AA" w:rsidRPr="0027637F" w:rsidRDefault="007E18AA" w:rsidP="007E18AA">
      <w:pPr>
        <w:spacing w:before="100" w:beforeAutospacing="1" w:after="0" w:line="240" w:lineRule="auto"/>
        <w:ind w:firstLine="708"/>
        <w:contextualSpacing/>
        <w:jc w:val="both"/>
        <w:rPr>
          <w:rFonts w:ascii="Arial" w:eastAsia="Times New Roman" w:hAnsi="Arial" w:cs="Arial"/>
          <w:sz w:val="24"/>
          <w:szCs w:val="24"/>
        </w:rPr>
      </w:pPr>
    </w:p>
    <w:p w:rsidR="007E18AA" w:rsidRPr="0027637F" w:rsidRDefault="007E18AA" w:rsidP="007E18AA">
      <w:pPr>
        <w:pStyle w:val="BodyText"/>
        <w:tabs>
          <w:tab w:val="left" w:pos="-720"/>
        </w:tabs>
        <w:suppressAutoHyphens/>
        <w:jc w:val="both"/>
        <w:rPr>
          <w:rFonts w:eastAsia="Calibri" w:cs="Arial"/>
          <w:b/>
          <w:lang w:val="ro-RO"/>
        </w:rPr>
      </w:pPr>
      <w:r w:rsidRPr="0027637F">
        <w:rPr>
          <w:rFonts w:cs="Arial"/>
          <w:color w:val="000000"/>
          <w:lang w:val="pl-PL"/>
        </w:rPr>
        <w:tab/>
      </w:r>
      <w:r w:rsidRPr="0027637F">
        <w:rPr>
          <w:rFonts w:cs="Arial"/>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27637F">
        <w:rPr>
          <w:rFonts w:cs="Arial"/>
          <w:b/>
        </w:rPr>
        <w:t>Legea</w:t>
      </w:r>
      <w:proofErr w:type="spellEnd"/>
      <w:r w:rsidRPr="0027637F">
        <w:rPr>
          <w:rFonts w:cs="Arial"/>
          <w:b/>
        </w:rPr>
        <w:t xml:space="preserve"> </w:t>
      </w:r>
      <w:proofErr w:type="spellStart"/>
      <w:r w:rsidRPr="0027637F">
        <w:rPr>
          <w:rFonts w:cs="Arial"/>
          <w:b/>
        </w:rPr>
        <w:t>nr</w:t>
      </w:r>
      <w:proofErr w:type="spellEnd"/>
      <w:r w:rsidRPr="0027637F">
        <w:rPr>
          <w:rFonts w:cs="Arial"/>
          <w:b/>
        </w:rPr>
        <w:t xml:space="preserve">. </w:t>
      </w:r>
      <w:r w:rsidRPr="0027637F">
        <w:rPr>
          <w:rFonts w:cs="Arial"/>
          <w:b/>
          <w:lang w:val="ro-RO" w:eastAsia="ro-RO"/>
        </w:rPr>
        <w:t xml:space="preserve">292/2018 </w:t>
      </w:r>
      <w:proofErr w:type="spellStart"/>
      <w:r w:rsidRPr="0027637F">
        <w:rPr>
          <w:rFonts w:cs="Arial"/>
          <w:b/>
        </w:rPr>
        <w:t>privind</w:t>
      </w:r>
      <w:proofErr w:type="spellEnd"/>
      <w:r w:rsidRPr="0027637F">
        <w:rPr>
          <w:rFonts w:cs="Arial"/>
          <w:b/>
        </w:rPr>
        <w:t xml:space="preserve"> </w:t>
      </w:r>
      <w:proofErr w:type="spellStart"/>
      <w:r w:rsidRPr="0027637F">
        <w:rPr>
          <w:rFonts w:cs="Arial"/>
          <w:b/>
        </w:rPr>
        <w:t>evaluarea</w:t>
      </w:r>
      <w:proofErr w:type="spellEnd"/>
      <w:r w:rsidRPr="0027637F">
        <w:rPr>
          <w:rFonts w:cs="Arial"/>
          <w:b/>
        </w:rPr>
        <w:t xml:space="preserve"> </w:t>
      </w:r>
      <w:proofErr w:type="spellStart"/>
      <w:r w:rsidRPr="0027637F">
        <w:rPr>
          <w:rFonts w:cs="Arial"/>
          <w:b/>
        </w:rPr>
        <w:t>impactului</w:t>
      </w:r>
      <w:proofErr w:type="spellEnd"/>
      <w:r w:rsidRPr="0027637F">
        <w:rPr>
          <w:rFonts w:cs="Arial"/>
          <w:b/>
        </w:rPr>
        <w:t xml:space="preserve"> </w:t>
      </w:r>
      <w:proofErr w:type="spellStart"/>
      <w:r w:rsidRPr="0027637F">
        <w:rPr>
          <w:rFonts w:cs="Arial"/>
          <w:b/>
        </w:rPr>
        <w:t>anumitor</w:t>
      </w:r>
      <w:proofErr w:type="spellEnd"/>
      <w:r w:rsidRPr="0027637F">
        <w:rPr>
          <w:rFonts w:cs="Arial"/>
          <w:b/>
        </w:rPr>
        <w:t xml:space="preserve"> </w:t>
      </w:r>
      <w:proofErr w:type="spellStart"/>
      <w:r w:rsidRPr="0027637F">
        <w:rPr>
          <w:rFonts w:cs="Arial"/>
          <w:b/>
        </w:rPr>
        <w:t>proiecte</w:t>
      </w:r>
      <w:proofErr w:type="spellEnd"/>
      <w:r w:rsidRPr="0027637F">
        <w:rPr>
          <w:rFonts w:cs="Arial"/>
          <w:b/>
        </w:rPr>
        <w:t xml:space="preserve"> </w:t>
      </w:r>
      <w:proofErr w:type="spellStart"/>
      <w:r w:rsidRPr="0027637F">
        <w:rPr>
          <w:rFonts w:cs="Arial"/>
          <w:b/>
        </w:rPr>
        <w:t>publice</w:t>
      </w:r>
      <w:proofErr w:type="spellEnd"/>
      <w:r w:rsidRPr="0027637F">
        <w:rPr>
          <w:rFonts w:cs="Arial"/>
          <w:b/>
        </w:rPr>
        <w:t xml:space="preserve"> </w:t>
      </w:r>
      <w:proofErr w:type="spellStart"/>
      <w:r w:rsidRPr="0027637F">
        <w:rPr>
          <w:rFonts w:cs="Arial"/>
          <w:b/>
        </w:rPr>
        <w:t>și</w:t>
      </w:r>
      <w:proofErr w:type="spellEnd"/>
      <w:r w:rsidRPr="0027637F">
        <w:rPr>
          <w:rFonts w:cs="Arial"/>
          <w:b/>
        </w:rPr>
        <w:t xml:space="preserve"> private </w:t>
      </w:r>
      <w:proofErr w:type="spellStart"/>
      <w:r w:rsidRPr="0027637F">
        <w:rPr>
          <w:rFonts w:cs="Arial"/>
          <w:b/>
        </w:rPr>
        <w:t>asupra</w:t>
      </w:r>
      <w:proofErr w:type="spellEnd"/>
      <w:r w:rsidRPr="0027637F">
        <w:rPr>
          <w:rFonts w:cs="Arial"/>
          <w:b/>
        </w:rPr>
        <w:t xml:space="preserve"> </w:t>
      </w:r>
      <w:proofErr w:type="spellStart"/>
      <w:r w:rsidRPr="0027637F">
        <w:rPr>
          <w:rFonts w:cs="Arial"/>
          <w:b/>
        </w:rPr>
        <w:t>mediului</w:t>
      </w:r>
      <w:proofErr w:type="spellEnd"/>
      <w:r w:rsidRPr="0027637F">
        <w:rPr>
          <w:rFonts w:cs="Arial"/>
          <w:b/>
          <w:lang w:val="ro-RO"/>
        </w:rPr>
        <w:t xml:space="preserve">. </w:t>
      </w:r>
      <w:proofErr w:type="spellStart"/>
      <w:r w:rsidRPr="0027637F">
        <w:rPr>
          <w:rFonts w:cs="Arial"/>
          <w:b/>
        </w:rPr>
        <w:t>Procesul</w:t>
      </w:r>
      <w:proofErr w:type="spellEnd"/>
      <w:r w:rsidRPr="0027637F">
        <w:rPr>
          <w:rFonts w:cs="Arial"/>
          <w:b/>
        </w:rPr>
        <w:t xml:space="preserve">-verbal se </w:t>
      </w:r>
      <w:proofErr w:type="spellStart"/>
      <w:r w:rsidRPr="0027637F">
        <w:rPr>
          <w:rFonts w:cs="Arial"/>
          <w:b/>
        </w:rPr>
        <w:t>anexează</w:t>
      </w:r>
      <w:proofErr w:type="spellEnd"/>
      <w:r w:rsidRPr="0027637F">
        <w:rPr>
          <w:rFonts w:cs="Arial"/>
          <w:b/>
        </w:rPr>
        <w:t xml:space="preserve"> </w:t>
      </w:r>
      <w:proofErr w:type="spellStart"/>
      <w:r w:rsidRPr="0027637F">
        <w:rPr>
          <w:rFonts w:cs="Arial"/>
          <w:b/>
        </w:rPr>
        <w:t>și</w:t>
      </w:r>
      <w:proofErr w:type="spellEnd"/>
      <w:r w:rsidRPr="0027637F">
        <w:rPr>
          <w:rFonts w:cs="Arial"/>
          <w:b/>
        </w:rPr>
        <w:t xml:space="preserve"> face parte </w:t>
      </w:r>
      <w:proofErr w:type="spellStart"/>
      <w:r w:rsidRPr="0027637F">
        <w:rPr>
          <w:rFonts w:cs="Arial"/>
          <w:b/>
        </w:rPr>
        <w:t>integrantă</w:t>
      </w:r>
      <w:proofErr w:type="spellEnd"/>
      <w:r w:rsidRPr="0027637F">
        <w:rPr>
          <w:rFonts w:cs="Arial"/>
          <w:b/>
        </w:rPr>
        <w:t xml:space="preserve"> din </w:t>
      </w:r>
      <w:proofErr w:type="spellStart"/>
      <w:r w:rsidRPr="0027637F">
        <w:rPr>
          <w:rFonts w:cs="Arial"/>
          <w:b/>
        </w:rPr>
        <w:t>procesul</w:t>
      </w:r>
      <w:proofErr w:type="spellEnd"/>
      <w:r w:rsidRPr="0027637F">
        <w:rPr>
          <w:rFonts w:cs="Arial"/>
          <w:b/>
        </w:rPr>
        <w:t xml:space="preserve">-verbal de </w:t>
      </w:r>
      <w:proofErr w:type="spellStart"/>
      <w:r w:rsidRPr="0027637F">
        <w:rPr>
          <w:rFonts w:cs="Arial"/>
          <w:b/>
        </w:rPr>
        <w:t>recepție</w:t>
      </w:r>
      <w:proofErr w:type="spellEnd"/>
      <w:r w:rsidRPr="0027637F">
        <w:rPr>
          <w:rFonts w:cs="Arial"/>
          <w:b/>
        </w:rPr>
        <w:t xml:space="preserve"> la </w:t>
      </w:r>
      <w:proofErr w:type="spellStart"/>
      <w:r w:rsidRPr="0027637F">
        <w:rPr>
          <w:rFonts w:cs="Arial"/>
          <w:b/>
        </w:rPr>
        <w:t>terminarea</w:t>
      </w:r>
      <w:proofErr w:type="spellEnd"/>
      <w:r w:rsidRPr="0027637F">
        <w:rPr>
          <w:rFonts w:cs="Arial"/>
          <w:b/>
        </w:rPr>
        <w:t xml:space="preserve"> </w:t>
      </w:r>
      <w:proofErr w:type="spellStart"/>
      <w:r w:rsidRPr="0027637F">
        <w:rPr>
          <w:rFonts w:cs="Arial"/>
          <w:b/>
        </w:rPr>
        <w:t>lucrărilor</w:t>
      </w:r>
      <w:proofErr w:type="spellEnd"/>
      <w:r w:rsidRPr="0027637F">
        <w:rPr>
          <w:rFonts w:cs="Arial"/>
          <w:b/>
        </w:rPr>
        <w:t>.</w:t>
      </w:r>
    </w:p>
    <w:p w:rsidR="007E18AA" w:rsidRPr="0027637F" w:rsidRDefault="007E18AA" w:rsidP="007E18AA">
      <w:pPr>
        <w:spacing w:after="0" w:line="240" w:lineRule="auto"/>
        <w:ind w:firstLine="708"/>
        <w:jc w:val="both"/>
        <w:rPr>
          <w:rFonts w:ascii="Arial" w:hAnsi="Arial" w:cs="Arial"/>
          <w:b/>
          <w:sz w:val="24"/>
          <w:szCs w:val="24"/>
          <w:lang w:val="ro-RO"/>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Prezenta</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decizie</w:t>
      </w:r>
      <w:proofErr w:type="spellEnd"/>
      <w:r w:rsidRPr="0027637F">
        <w:rPr>
          <w:rFonts w:ascii="Arial" w:hAnsi="Arial" w:cs="Arial"/>
          <w:sz w:val="24"/>
          <w:szCs w:val="24"/>
        </w:rPr>
        <w:t xml:space="preserve"> </w:t>
      </w:r>
      <w:proofErr w:type="spellStart"/>
      <w:r w:rsidRPr="0027637F">
        <w:rPr>
          <w:rFonts w:ascii="Arial" w:hAnsi="Arial" w:cs="Arial"/>
          <w:sz w:val="24"/>
          <w:szCs w:val="24"/>
        </w:rPr>
        <w:t>este</w:t>
      </w:r>
      <w:proofErr w:type="spellEnd"/>
      <w:r w:rsidRPr="0027637F">
        <w:rPr>
          <w:rFonts w:ascii="Arial" w:hAnsi="Arial" w:cs="Arial"/>
          <w:sz w:val="24"/>
          <w:szCs w:val="24"/>
        </w:rPr>
        <w:t xml:space="preserve"> </w:t>
      </w:r>
      <w:proofErr w:type="spellStart"/>
      <w:r w:rsidRPr="0027637F">
        <w:rPr>
          <w:rFonts w:ascii="Arial" w:hAnsi="Arial" w:cs="Arial"/>
          <w:sz w:val="24"/>
          <w:szCs w:val="24"/>
        </w:rPr>
        <w:t>valabilă</w:t>
      </w:r>
      <w:proofErr w:type="spellEnd"/>
      <w:r w:rsidRPr="0027637F">
        <w:rPr>
          <w:rFonts w:ascii="Arial" w:hAnsi="Arial" w:cs="Arial"/>
          <w:sz w:val="24"/>
          <w:szCs w:val="24"/>
        </w:rPr>
        <w:t xml:space="preserve"> </w:t>
      </w:r>
      <w:proofErr w:type="spellStart"/>
      <w:r w:rsidRPr="0027637F">
        <w:rPr>
          <w:rFonts w:ascii="Arial" w:hAnsi="Arial" w:cs="Arial"/>
          <w:sz w:val="24"/>
          <w:szCs w:val="24"/>
        </w:rPr>
        <w:t>pe</w:t>
      </w:r>
      <w:proofErr w:type="spellEnd"/>
      <w:r w:rsidRPr="0027637F">
        <w:rPr>
          <w:rFonts w:ascii="Arial" w:hAnsi="Arial" w:cs="Arial"/>
          <w:sz w:val="24"/>
          <w:szCs w:val="24"/>
        </w:rPr>
        <w:t xml:space="preserve"> </w:t>
      </w:r>
      <w:proofErr w:type="spellStart"/>
      <w:r w:rsidRPr="0027637F">
        <w:rPr>
          <w:rFonts w:ascii="Arial" w:hAnsi="Arial" w:cs="Arial"/>
          <w:sz w:val="24"/>
          <w:szCs w:val="24"/>
        </w:rPr>
        <w:t>toată</w:t>
      </w:r>
      <w:proofErr w:type="spellEnd"/>
      <w:r w:rsidRPr="0027637F">
        <w:rPr>
          <w:rFonts w:ascii="Arial" w:hAnsi="Arial" w:cs="Arial"/>
          <w:sz w:val="24"/>
          <w:szCs w:val="24"/>
        </w:rPr>
        <w:t xml:space="preserve"> </w:t>
      </w:r>
      <w:proofErr w:type="spellStart"/>
      <w:r w:rsidRPr="0027637F">
        <w:rPr>
          <w:rFonts w:ascii="Arial" w:hAnsi="Arial" w:cs="Arial"/>
          <w:sz w:val="24"/>
          <w:szCs w:val="24"/>
        </w:rPr>
        <w:t>perioada</w:t>
      </w:r>
      <w:proofErr w:type="spellEnd"/>
      <w:r w:rsidRPr="0027637F">
        <w:rPr>
          <w:rFonts w:ascii="Arial" w:hAnsi="Arial" w:cs="Arial"/>
          <w:sz w:val="24"/>
          <w:szCs w:val="24"/>
        </w:rPr>
        <w:t xml:space="preserve"> de </w:t>
      </w:r>
      <w:proofErr w:type="spellStart"/>
      <w:r w:rsidRPr="0027637F">
        <w:rPr>
          <w:rFonts w:ascii="Arial" w:hAnsi="Arial" w:cs="Arial"/>
          <w:sz w:val="24"/>
          <w:szCs w:val="24"/>
        </w:rPr>
        <w:t>realizare</w:t>
      </w:r>
      <w:proofErr w:type="spellEnd"/>
      <w:r w:rsidRPr="0027637F">
        <w:rPr>
          <w:rFonts w:ascii="Arial" w:hAnsi="Arial" w:cs="Arial"/>
          <w:sz w:val="24"/>
          <w:szCs w:val="24"/>
        </w:rPr>
        <w:t xml:space="preserve"> a </w:t>
      </w:r>
      <w:proofErr w:type="spellStart"/>
      <w:r w:rsidRPr="0027637F">
        <w:rPr>
          <w:rFonts w:ascii="Arial" w:hAnsi="Arial" w:cs="Arial"/>
          <w:sz w:val="24"/>
          <w:szCs w:val="24"/>
        </w:rPr>
        <w:t>proiectului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iar</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situația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care </w:t>
      </w:r>
      <w:proofErr w:type="spellStart"/>
      <w:r w:rsidRPr="0027637F">
        <w:rPr>
          <w:rFonts w:ascii="Arial" w:hAnsi="Arial" w:cs="Arial"/>
          <w:sz w:val="24"/>
          <w:szCs w:val="24"/>
        </w:rPr>
        <w:t>intervin</w:t>
      </w:r>
      <w:proofErr w:type="spellEnd"/>
      <w:r w:rsidRPr="0027637F">
        <w:rPr>
          <w:rFonts w:ascii="Arial" w:hAnsi="Arial" w:cs="Arial"/>
          <w:sz w:val="24"/>
          <w:szCs w:val="24"/>
        </w:rPr>
        <w:t xml:space="preserve"> </w:t>
      </w:r>
      <w:proofErr w:type="spellStart"/>
      <w:r w:rsidRPr="0027637F">
        <w:rPr>
          <w:rFonts w:ascii="Arial" w:hAnsi="Arial" w:cs="Arial"/>
          <w:sz w:val="24"/>
          <w:szCs w:val="24"/>
        </w:rPr>
        <w:t>elemente</w:t>
      </w:r>
      <w:proofErr w:type="spellEnd"/>
      <w:r w:rsidRPr="0027637F">
        <w:rPr>
          <w:rFonts w:ascii="Arial" w:hAnsi="Arial" w:cs="Arial"/>
          <w:sz w:val="24"/>
          <w:szCs w:val="24"/>
        </w:rPr>
        <w:t xml:space="preserve"> </w:t>
      </w:r>
      <w:proofErr w:type="spellStart"/>
      <w:r w:rsidRPr="0027637F">
        <w:rPr>
          <w:rFonts w:ascii="Arial" w:hAnsi="Arial" w:cs="Arial"/>
          <w:sz w:val="24"/>
          <w:szCs w:val="24"/>
        </w:rPr>
        <w:t>noi</w:t>
      </w:r>
      <w:proofErr w:type="spellEnd"/>
      <w:r w:rsidRPr="0027637F">
        <w:rPr>
          <w:rFonts w:ascii="Arial" w:hAnsi="Arial" w:cs="Arial"/>
          <w:sz w:val="24"/>
          <w:szCs w:val="24"/>
        </w:rPr>
        <w:t xml:space="preserve">, </w:t>
      </w:r>
      <w:proofErr w:type="spellStart"/>
      <w:r w:rsidRPr="0027637F">
        <w:rPr>
          <w:rFonts w:ascii="Arial" w:hAnsi="Arial" w:cs="Arial"/>
          <w:sz w:val="24"/>
          <w:szCs w:val="24"/>
        </w:rPr>
        <w:t>necunoscute</w:t>
      </w:r>
      <w:proofErr w:type="spellEnd"/>
      <w:r w:rsidRPr="0027637F">
        <w:rPr>
          <w:rFonts w:ascii="Arial" w:hAnsi="Arial" w:cs="Arial"/>
          <w:sz w:val="24"/>
          <w:szCs w:val="24"/>
        </w:rPr>
        <w:t xml:space="preserve"> la data </w:t>
      </w:r>
      <w:proofErr w:type="spellStart"/>
      <w:r w:rsidRPr="0027637F">
        <w:rPr>
          <w:rFonts w:ascii="Arial" w:hAnsi="Arial" w:cs="Arial"/>
          <w:sz w:val="24"/>
          <w:szCs w:val="24"/>
        </w:rPr>
        <w:t>emiterii</w:t>
      </w:r>
      <w:proofErr w:type="spellEnd"/>
      <w:r w:rsidRPr="0027637F">
        <w:rPr>
          <w:rFonts w:ascii="Arial" w:hAnsi="Arial" w:cs="Arial"/>
          <w:sz w:val="24"/>
          <w:szCs w:val="24"/>
        </w:rPr>
        <w:t xml:space="preserve"> </w:t>
      </w:r>
      <w:proofErr w:type="spellStart"/>
      <w:r w:rsidRPr="0027637F">
        <w:rPr>
          <w:rFonts w:ascii="Arial" w:hAnsi="Arial" w:cs="Arial"/>
          <w:sz w:val="24"/>
          <w:szCs w:val="24"/>
        </w:rPr>
        <w:t>prezentei</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se </w:t>
      </w:r>
      <w:proofErr w:type="spellStart"/>
      <w:r w:rsidRPr="0027637F">
        <w:rPr>
          <w:rFonts w:ascii="Arial" w:hAnsi="Arial" w:cs="Arial"/>
          <w:sz w:val="24"/>
          <w:szCs w:val="24"/>
        </w:rPr>
        <w:t>modifică</w:t>
      </w:r>
      <w:proofErr w:type="spellEnd"/>
      <w:r w:rsidRPr="0027637F">
        <w:rPr>
          <w:rFonts w:ascii="Arial" w:hAnsi="Arial" w:cs="Arial"/>
          <w:sz w:val="24"/>
          <w:szCs w:val="24"/>
        </w:rPr>
        <w:t xml:space="preserve"> </w:t>
      </w:r>
      <w:proofErr w:type="spellStart"/>
      <w:r w:rsidRPr="0027637F">
        <w:rPr>
          <w:rFonts w:ascii="Arial" w:hAnsi="Arial" w:cs="Arial"/>
          <w:sz w:val="24"/>
          <w:szCs w:val="24"/>
        </w:rPr>
        <w:t>condițiile</w:t>
      </w:r>
      <w:proofErr w:type="spellEnd"/>
      <w:r w:rsidRPr="0027637F">
        <w:rPr>
          <w:rFonts w:ascii="Arial" w:hAnsi="Arial" w:cs="Arial"/>
          <w:sz w:val="24"/>
          <w:szCs w:val="24"/>
        </w:rPr>
        <w:t xml:space="preserve"> care au stat la </w:t>
      </w:r>
      <w:proofErr w:type="spellStart"/>
      <w:r w:rsidRPr="0027637F">
        <w:rPr>
          <w:rFonts w:ascii="Arial" w:hAnsi="Arial" w:cs="Arial"/>
          <w:sz w:val="24"/>
          <w:szCs w:val="24"/>
        </w:rPr>
        <w:t>baza</w:t>
      </w:r>
      <w:proofErr w:type="spellEnd"/>
      <w:r w:rsidRPr="0027637F">
        <w:rPr>
          <w:rFonts w:ascii="Arial" w:hAnsi="Arial" w:cs="Arial"/>
          <w:sz w:val="24"/>
          <w:szCs w:val="24"/>
        </w:rPr>
        <w:t xml:space="preserve"> </w:t>
      </w:r>
      <w:proofErr w:type="spellStart"/>
      <w:r w:rsidRPr="0027637F">
        <w:rPr>
          <w:rFonts w:ascii="Arial" w:hAnsi="Arial" w:cs="Arial"/>
          <w:sz w:val="24"/>
          <w:szCs w:val="24"/>
        </w:rPr>
        <w:t>emiterii</w:t>
      </w:r>
      <w:proofErr w:type="spellEnd"/>
      <w:r w:rsidRPr="0027637F">
        <w:rPr>
          <w:rFonts w:ascii="Arial" w:hAnsi="Arial" w:cs="Arial"/>
          <w:sz w:val="24"/>
          <w:szCs w:val="24"/>
        </w:rPr>
        <w:t xml:space="preserve"> </w:t>
      </w:r>
      <w:proofErr w:type="spellStart"/>
      <w:r w:rsidRPr="0027637F">
        <w:rPr>
          <w:rFonts w:ascii="Arial" w:hAnsi="Arial" w:cs="Arial"/>
          <w:sz w:val="24"/>
          <w:szCs w:val="24"/>
        </w:rPr>
        <w:t>acesteia</w:t>
      </w:r>
      <w:proofErr w:type="spellEnd"/>
      <w:r w:rsidRPr="0027637F">
        <w:rPr>
          <w:rFonts w:ascii="Arial" w:hAnsi="Arial" w:cs="Arial"/>
          <w:sz w:val="24"/>
          <w:szCs w:val="24"/>
        </w:rPr>
        <w:t xml:space="preserve">, </w:t>
      </w:r>
      <w:proofErr w:type="spellStart"/>
      <w:r w:rsidRPr="0027637F">
        <w:rPr>
          <w:rFonts w:ascii="Arial" w:hAnsi="Arial" w:cs="Arial"/>
          <w:sz w:val="24"/>
          <w:szCs w:val="24"/>
        </w:rPr>
        <w:t>titularul</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proiectului</w:t>
      </w:r>
      <w:proofErr w:type="spellEnd"/>
      <w:r w:rsidRPr="0027637F">
        <w:rPr>
          <w:rFonts w:ascii="Arial" w:hAnsi="Arial" w:cs="Arial"/>
          <w:sz w:val="24"/>
          <w:szCs w:val="24"/>
        </w:rPr>
        <w:t xml:space="preserve"> are </w:t>
      </w:r>
      <w:proofErr w:type="spellStart"/>
      <w:r w:rsidRPr="0027637F">
        <w:rPr>
          <w:rFonts w:ascii="Arial" w:hAnsi="Arial" w:cs="Arial"/>
          <w:sz w:val="24"/>
          <w:szCs w:val="24"/>
        </w:rPr>
        <w:t>obligația</w:t>
      </w:r>
      <w:proofErr w:type="spellEnd"/>
      <w:r w:rsidRPr="0027637F">
        <w:rPr>
          <w:rFonts w:ascii="Arial" w:hAnsi="Arial" w:cs="Arial"/>
          <w:sz w:val="24"/>
          <w:szCs w:val="24"/>
        </w:rPr>
        <w:t xml:space="preserve"> de a </w:t>
      </w:r>
      <w:proofErr w:type="spellStart"/>
      <w:r w:rsidRPr="0027637F">
        <w:rPr>
          <w:rFonts w:ascii="Arial" w:hAnsi="Arial" w:cs="Arial"/>
          <w:sz w:val="24"/>
          <w:szCs w:val="24"/>
        </w:rPr>
        <w:t>notifica</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autoritatea</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competentă</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emitentă</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proofErr w:type="gramStart"/>
      <w:r w:rsidRPr="0027637F">
        <w:rPr>
          <w:rFonts w:ascii="Arial" w:hAnsi="Arial" w:cs="Arial"/>
          <w:sz w:val="24"/>
          <w:szCs w:val="24"/>
        </w:rPr>
        <w:t>Orice</w:t>
      </w:r>
      <w:proofErr w:type="spellEnd"/>
      <w:r w:rsidRPr="0027637F">
        <w:rPr>
          <w:rFonts w:ascii="Arial" w:hAnsi="Arial" w:cs="Arial"/>
          <w:sz w:val="24"/>
          <w:szCs w:val="24"/>
        </w:rPr>
        <w:t xml:space="preserve"> </w:t>
      </w:r>
      <w:proofErr w:type="spellStart"/>
      <w:r w:rsidRPr="0027637F">
        <w:rPr>
          <w:rFonts w:ascii="Arial" w:hAnsi="Arial" w:cs="Arial"/>
          <w:sz w:val="24"/>
          <w:szCs w:val="24"/>
        </w:rPr>
        <w:t>persoană</w:t>
      </w:r>
      <w:proofErr w:type="spellEnd"/>
      <w:r w:rsidRPr="0027637F">
        <w:rPr>
          <w:rFonts w:ascii="Arial" w:hAnsi="Arial" w:cs="Arial"/>
          <w:sz w:val="24"/>
          <w:szCs w:val="24"/>
        </w:rPr>
        <w:t xml:space="preserve"> care face parte din </w:t>
      </w:r>
      <w:proofErr w:type="spellStart"/>
      <w:r w:rsidRPr="0027637F">
        <w:rPr>
          <w:rFonts w:ascii="Arial" w:hAnsi="Arial" w:cs="Arial"/>
          <w:sz w:val="24"/>
          <w:szCs w:val="24"/>
        </w:rPr>
        <w:t>publicul</w:t>
      </w:r>
      <w:proofErr w:type="spellEnd"/>
      <w:r w:rsidRPr="0027637F">
        <w:rPr>
          <w:rFonts w:ascii="Arial" w:hAnsi="Arial" w:cs="Arial"/>
          <w:sz w:val="24"/>
          <w:szCs w:val="24"/>
        </w:rPr>
        <w:t xml:space="preserve"> </w:t>
      </w:r>
      <w:proofErr w:type="spellStart"/>
      <w:r w:rsidRPr="0027637F">
        <w:rPr>
          <w:rFonts w:ascii="Arial" w:hAnsi="Arial" w:cs="Arial"/>
          <w:sz w:val="24"/>
          <w:szCs w:val="24"/>
        </w:rPr>
        <w:t>interesat</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care se </w:t>
      </w:r>
      <w:proofErr w:type="spellStart"/>
      <w:r w:rsidRPr="0027637F">
        <w:rPr>
          <w:rFonts w:ascii="Arial" w:hAnsi="Arial" w:cs="Arial"/>
          <w:sz w:val="24"/>
          <w:szCs w:val="24"/>
        </w:rPr>
        <w:t>consideră</w:t>
      </w:r>
      <w:proofErr w:type="spellEnd"/>
      <w:r w:rsidRPr="0027637F">
        <w:rPr>
          <w:rFonts w:ascii="Arial" w:hAnsi="Arial" w:cs="Arial"/>
          <w:sz w:val="24"/>
          <w:szCs w:val="24"/>
        </w:rPr>
        <w:t xml:space="preserve"> </w:t>
      </w:r>
      <w:proofErr w:type="spellStart"/>
      <w:r w:rsidRPr="0027637F">
        <w:rPr>
          <w:rFonts w:ascii="Arial" w:hAnsi="Arial" w:cs="Arial"/>
          <w:sz w:val="24"/>
          <w:szCs w:val="24"/>
        </w:rPr>
        <w:t>vătămată</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drept</w:t>
      </w:r>
      <w:proofErr w:type="spellEnd"/>
      <w:r w:rsidRPr="0027637F">
        <w:rPr>
          <w:rFonts w:ascii="Arial" w:hAnsi="Arial" w:cs="Arial"/>
          <w:sz w:val="24"/>
          <w:szCs w:val="24"/>
        </w:rPr>
        <w:t xml:space="preserve"> al </w:t>
      </w:r>
      <w:proofErr w:type="spellStart"/>
      <w:r w:rsidRPr="0027637F">
        <w:rPr>
          <w:rFonts w:ascii="Arial" w:hAnsi="Arial" w:cs="Arial"/>
          <w:sz w:val="24"/>
          <w:szCs w:val="24"/>
        </w:rPr>
        <w:t>său</w:t>
      </w:r>
      <w:proofErr w:type="spellEnd"/>
      <w:r w:rsidRPr="0027637F">
        <w:rPr>
          <w:rFonts w:ascii="Arial" w:hAnsi="Arial" w:cs="Arial"/>
          <w:sz w:val="24"/>
          <w:szCs w:val="24"/>
        </w:rPr>
        <w:t xml:space="preserve"> </w:t>
      </w:r>
      <w:proofErr w:type="spellStart"/>
      <w:r w:rsidRPr="0027637F">
        <w:rPr>
          <w:rFonts w:ascii="Arial" w:hAnsi="Arial" w:cs="Arial"/>
          <w:sz w:val="24"/>
          <w:szCs w:val="24"/>
        </w:rPr>
        <w:t>ori</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interes</w:t>
      </w:r>
      <w:proofErr w:type="spellEnd"/>
      <w:r w:rsidRPr="0027637F">
        <w:rPr>
          <w:rFonts w:ascii="Arial" w:hAnsi="Arial" w:cs="Arial"/>
          <w:sz w:val="24"/>
          <w:szCs w:val="24"/>
        </w:rPr>
        <w:t xml:space="preserve"> </w:t>
      </w:r>
      <w:proofErr w:type="spellStart"/>
      <w:r w:rsidRPr="0027637F">
        <w:rPr>
          <w:rFonts w:ascii="Arial" w:hAnsi="Arial" w:cs="Arial"/>
          <w:sz w:val="24"/>
          <w:szCs w:val="24"/>
        </w:rPr>
        <w:t>legitim</w:t>
      </w:r>
      <w:proofErr w:type="spellEnd"/>
      <w:r w:rsidRPr="0027637F">
        <w:rPr>
          <w:rFonts w:ascii="Arial" w:hAnsi="Arial" w:cs="Arial"/>
          <w:sz w:val="24"/>
          <w:szCs w:val="24"/>
        </w:rPr>
        <w:t xml:space="preserve"> se </w:t>
      </w:r>
      <w:proofErr w:type="spellStart"/>
      <w:r w:rsidRPr="0027637F">
        <w:rPr>
          <w:rFonts w:ascii="Arial" w:hAnsi="Arial" w:cs="Arial"/>
          <w:sz w:val="24"/>
          <w:szCs w:val="24"/>
        </w:rPr>
        <w:t>poate</w:t>
      </w:r>
      <w:proofErr w:type="spellEnd"/>
      <w:r w:rsidRPr="0027637F">
        <w:rPr>
          <w:rFonts w:ascii="Arial" w:hAnsi="Arial" w:cs="Arial"/>
          <w:sz w:val="24"/>
          <w:szCs w:val="24"/>
        </w:rPr>
        <w:t xml:space="preserve"> </w:t>
      </w:r>
      <w:proofErr w:type="spellStart"/>
      <w:r w:rsidRPr="0027637F">
        <w:rPr>
          <w:rFonts w:ascii="Arial" w:hAnsi="Arial" w:cs="Arial"/>
          <w:sz w:val="24"/>
          <w:szCs w:val="24"/>
        </w:rPr>
        <w:t>adresa</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instanței</w:t>
      </w:r>
      <w:proofErr w:type="spellEnd"/>
      <w:r w:rsidRPr="0027637F">
        <w:rPr>
          <w:rFonts w:ascii="Arial" w:hAnsi="Arial" w:cs="Arial"/>
          <w:sz w:val="24"/>
          <w:szCs w:val="24"/>
        </w:rPr>
        <w:t xml:space="preserve"> de </w:t>
      </w:r>
      <w:proofErr w:type="spellStart"/>
      <w:r w:rsidRPr="0027637F">
        <w:rPr>
          <w:rFonts w:ascii="Arial" w:hAnsi="Arial" w:cs="Arial"/>
          <w:sz w:val="24"/>
          <w:szCs w:val="24"/>
        </w:rPr>
        <w:t>contencios</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w:t>
      </w:r>
      <w:proofErr w:type="spellStart"/>
      <w:r w:rsidRPr="0027637F">
        <w:rPr>
          <w:rFonts w:ascii="Arial" w:hAnsi="Arial" w:cs="Arial"/>
          <w:sz w:val="24"/>
          <w:szCs w:val="24"/>
        </w:rPr>
        <w:t>pentru</w:t>
      </w:r>
      <w:proofErr w:type="spellEnd"/>
      <w:r w:rsidRPr="0027637F">
        <w:rPr>
          <w:rFonts w:ascii="Arial" w:hAnsi="Arial" w:cs="Arial"/>
          <w:sz w:val="24"/>
          <w:szCs w:val="24"/>
        </w:rPr>
        <w:t xml:space="preserve"> a </w:t>
      </w:r>
      <w:proofErr w:type="spellStart"/>
      <w:r w:rsidRPr="0027637F">
        <w:rPr>
          <w:rFonts w:ascii="Arial" w:hAnsi="Arial" w:cs="Arial"/>
          <w:sz w:val="24"/>
          <w:szCs w:val="24"/>
        </w:rPr>
        <w:t>ataca</w:t>
      </w:r>
      <w:proofErr w:type="spellEnd"/>
      <w:r w:rsidRPr="0027637F">
        <w:rPr>
          <w:rFonts w:ascii="Arial" w:hAnsi="Arial" w:cs="Arial"/>
          <w:sz w:val="24"/>
          <w:szCs w:val="24"/>
        </w:rPr>
        <w:t xml:space="preserve">, din </w:t>
      </w:r>
      <w:proofErr w:type="spellStart"/>
      <w:r w:rsidRPr="0027637F">
        <w:rPr>
          <w:rFonts w:ascii="Arial" w:hAnsi="Arial" w:cs="Arial"/>
          <w:sz w:val="24"/>
          <w:szCs w:val="24"/>
        </w:rPr>
        <w:t>punct</w:t>
      </w:r>
      <w:proofErr w:type="spellEnd"/>
      <w:r w:rsidRPr="0027637F">
        <w:rPr>
          <w:rFonts w:ascii="Arial" w:hAnsi="Arial" w:cs="Arial"/>
          <w:sz w:val="24"/>
          <w:szCs w:val="24"/>
        </w:rPr>
        <w:t xml:space="preserve"> de </w:t>
      </w:r>
      <w:proofErr w:type="spellStart"/>
      <w:r w:rsidRPr="0027637F">
        <w:rPr>
          <w:rFonts w:ascii="Arial" w:hAnsi="Arial" w:cs="Arial"/>
          <w:sz w:val="24"/>
          <w:szCs w:val="24"/>
        </w:rPr>
        <w:t>vedere</w:t>
      </w:r>
      <w:proofErr w:type="spellEnd"/>
      <w:r w:rsidRPr="0027637F">
        <w:rPr>
          <w:rFonts w:ascii="Arial" w:hAnsi="Arial" w:cs="Arial"/>
          <w:sz w:val="24"/>
          <w:szCs w:val="24"/>
        </w:rPr>
        <w:t xml:space="preserve"> procedural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substanțial</w:t>
      </w:r>
      <w:proofErr w:type="spellEnd"/>
      <w:r w:rsidRPr="0027637F">
        <w:rPr>
          <w:rFonts w:ascii="Arial" w:hAnsi="Arial" w:cs="Arial"/>
          <w:sz w:val="24"/>
          <w:szCs w:val="24"/>
        </w:rPr>
        <w:t xml:space="preserve">, </w:t>
      </w:r>
      <w:proofErr w:type="spellStart"/>
      <w:r w:rsidRPr="0027637F">
        <w:rPr>
          <w:rFonts w:ascii="Arial" w:hAnsi="Arial" w:cs="Arial"/>
          <w:sz w:val="24"/>
          <w:szCs w:val="24"/>
        </w:rPr>
        <w:t>actele</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deciziile</w:t>
      </w:r>
      <w:proofErr w:type="spellEnd"/>
      <w:r w:rsidRPr="0027637F">
        <w:rPr>
          <w:rFonts w:ascii="Arial" w:hAnsi="Arial" w:cs="Arial"/>
          <w:sz w:val="24"/>
          <w:szCs w:val="24"/>
        </w:rPr>
        <w:t xml:space="preserve"> </w:t>
      </w:r>
      <w:proofErr w:type="spellStart"/>
      <w:r w:rsidRPr="0027637F">
        <w:rPr>
          <w:rFonts w:ascii="Arial" w:hAnsi="Arial" w:cs="Arial"/>
          <w:sz w:val="24"/>
          <w:szCs w:val="24"/>
        </w:rPr>
        <w:t>ori</w:t>
      </w:r>
      <w:proofErr w:type="spellEnd"/>
      <w:r w:rsidRPr="0027637F">
        <w:rPr>
          <w:rFonts w:ascii="Arial" w:hAnsi="Arial" w:cs="Arial"/>
          <w:sz w:val="24"/>
          <w:szCs w:val="24"/>
        </w:rPr>
        <w:t xml:space="preserve"> </w:t>
      </w:r>
      <w:proofErr w:type="spellStart"/>
      <w:r w:rsidRPr="0027637F">
        <w:rPr>
          <w:rFonts w:ascii="Arial" w:hAnsi="Arial" w:cs="Arial"/>
          <w:sz w:val="24"/>
          <w:szCs w:val="24"/>
        </w:rPr>
        <w:t>omisiunile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care </w:t>
      </w:r>
      <w:proofErr w:type="spellStart"/>
      <w:r w:rsidRPr="0027637F">
        <w:rPr>
          <w:rFonts w:ascii="Arial" w:hAnsi="Arial" w:cs="Arial"/>
          <w:sz w:val="24"/>
          <w:szCs w:val="24"/>
        </w:rPr>
        <w:t>fac</w:t>
      </w:r>
      <w:proofErr w:type="spellEnd"/>
      <w:r w:rsidRPr="0027637F">
        <w:rPr>
          <w:rFonts w:ascii="Arial" w:hAnsi="Arial" w:cs="Arial"/>
          <w:sz w:val="24"/>
          <w:szCs w:val="24"/>
        </w:rPr>
        <w:t xml:space="preserve"> </w:t>
      </w:r>
      <w:proofErr w:type="spellStart"/>
      <w:r w:rsidRPr="0027637F">
        <w:rPr>
          <w:rFonts w:ascii="Arial" w:hAnsi="Arial" w:cs="Arial"/>
          <w:sz w:val="24"/>
          <w:szCs w:val="24"/>
        </w:rPr>
        <w:t>obiectul</w:t>
      </w:r>
      <w:proofErr w:type="spellEnd"/>
      <w:r w:rsidRPr="0027637F">
        <w:rPr>
          <w:rFonts w:ascii="Arial" w:hAnsi="Arial" w:cs="Arial"/>
          <w:sz w:val="24"/>
          <w:szCs w:val="24"/>
        </w:rPr>
        <w:t xml:space="preserve"> </w:t>
      </w:r>
      <w:proofErr w:type="spellStart"/>
      <w:r w:rsidRPr="0027637F">
        <w:rPr>
          <w:rFonts w:ascii="Arial" w:hAnsi="Arial" w:cs="Arial"/>
          <w:sz w:val="24"/>
          <w:szCs w:val="24"/>
        </w:rPr>
        <w:t>participării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publicului</w:t>
      </w:r>
      <w:proofErr w:type="spellEnd"/>
      <w:r w:rsidRPr="0027637F">
        <w:rPr>
          <w:rFonts w:ascii="Arial" w:hAnsi="Arial" w:cs="Arial"/>
          <w:sz w:val="24"/>
          <w:szCs w:val="24"/>
        </w:rPr>
        <w:t xml:space="preserve">, </w:t>
      </w:r>
      <w:proofErr w:type="spellStart"/>
      <w:r w:rsidRPr="0027637F">
        <w:rPr>
          <w:rFonts w:ascii="Arial" w:hAnsi="Arial" w:cs="Arial"/>
          <w:sz w:val="24"/>
          <w:szCs w:val="24"/>
        </w:rPr>
        <w:t>inclusiv</w:t>
      </w:r>
      <w:proofErr w:type="spellEnd"/>
      <w:r w:rsidRPr="0027637F">
        <w:rPr>
          <w:rFonts w:ascii="Arial" w:hAnsi="Arial" w:cs="Arial"/>
          <w:sz w:val="24"/>
          <w:szCs w:val="24"/>
        </w:rPr>
        <w:t xml:space="preserve"> </w:t>
      </w:r>
      <w:proofErr w:type="spellStart"/>
      <w:r w:rsidRPr="0027637F">
        <w:rPr>
          <w:rFonts w:ascii="Arial" w:hAnsi="Arial" w:cs="Arial"/>
          <w:sz w:val="24"/>
          <w:szCs w:val="24"/>
        </w:rPr>
        <w:t>aprobarea</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 xml:space="preserve">, </w:t>
      </w:r>
      <w:proofErr w:type="spellStart"/>
      <w:r w:rsidRPr="0027637F">
        <w:rPr>
          <w:rFonts w:ascii="Arial" w:hAnsi="Arial" w:cs="Arial"/>
          <w:sz w:val="24"/>
          <w:szCs w:val="24"/>
        </w:rPr>
        <w:t>potrivit</w:t>
      </w:r>
      <w:proofErr w:type="spellEnd"/>
      <w:r w:rsidRPr="0027637F">
        <w:rPr>
          <w:rFonts w:ascii="Arial" w:hAnsi="Arial" w:cs="Arial"/>
          <w:sz w:val="24"/>
          <w:szCs w:val="24"/>
        </w:rPr>
        <w:t xml:space="preserve"> </w:t>
      </w:r>
      <w:proofErr w:type="spellStart"/>
      <w:r w:rsidRPr="0027637F">
        <w:rPr>
          <w:rFonts w:ascii="Arial" w:hAnsi="Arial" w:cs="Arial"/>
          <w:sz w:val="24"/>
          <w:szCs w:val="24"/>
        </w:rPr>
        <w:t>prevederilor</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contenciosului</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hyperlink r:id="rId10" w:tgtFrame="_blank" w:history="1">
        <w:proofErr w:type="spellStart"/>
        <w:r w:rsidRPr="0027637F">
          <w:rPr>
            <w:rStyle w:val="Hyperlink"/>
            <w:rFonts w:ascii="Arial" w:hAnsi="Arial" w:cs="Arial"/>
            <w:sz w:val="24"/>
            <w:szCs w:val="24"/>
          </w:rPr>
          <w:t>nr</w:t>
        </w:r>
        <w:proofErr w:type="spellEnd"/>
        <w:r w:rsidRPr="0027637F">
          <w:rPr>
            <w:rStyle w:val="Hyperlink"/>
            <w:rFonts w:ascii="Arial" w:hAnsi="Arial" w:cs="Arial"/>
            <w:sz w:val="24"/>
            <w:szCs w:val="24"/>
          </w:rPr>
          <w:t>.</w:t>
        </w:r>
        <w:proofErr w:type="gramEnd"/>
        <w:r w:rsidRPr="0027637F">
          <w:rPr>
            <w:rStyle w:val="Hyperlink"/>
            <w:rFonts w:ascii="Arial" w:hAnsi="Arial" w:cs="Arial"/>
            <w:sz w:val="24"/>
            <w:szCs w:val="24"/>
          </w:rPr>
          <w:t xml:space="preserve"> </w:t>
        </w:r>
        <w:proofErr w:type="gramStart"/>
        <w:r w:rsidRPr="0027637F">
          <w:rPr>
            <w:rStyle w:val="Hyperlink"/>
            <w:rFonts w:ascii="Arial" w:hAnsi="Arial" w:cs="Arial"/>
            <w:sz w:val="24"/>
            <w:szCs w:val="24"/>
          </w:rPr>
          <w:t>554/2004</w:t>
        </w:r>
        <w:proofErr w:type="gramEnd"/>
      </w:hyperlink>
      <w:r w:rsidRPr="0027637F">
        <w:rPr>
          <w:rFonts w:ascii="Arial" w:hAnsi="Arial" w:cs="Arial"/>
          <w:sz w:val="24"/>
          <w:szCs w:val="24"/>
        </w:rPr>
        <w:t xml:space="preserve">, cu </w:t>
      </w:r>
      <w:proofErr w:type="spellStart"/>
      <w:r w:rsidRPr="0027637F">
        <w:rPr>
          <w:rFonts w:ascii="Arial" w:hAnsi="Arial" w:cs="Arial"/>
          <w:sz w:val="24"/>
          <w:szCs w:val="24"/>
        </w:rPr>
        <w:t>modificările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completările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ulterioare</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r w:rsidRPr="0027637F">
        <w:rPr>
          <w:rFonts w:ascii="Arial" w:hAnsi="Arial" w:cs="Arial"/>
          <w:sz w:val="24"/>
          <w:szCs w:val="24"/>
        </w:rPr>
        <w:t xml:space="preserve">Se </w:t>
      </w:r>
      <w:proofErr w:type="spellStart"/>
      <w:r w:rsidRPr="0027637F">
        <w:rPr>
          <w:rFonts w:ascii="Arial" w:hAnsi="Arial" w:cs="Arial"/>
          <w:sz w:val="24"/>
          <w:szCs w:val="24"/>
        </w:rPr>
        <w:t>poate</w:t>
      </w:r>
      <w:proofErr w:type="spellEnd"/>
      <w:r w:rsidRPr="0027637F">
        <w:rPr>
          <w:rFonts w:ascii="Arial" w:hAnsi="Arial" w:cs="Arial"/>
          <w:sz w:val="24"/>
          <w:szCs w:val="24"/>
        </w:rPr>
        <w:t xml:space="preserve"> </w:t>
      </w:r>
      <w:proofErr w:type="spellStart"/>
      <w:r w:rsidRPr="0027637F">
        <w:rPr>
          <w:rFonts w:ascii="Arial" w:hAnsi="Arial" w:cs="Arial"/>
          <w:sz w:val="24"/>
          <w:szCs w:val="24"/>
        </w:rPr>
        <w:t>adresa</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instanței</w:t>
      </w:r>
      <w:proofErr w:type="spellEnd"/>
      <w:r w:rsidRPr="0027637F">
        <w:rPr>
          <w:rFonts w:ascii="Arial" w:hAnsi="Arial" w:cs="Arial"/>
          <w:sz w:val="24"/>
          <w:szCs w:val="24"/>
        </w:rPr>
        <w:t xml:space="preserve"> de </w:t>
      </w:r>
      <w:proofErr w:type="spellStart"/>
      <w:r w:rsidRPr="0027637F">
        <w:rPr>
          <w:rFonts w:ascii="Arial" w:hAnsi="Arial" w:cs="Arial"/>
          <w:sz w:val="24"/>
          <w:szCs w:val="24"/>
        </w:rPr>
        <w:t>contencios</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orice</w:t>
      </w:r>
      <w:proofErr w:type="spellEnd"/>
      <w:r w:rsidRPr="0027637F">
        <w:rPr>
          <w:rFonts w:ascii="Arial" w:hAnsi="Arial" w:cs="Arial"/>
          <w:sz w:val="24"/>
          <w:szCs w:val="24"/>
        </w:rPr>
        <w:t xml:space="preserve"> </w:t>
      </w:r>
      <w:proofErr w:type="spellStart"/>
      <w:r w:rsidRPr="0027637F">
        <w:rPr>
          <w:rFonts w:ascii="Arial" w:hAnsi="Arial" w:cs="Arial"/>
          <w:sz w:val="24"/>
          <w:szCs w:val="24"/>
        </w:rPr>
        <w:t>organizație</w:t>
      </w:r>
      <w:proofErr w:type="spellEnd"/>
      <w:r w:rsidRPr="0027637F">
        <w:rPr>
          <w:rFonts w:ascii="Arial" w:hAnsi="Arial" w:cs="Arial"/>
          <w:sz w:val="24"/>
          <w:szCs w:val="24"/>
        </w:rPr>
        <w:t xml:space="preserve"> </w:t>
      </w:r>
      <w:proofErr w:type="spellStart"/>
      <w:r w:rsidRPr="0027637F">
        <w:rPr>
          <w:rFonts w:ascii="Arial" w:hAnsi="Arial" w:cs="Arial"/>
          <w:sz w:val="24"/>
          <w:szCs w:val="24"/>
        </w:rPr>
        <w:t>neguvernamentală</w:t>
      </w:r>
      <w:proofErr w:type="spellEnd"/>
      <w:r w:rsidRPr="0027637F">
        <w:rPr>
          <w:rFonts w:ascii="Arial" w:hAnsi="Arial" w:cs="Arial"/>
          <w:sz w:val="24"/>
          <w:szCs w:val="24"/>
        </w:rPr>
        <w:t xml:space="preserve"> care </w:t>
      </w:r>
      <w:proofErr w:type="spellStart"/>
      <w:r w:rsidRPr="0027637F">
        <w:rPr>
          <w:rFonts w:ascii="Arial" w:hAnsi="Arial" w:cs="Arial"/>
          <w:sz w:val="24"/>
          <w:szCs w:val="24"/>
        </w:rPr>
        <w:t>îndeplinește</w:t>
      </w:r>
      <w:proofErr w:type="spellEnd"/>
      <w:r w:rsidRPr="0027637F">
        <w:rPr>
          <w:rFonts w:ascii="Arial" w:hAnsi="Arial" w:cs="Arial"/>
          <w:sz w:val="24"/>
          <w:szCs w:val="24"/>
        </w:rPr>
        <w:t xml:space="preserve"> </w:t>
      </w:r>
      <w:proofErr w:type="spellStart"/>
      <w:r w:rsidRPr="0027637F">
        <w:rPr>
          <w:rFonts w:ascii="Arial" w:hAnsi="Arial" w:cs="Arial"/>
          <w:sz w:val="24"/>
          <w:szCs w:val="24"/>
        </w:rPr>
        <w:t>condițiile</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w:t>
      </w:r>
      <w:proofErr w:type="gramEnd"/>
      <w:r w:rsidRPr="0027637F">
        <w:rPr>
          <w:rFonts w:ascii="Arial" w:hAnsi="Arial" w:cs="Arial"/>
          <w:sz w:val="24"/>
          <w:szCs w:val="24"/>
        </w:rPr>
        <w:t xml:space="preserve"> din </w:t>
      </w:r>
      <w:proofErr w:type="spellStart"/>
      <w:r w:rsidRPr="0027637F">
        <w:rPr>
          <w:rFonts w:ascii="Arial" w:hAnsi="Arial" w:cs="Arial"/>
          <w:sz w:val="24"/>
          <w:szCs w:val="24"/>
        </w:rPr>
        <w:t>Legea</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r w:rsidRPr="0027637F">
        <w:rPr>
          <w:rFonts w:ascii="Arial" w:hAnsi="Arial" w:cs="Arial"/>
          <w:sz w:val="24"/>
          <w:szCs w:val="24"/>
          <w:lang w:val="ro-RO" w:eastAsia="ro-RO"/>
        </w:rPr>
        <w:t xml:space="preserve">292/2018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considerându</w:t>
      </w:r>
      <w:proofErr w:type="spellEnd"/>
      <w:r w:rsidRPr="0027637F">
        <w:rPr>
          <w:rFonts w:ascii="Arial" w:hAnsi="Arial" w:cs="Arial"/>
          <w:sz w:val="24"/>
          <w:szCs w:val="24"/>
        </w:rPr>
        <w:t xml:space="preserve">-se </w:t>
      </w:r>
      <w:proofErr w:type="spellStart"/>
      <w:r w:rsidRPr="0027637F">
        <w:rPr>
          <w:rFonts w:ascii="Arial" w:hAnsi="Arial" w:cs="Arial"/>
          <w:sz w:val="24"/>
          <w:szCs w:val="24"/>
        </w:rPr>
        <w:t>că</w:t>
      </w:r>
      <w:proofErr w:type="spellEnd"/>
      <w:r w:rsidRPr="0027637F">
        <w:rPr>
          <w:rFonts w:ascii="Arial" w:hAnsi="Arial" w:cs="Arial"/>
          <w:sz w:val="24"/>
          <w:szCs w:val="24"/>
        </w:rPr>
        <w:t xml:space="preserve"> </w:t>
      </w:r>
      <w:proofErr w:type="spellStart"/>
      <w:r w:rsidRPr="0027637F">
        <w:rPr>
          <w:rFonts w:ascii="Arial" w:hAnsi="Arial" w:cs="Arial"/>
          <w:sz w:val="24"/>
          <w:szCs w:val="24"/>
        </w:rPr>
        <w:t>acestea</w:t>
      </w:r>
      <w:proofErr w:type="spellEnd"/>
      <w:r w:rsidRPr="0027637F">
        <w:rPr>
          <w:rFonts w:ascii="Arial" w:hAnsi="Arial" w:cs="Arial"/>
          <w:sz w:val="24"/>
          <w:szCs w:val="24"/>
        </w:rPr>
        <w:t xml:space="preserve"> </w:t>
      </w:r>
      <w:proofErr w:type="spellStart"/>
      <w:r w:rsidRPr="0027637F">
        <w:rPr>
          <w:rFonts w:ascii="Arial" w:hAnsi="Arial" w:cs="Arial"/>
          <w:sz w:val="24"/>
          <w:szCs w:val="24"/>
        </w:rPr>
        <w:t>sunt</w:t>
      </w:r>
      <w:proofErr w:type="spellEnd"/>
      <w:r w:rsidRPr="0027637F">
        <w:rPr>
          <w:rFonts w:ascii="Arial" w:hAnsi="Arial" w:cs="Arial"/>
          <w:sz w:val="24"/>
          <w:szCs w:val="24"/>
        </w:rPr>
        <w:t xml:space="preserve"> </w:t>
      </w:r>
      <w:proofErr w:type="spellStart"/>
      <w:r w:rsidRPr="0027637F">
        <w:rPr>
          <w:rFonts w:ascii="Arial" w:hAnsi="Arial" w:cs="Arial"/>
          <w:sz w:val="24"/>
          <w:szCs w:val="24"/>
        </w:rPr>
        <w:t>vătămate</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drept</w:t>
      </w:r>
      <w:proofErr w:type="spellEnd"/>
      <w:r w:rsidRPr="0027637F">
        <w:rPr>
          <w:rFonts w:ascii="Arial" w:hAnsi="Arial" w:cs="Arial"/>
          <w:sz w:val="24"/>
          <w:szCs w:val="24"/>
        </w:rPr>
        <w:t xml:space="preserve"> al </w:t>
      </w:r>
      <w:proofErr w:type="spellStart"/>
      <w:r w:rsidRPr="0027637F">
        <w:rPr>
          <w:rFonts w:ascii="Arial" w:hAnsi="Arial" w:cs="Arial"/>
          <w:sz w:val="24"/>
          <w:szCs w:val="24"/>
        </w:rPr>
        <w:t>lor</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într</w:t>
      </w:r>
      <w:proofErr w:type="spellEnd"/>
      <w:r w:rsidRPr="0027637F">
        <w:rPr>
          <w:rFonts w:ascii="Arial" w:hAnsi="Arial" w:cs="Arial"/>
          <w:sz w:val="24"/>
          <w:szCs w:val="24"/>
        </w:rPr>
        <w:t xml:space="preserve">-un </w:t>
      </w:r>
      <w:proofErr w:type="spellStart"/>
      <w:r w:rsidRPr="0027637F">
        <w:rPr>
          <w:rFonts w:ascii="Arial" w:hAnsi="Arial" w:cs="Arial"/>
          <w:sz w:val="24"/>
          <w:szCs w:val="24"/>
        </w:rPr>
        <w:t>interes</w:t>
      </w:r>
      <w:proofErr w:type="spellEnd"/>
      <w:r w:rsidRPr="0027637F">
        <w:rPr>
          <w:rFonts w:ascii="Arial" w:hAnsi="Arial" w:cs="Arial"/>
          <w:sz w:val="24"/>
          <w:szCs w:val="24"/>
        </w:rPr>
        <w:t xml:space="preserve"> </w:t>
      </w:r>
      <w:proofErr w:type="spellStart"/>
      <w:r w:rsidRPr="0027637F">
        <w:rPr>
          <w:rFonts w:ascii="Arial" w:hAnsi="Arial" w:cs="Arial"/>
          <w:sz w:val="24"/>
          <w:szCs w:val="24"/>
        </w:rPr>
        <w:t>legitim</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Actele</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omisiunile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care </w:t>
      </w:r>
      <w:proofErr w:type="spellStart"/>
      <w:r w:rsidRPr="0027637F">
        <w:rPr>
          <w:rFonts w:ascii="Arial" w:hAnsi="Arial" w:cs="Arial"/>
          <w:sz w:val="24"/>
          <w:szCs w:val="24"/>
        </w:rPr>
        <w:t>fac</w:t>
      </w:r>
      <w:proofErr w:type="spellEnd"/>
      <w:r w:rsidRPr="0027637F">
        <w:rPr>
          <w:rFonts w:ascii="Arial" w:hAnsi="Arial" w:cs="Arial"/>
          <w:sz w:val="24"/>
          <w:szCs w:val="24"/>
        </w:rPr>
        <w:t xml:space="preserve"> </w:t>
      </w:r>
      <w:proofErr w:type="spellStart"/>
      <w:r w:rsidRPr="0027637F">
        <w:rPr>
          <w:rFonts w:ascii="Arial" w:hAnsi="Arial" w:cs="Arial"/>
          <w:sz w:val="24"/>
          <w:szCs w:val="24"/>
        </w:rPr>
        <w:t>obiectul</w:t>
      </w:r>
      <w:proofErr w:type="spellEnd"/>
      <w:r w:rsidRPr="0027637F">
        <w:rPr>
          <w:rFonts w:ascii="Arial" w:hAnsi="Arial" w:cs="Arial"/>
          <w:sz w:val="24"/>
          <w:szCs w:val="24"/>
        </w:rPr>
        <w:t xml:space="preserve"> </w:t>
      </w:r>
      <w:proofErr w:type="spellStart"/>
      <w:r w:rsidRPr="0027637F">
        <w:rPr>
          <w:rFonts w:ascii="Arial" w:hAnsi="Arial" w:cs="Arial"/>
          <w:sz w:val="24"/>
          <w:szCs w:val="24"/>
        </w:rPr>
        <w:t>participării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publicului</w:t>
      </w:r>
      <w:proofErr w:type="spellEnd"/>
      <w:r w:rsidRPr="0027637F">
        <w:rPr>
          <w:rFonts w:ascii="Arial" w:hAnsi="Arial" w:cs="Arial"/>
          <w:sz w:val="24"/>
          <w:szCs w:val="24"/>
        </w:rPr>
        <w:t xml:space="preserve"> se </w:t>
      </w:r>
      <w:proofErr w:type="spellStart"/>
      <w:r w:rsidRPr="0027637F">
        <w:rPr>
          <w:rFonts w:ascii="Arial" w:hAnsi="Arial" w:cs="Arial"/>
          <w:sz w:val="24"/>
          <w:szCs w:val="24"/>
        </w:rPr>
        <w:t>atacă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instanță</w:t>
      </w:r>
      <w:proofErr w:type="spellEnd"/>
      <w:r w:rsidRPr="0027637F">
        <w:rPr>
          <w:rFonts w:ascii="Arial" w:hAnsi="Arial" w:cs="Arial"/>
          <w:sz w:val="24"/>
          <w:szCs w:val="24"/>
        </w:rPr>
        <w:t xml:space="preserve"> </w:t>
      </w:r>
      <w:proofErr w:type="spellStart"/>
      <w:r w:rsidRPr="0027637F">
        <w:rPr>
          <w:rFonts w:ascii="Arial" w:hAnsi="Arial" w:cs="Arial"/>
          <w:sz w:val="24"/>
          <w:szCs w:val="24"/>
        </w:rPr>
        <w:t>odată</w:t>
      </w:r>
      <w:proofErr w:type="spellEnd"/>
      <w:r w:rsidRPr="0027637F">
        <w:rPr>
          <w:rFonts w:ascii="Arial" w:hAnsi="Arial" w:cs="Arial"/>
          <w:sz w:val="24"/>
          <w:szCs w:val="24"/>
        </w:rPr>
        <w:t xml:space="preserve"> cu </w:t>
      </w:r>
      <w:proofErr w:type="spellStart"/>
      <w:r w:rsidRPr="0027637F">
        <w:rPr>
          <w:rFonts w:ascii="Arial" w:hAnsi="Arial" w:cs="Arial"/>
          <w:sz w:val="24"/>
          <w:szCs w:val="24"/>
        </w:rPr>
        <w:t>decizia</w:t>
      </w:r>
      <w:proofErr w:type="spellEnd"/>
      <w:r w:rsidRPr="0027637F">
        <w:rPr>
          <w:rFonts w:ascii="Arial" w:hAnsi="Arial" w:cs="Arial"/>
          <w:sz w:val="24"/>
          <w:szCs w:val="24"/>
        </w:rPr>
        <w:t xml:space="preserve"> </w:t>
      </w:r>
      <w:proofErr w:type="spellStart"/>
      <w:r w:rsidRPr="0027637F">
        <w:rPr>
          <w:rFonts w:ascii="Arial" w:hAnsi="Arial" w:cs="Arial"/>
          <w:sz w:val="24"/>
          <w:szCs w:val="24"/>
        </w:rPr>
        <w:t>etapei</w:t>
      </w:r>
      <w:proofErr w:type="spellEnd"/>
      <w:r w:rsidRPr="0027637F">
        <w:rPr>
          <w:rFonts w:ascii="Arial" w:hAnsi="Arial" w:cs="Arial"/>
          <w:sz w:val="24"/>
          <w:szCs w:val="24"/>
        </w:rPr>
        <w:t xml:space="preserve"> de </w:t>
      </w:r>
      <w:proofErr w:type="spellStart"/>
      <w:r w:rsidRPr="0027637F">
        <w:rPr>
          <w:rFonts w:ascii="Arial" w:hAnsi="Arial" w:cs="Arial"/>
          <w:sz w:val="24"/>
          <w:szCs w:val="24"/>
        </w:rPr>
        <w:t>încadrare</w:t>
      </w:r>
      <w:proofErr w:type="spellEnd"/>
      <w:r w:rsidRPr="0027637F">
        <w:rPr>
          <w:rFonts w:ascii="Arial" w:hAnsi="Arial" w:cs="Arial"/>
          <w:sz w:val="24"/>
          <w:szCs w:val="24"/>
        </w:rPr>
        <w:t xml:space="preserve">, cu </w:t>
      </w:r>
      <w:proofErr w:type="spellStart"/>
      <w:r w:rsidRPr="0027637F">
        <w:rPr>
          <w:rFonts w:ascii="Arial" w:hAnsi="Arial" w:cs="Arial"/>
          <w:sz w:val="24"/>
          <w:szCs w:val="24"/>
        </w:rPr>
        <w:t>acordul</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ori</w:t>
      </w:r>
      <w:proofErr w:type="spellEnd"/>
      <w:r w:rsidRPr="0027637F">
        <w:rPr>
          <w:rFonts w:ascii="Arial" w:hAnsi="Arial" w:cs="Arial"/>
          <w:sz w:val="24"/>
          <w:szCs w:val="24"/>
        </w:rPr>
        <w:t xml:space="preserve">, </w:t>
      </w:r>
      <w:proofErr w:type="spellStart"/>
      <w:r w:rsidRPr="0027637F">
        <w:rPr>
          <w:rFonts w:ascii="Arial" w:hAnsi="Arial" w:cs="Arial"/>
          <w:sz w:val="24"/>
          <w:szCs w:val="24"/>
        </w:rPr>
        <w:t>după</w:t>
      </w:r>
      <w:proofErr w:type="spellEnd"/>
      <w:r w:rsidRPr="0027637F">
        <w:rPr>
          <w:rFonts w:ascii="Arial" w:hAnsi="Arial" w:cs="Arial"/>
          <w:sz w:val="24"/>
          <w:szCs w:val="24"/>
        </w:rPr>
        <w:t xml:space="preserve"> </w:t>
      </w:r>
      <w:proofErr w:type="spellStart"/>
      <w:r w:rsidRPr="0027637F">
        <w:rPr>
          <w:rFonts w:ascii="Arial" w:hAnsi="Arial" w:cs="Arial"/>
          <w:sz w:val="24"/>
          <w:szCs w:val="24"/>
        </w:rPr>
        <w:t>caz</w:t>
      </w:r>
      <w:proofErr w:type="spellEnd"/>
      <w:r w:rsidRPr="0027637F">
        <w:rPr>
          <w:rFonts w:ascii="Arial" w:hAnsi="Arial" w:cs="Arial"/>
          <w:sz w:val="24"/>
          <w:szCs w:val="24"/>
        </w:rPr>
        <w:t xml:space="preserve">, cu </w:t>
      </w:r>
      <w:proofErr w:type="spellStart"/>
      <w:r w:rsidRPr="0027637F">
        <w:rPr>
          <w:rFonts w:ascii="Arial" w:hAnsi="Arial" w:cs="Arial"/>
          <w:sz w:val="24"/>
          <w:szCs w:val="24"/>
        </w:rPr>
        <w:t>decizia</w:t>
      </w:r>
      <w:proofErr w:type="spellEnd"/>
      <w:r w:rsidRPr="0027637F">
        <w:rPr>
          <w:rFonts w:ascii="Arial" w:hAnsi="Arial" w:cs="Arial"/>
          <w:sz w:val="24"/>
          <w:szCs w:val="24"/>
        </w:rPr>
        <w:t xml:space="preserve"> de </w:t>
      </w:r>
      <w:proofErr w:type="spellStart"/>
      <w:r w:rsidRPr="0027637F">
        <w:rPr>
          <w:rFonts w:ascii="Arial" w:hAnsi="Arial" w:cs="Arial"/>
          <w:sz w:val="24"/>
          <w:szCs w:val="24"/>
        </w:rPr>
        <w:t>respingere</w:t>
      </w:r>
      <w:proofErr w:type="spellEnd"/>
      <w:r w:rsidRPr="0027637F">
        <w:rPr>
          <w:rFonts w:ascii="Arial" w:hAnsi="Arial" w:cs="Arial"/>
          <w:sz w:val="24"/>
          <w:szCs w:val="24"/>
        </w:rPr>
        <w:t xml:space="preserve"> a </w:t>
      </w:r>
      <w:proofErr w:type="spellStart"/>
      <w:r w:rsidRPr="0027637F">
        <w:rPr>
          <w:rFonts w:ascii="Arial" w:hAnsi="Arial" w:cs="Arial"/>
          <w:sz w:val="24"/>
          <w:szCs w:val="24"/>
        </w:rPr>
        <w:t>solicitării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emitere</w:t>
      </w:r>
      <w:proofErr w:type="spellEnd"/>
      <w:r w:rsidRPr="0027637F">
        <w:rPr>
          <w:rFonts w:ascii="Arial" w:hAnsi="Arial" w:cs="Arial"/>
          <w:sz w:val="24"/>
          <w:szCs w:val="24"/>
        </w:rPr>
        <w:t xml:space="preserve"> a </w:t>
      </w:r>
      <w:proofErr w:type="spellStart"/>
      <w:r w:rsidRPr="0027637F">
        <w:rPr>
          <w:rFonts w:ascii="Arial" w:hAnsi="Arial" w:cs="Arial"/>
          <w:sz w:val="24"/>
          <w:szCs w:val="24"/>
        </w:rPr>
        <w:t>acordului</w:t>
      </w:r>
      <w:proofErr w:type="spellEnd"/>
      <w:r w:rsidRPr="0027637F">
        <w:rPr>
          <w:rFonts w:ascii="Arial" w:hAnsi="Arial" w:cs="Arial"/>
          <w:sz w:val="24"/>
          <w:szCs w:val="24"/>
        </w:rPr>
        <w:t xml:space="preserve"> de </w:t>
      </w:r>
      <w:proofErr w:type="spellStart"/>
      <w:r w:rsidRPr="0027637F">
        <w:rPr>
          <w:rFonts w:ascii="Arial" w:hAnsi="Arial" w:cs="Arial"/>
          <w:sz w:val="24"/>
          <w:szCs w:val="24"/>
        </w:rPr>
        <w:t>mediu</w:t>
      </w:r>
      <w:proofErr w:type="spellEnd"/>
      <w:r w:rsidRPr="0027637F">
        <w:rPr>
          <w:rFonts w:ascii="Arial" w:hAnsi="Arial" w:cs="Arial"/>
          <w:sz w:val="24"/>
          <w:szCs w:val="24"/>
        </w:rPr>
        <w:t xml:space="preserve">, </w:t>
      </w:r>
      <w:proofErr w:type="spellStart"/>
      <w:r w:rsidRPr="0027637F">
        <w:rPr>
          <w:rFonts w:ascii="Arial" w:hAnsi="Arial" w:cs="Arial"/>
          <w:sz w:val="24"/>
          <w:szCs w:val="24"/>
        </w:rPr>
        <w:t>respectiv</w:t>
      </w:r>
      <w:proofErr w:type="spellEnd"/>
      <w:r w:rsidRPr="0027637F">
        <w:rPr>
          <w:rFonts w:ascii="Arial" w:hAnsi="Arial" w:cs="Arial"/>
          <w:sz w:val="24"/>
          <w:szCs w:val="24"/>
        </w:rPr>
        <w:t xml:space="preserve"> cu </w:t>
      </w:r>
      <w:proofErr w:type="spellStart"/>
      <w:r w:rsidRPr="0027637F">
        <w:rPr>
          <w:rFonts w:ascii="Arial" w:hAnsi="Arial" w:cs="Arial"/>
          <w:sz w:val="24"/>
          <w:szCs w:val="24"/>
        </w:rPr>
        <w:t>aprobarea</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 xml:space="preserve">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după</w:t>
      </w:r>
      <w:proofErr w:type="spellEnd"/>
      <w:r w:rsidRPr="0027637F">
        <w:rPr>
          <w:rFonts w:ascii="Arial" w:hAnsi="Arial" w:cs="Arial"/>
          <w:sz w:val="24"/>
          <w:szCs w:val="24"/>
        </w:rPr>
        <w:t xml:space="preserve"> </w:t>
      </w:r>
      <w:proofErr w:type="spellStart"/>
      <w:r w:rsidRPr="0027637F">
        <w:rPr>
          <w:rFonts w:ascii="Arial" w:hAnsi="Arial" w:cs="Arial"/>
          <w:sz w:val="24"/>
          <w:szCs w:val="24"/>
        </w:rPr>
        <w:t>caz</w:t>
      </w:r>
      <w:proofErr w:type="spellEnd"/>
      <w:r w:rsidRPr="0027637F">
        <w:rPr>
          <w:rFonts w:ascii="Arial" w:hAnsi="Arial" w:cs="Arial"/>
          <w:sz w:val="24"/>
          <w:szCs w:val="24"/>
        </w:rPr>
        <w:t xml:space="preserve">, cu </w:t>
      </w:r>
      <w:proofErr w:type="spellStart"/>
      <w:r w:rsidRPr="0027637F">
        <w:rPr>
          <w:rFonts w:ascii="Arial" w:hAnsi="Arial" w:cs="Arial"/>
          <w:sz w:val="24"/>
          <w:szCs w:val="24"/>
        </w:rPr>
        <w:t>decizia</w:t>
      </w:r>
      <w:proofErr w:type="spellEnd"/>
      <w:r w:rsidRPr="0027637F">
        <w:rPr>
          <w:rFonts w:ascii="Arial" w:hAnsi="Arial" w:cs="Arial"/>
          <w:sz w:val="24"/>
          <w:szCs w:val="24"/>
        </w:rPr>
        <w:t xml:space="preserve"> de </w:t>
      </w:r>
      <w:proofErr w:type="spellStart"/>
      <w:r w:rsidRPr="0027637F">
        <w:rPr>
          <w:rFonts w:ascii="Arial" w:hAnsi="Arial" w:cs="Arial"/>
          <w:sz w:val="24"/>
          <w:szCs w:val="24"/>
        </w:rPr>
        <w:t>respingere</w:t>
      </w:r>
      <w:proofErr w:type="spellEnd"/>
      <w:r w:rsidRPr="0027637F">
        <w:rPr>
          <w:rFonts w:ascii="Arial" w:hAnsi="Arial" w:cs="Arial"/>
          <w:sz w:val="24"/>
          <w:szCs w:val="24"/>
        </w:rPr>
        <w:t xml:space="preserve"> a </w:t>
      </w:r>
      <w:proofErr w:type="spellStart"/>
      <w:r w:rsidRPr="0027637F">
        <w:rPr>
          <w:rFonts w:ascii="Arial" w:hAnsi="Arial" w:cs="Arial"/>
          <w:sz w:val="24"/>
          <w:szCs w:val="24"/>
        </w:rPr>
        <w:t>solicitării</w:t>
      </w:r>
      <w:proofErr w:type="spellEnd"/>
      <w:r w:rsidRPr="0027637F">
        <w:rPr>
          <w:rFonts w:ascii="Arial" w:hAnsi="Arial" w:cs="Arial"/>
          <w:sz w:val="24"/>
          <w:szCs w:val="24"/>
        </w:rPr>
        <w:t xml:space="preserve"> </w:t>
      </w:r>
      <w:proofErr w:type="spellStart"/>
      <w:r w:rsidRPr="0027637F">
        <w:rPr>
          <w:rFonts w:ascii="Arial" w:hAnsi="Arial" w:cs="Arial"/>
          <w:sz w:val="24"/>
          <w:szCs w:val="24"/>
        </w:rPr>
        <w:t>aprobării</w:t>
      </w:r>
      <w:proofErr w:type="spellEnd"/>
      <w:r w:rsidRPr="0027637F">
        <w:rPr>
          <w:rFonts w:ascii="Arial" w:hAnsi="Arial" w:cs="Arial"/>
          <w:sz w:val="24"/>
          <w:szCs w:val="24"/>
        </w:rPr>
        <w:t xml:space="preserve"> de </w:t>
      </w:r>
      <w:proofErr w:type="spellStart"/>
      <w:r w:rsidRPr="0027637F">
        <w:rPr>
          <w:rFonts w:ascii="Arial" w:hAnsi="Arial" w:cs="Arial"/>
          <w:sz w:val="24"/>
          <w:szCs w:val="24"/>
        </w:rPr>
        <w:t>dezvoltare</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Înainte</w:t>
      </w:r>
      <w:proofErr w:type="spellEnd"/>
      <w:r w:rsidRPr="0027637F">
        <w:rPr>
          <w:rFonts w:ascii="Arial" w:hAnsi="Arial" w:cs="Arial"/>
          <w:sz w:val="24"/>
          <w:szCs w:val="24"/>
        </w:rPr>
        <w:t xml:space="preserve"> de a se </w:t>
      </w:r>
      <w:proofErr w:type="spellStart"/>
      <w:r w:rsidRPr="0027637F">
        <w:rPr>
          <w:rFonts w:ascii="Arial" w:hAnsi="Arial" w:cs="Arial"/>
          <w:sz w:val="24"/>
          <w:szCs w:val="24"/>
        </w:rPr>
        <w:t>adresa</w:t>
      </w:r>
      <w:proofErr w:type="spellEnd"/>
      <w:r w:rsidRPr="0027637F">
        <w:rPr>
          <w:rFonts w:ascii="Arial" w:hAnsi="Arial" w:cs="Arial"/>
          <w:sz w:val="24"/>
          <w:szCs w:val="24"/>
        </w:rPr>
        <w:t xml:space="preserve"> </w:t>
      </w:r>
      <w:proofErr w:type="spellStart"/>
      <w:r w:rsidRPr="0027637F">
        <w:rPr>
          <w:rFonts w:ascii="Arial" w:hAnsi="Arial" w:cs="Arial"/>
          <w:sz w:val="24"/>
          <w:szCs w:val="24"/>
        </w:rPr>
        <w:t>instanței</w:t>
      </w:r>
      <w:proofErr w:type="spellEnd"/>
      <w:r w:rsidRPr="0027637F">
        <w:rPr>
          <w:rFonts w:ascii="Arial" w:hAnsi="Arial" w:cs="Arial"/>
          <w:sz w:val="24"/>
          <w:szCs w:val="24"/>
        </w:rPr>
        <w:t xml:space="preserve"> de </w:t>
      </w:r>
      <w:proofErr w:type="spellStart"/>
      <w:r w:rsidRPr="0027637F">
        <w:rPr>
          <w:rFonts w:ascii="Arial" w:hAnsi="Arial" w:cs="Arial"/>
          <w:sz w:val="24"/>
          <w:szCs w:val="24"/>
        </w:rPr>
        <w:t>contencios</w:t>
      </w:r>
      <w:proofErr w:type="spellEnd"/>
      <w:r w:rsidRPr="0027637F">
        <w:rPr>
          <w:rFonts w:ascii="Arial" w:hAnsi="Arial" w:cs="Arial"/>
          <w:sz w:val="24"/>
          <w:szCs w:val="24"/>
        </w:rPr>
        <w:t xml:space="preserve"> </w:t>
      </w:r>
      <w:proofErr w:type="spellStart"/>
      <w:r w:rsidRPr="0027637F">
        <w:rPr>
          <w:rFonts w:ascii="Arial" w:hAnsi="Arial" w:cs="Arial"/>
          <w:sz w:val="24"/>
          <w:szCs w:val="24"/>
        </w:rPr>
        <w:t>administrativ</w:t>
      </w:r>
      <w:proofErr w:type="spellEnd"/>
      <w:r w:rsidRPr="0027637F">
        <w:rPr>
          <w:rFonts w:ascii="Arial" w:hAnsi="Arial" w:cs="Arial"/>
          <w:sz w:val="24"/>
          <w:szCs w:val="24"/>
        </w:rPr>
        <w:t xml:space="preserve"> </w:t>
      </w:r>
      <w:proofErr w:type="spellStart"/>
      <w:r w:rsidRPr="0027637F">
        <w:rPr>
          <w:rFonts w:ascii="Arial" w:hAnsi="Arial" w:cs="Arial"/>
          <w:sz w:val="24"/>
          <w:szCs w:val="24"/>
        </w:rPr>
        <w:t>competente</w:t>
      </w:r>
      <w:proofErr w:type="spellEnd"/>
      <w:r w:rsidRPr="0027637F">
        <w:rPr>
          <w:rFonts w:ascii="Arial" w:hAnsi="Arial" w:cs="Arial"/>
          <w:sz w:val="24"/>
          <w:szCs w:val="24"/>
        </w:rPr>
        <w:t xml:space="preserve">, </w:t>
      </w:r>
      <w:proofErr w:type="spellStart"/>
      <w:proofErr w:type="gramStart"/>
      <w:r w:rsidRPr="0027637F">
        <w:rPr>
          <w:rFonts w:ascii="Arial" w:hAnsi="Arial" w:cs="Arial"/>
          <w:sz w:val="24"/>
          <w:szCs w:val="24"/>
        </w:rPr>
        <w:t>persoanele</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la art</w:t>
      </w:r>
      <w:proofErr w:type="gramEnd"/>
      <w:r w:rsidRPr="0027637F">
        <w:rPr>
          <w:rFonts w:ascii="Arial" w:hAnsi="Arial" w:cs="Arial"/>
          <w:sz w:val="24"/>
          <w:szCs w:val="24"/>
        </w:rPr>
        <w:t xml:space="preserve">. </w:t>
      </w:r>
      <w:proofErr w:type="gramStart"/>
      <w:r w:rsidRPr="0027637F">
        <w:rPr>
          <w:rFonts w:ascii="Arial" w:hAnsi="Arial" w:cs="Arial"/>
          <w:sz w:val="24"/>
          <w:szCs w:val="24"/>
        </w:rPr>
        <w:t>21</w:t>
      </w:r>
      <w:proofErr w:type="gramEnd"/>
      <w:r w:rsidRPr="0027637F">
        <w:rPr>
          <w:rFonts w:ascii="Arial" w:hAnsi="Arial" w:cs="Arial"/>
          <w:sz w:val="24"/>
          <w:szCs w:val="24"/>
        </w:rPr>
        <w:t xml:space="preserve"> din </w:t>
      </w:r>
      <w:proofErr w:type="spellStart"/>
      <w:r w:rsidRPr="0027637F">
        <w:rPr>
          <w:rFonts w:ascii="Arial" w:hAnsi="Arial" w:cs="Arial"/>
          <w:sz w:val="24"/>
          <w:szCs w:val="24"/>
        </w:rPr>
        <w:t>Legea</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r w:rsidRPr="0027637F">
        <w:rPr>
          <w:rFonts w:ascii="Arial" w:hAnsi="Arial" w:cs="Arial"/>
          <w:sz w:val="24"/>
          <w:szCs w:val="24"/>
          <w:lang w:val="ro-RO" w:eastAsia="ro-RO"/>
        </w:rPr>
        <w:t xml:space="preserve">292/2018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au </w:t>
      </w:r>
      <w:proofErr w:type="spellStart"/>
      <w:r w:rsidRPr="0027637F">
        <w:rPr>
          <w:rFonts w:ascii="Arial" w:hAnsi="Arial" w:cs="Arial"/>
          <w:sz w:val="24"/>
          <w:szCs w:val="24"/>
        </w:rPr>
        <w:t>obligația</w:t>
      </w:r>
      <w:proofErr w:type="spellEnd"/>
      <w:r w:rsidRPr="0027637F">
        <w:rPr>
          <w:rFonts w:ascii="Arial" w:hAnsi="Arial" w:cs="Arial"/>
          <w:sz w:val="24"/>
          <w:szCs w:val="24"/>
        </w:rPr>
        <w:t xml:space="preserve"> </w:t>
      </w:r>
      <w:proofErr w:type="spellStart"/>
      <w:r w:rsidRPr="0027637F">
        <w:rPr>
          <w:rFonts w:ascii="Arial" w:hAnsi="Arial" w:cs="Arial"/>
          <w:sz w:val="24"/>
          <w:szCs w:val="24"/>
        </w:rPr>
        <w:t>să</w:t>
      </w:r>
      <w:proofErr w:type="spellEnd"/>
      <w:r w:rsidRPr="0027637F">
        <w:rPr>
          <w:rFonts w:ascii="Arial" w:hAnsi="Arial" w:cs="Arial"/>
          <w:sz w:val="24"/>
          <w:szCs w:val="24"/>
        </w:rPr>
        <w:t xml:space="preserve"> </w:t>
      </w:r>
      <w:proofErr w:type="spellStart"/>
      <w:r w:rsidRPr="0027637F">
        <w:rPr>
          <w:rFonts w:ascii="Arial" w:hAnsi="Arial" w:cs="Arial"/>
          <w:sz w:val="24"/>
          <w:szCs w:val="24"/>
        </w:rPr>
        <w:t>solicite</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emitente</w:t>
      </w:r>
      <w:proofErr w:type="spellEnd"/>
      <w:r w:rsidRPr="0027637F">
        <w:rPr>
          <w:rFonts w:ascii="Arial" w:hAnsi="Arial" w:cs="Arial"/>
          <w:sz w:val="24"/>
          <w:szCs w:val="24"/>
        </w:rPr>
        <w:t xml:space="preserve"> a </w:t>
      </w:r>
      <w:proofErr w:type="spellStart"/>
      <w:r w:rsidRPr="0027637F">
        <w:rPr>
          <w:rFonts w:ascii="Arial" w:hAnsi="Arial" w:cs="Arial"/>
          <w:sz w:val="24"/>
          <w:szCs w:val="24"/>
        </w:rPr>
        <w:t>deciziei</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prevăzute</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21</w:t>
      </w:r>
      <w:proofErr w:type="gramEnd"/>
      <w:r w:rsidRPr="0027637F">
        <w:rPr>
          <w:rFonts w:ascii="Arial" w:hAnsi="Arial" w:cs="Arial"/>
          <w:sz w:val="24"/>
          <w:szCs w:val="24"/>
        </w:rPr>
        <w:t xml:space="preserve"> </w:t>
      </w:r>
      <w:proofErr w:type="spellStart"/>
      <w:r w:rsidRPr="0027637F">
        <w:rPr>
          <w:rFonts w:ascii="Arial" w:hAnsi="Arial" w:cs="Arial"/>
          <w:sz w:val="24"/>
          <w:szCs w:val="24"/>
        </w:rPr>
        <w:t>alin</w:t>
      </w:r>
      <w:proofErr w:type="spellEnd"/>
      <w:r w:rsidRPr="0027637F">
        <w:rPr>
          <w:rFonts w:ascii="Arial" w:hAnsi="Arial" w:cs="Arial"/>
          <w:sz w:val="24"/>
          <w:szCs w:val="24"/>
        </w:rPr>
        <w:t xml:space="preserve">. (3) </w:t>
      </w:r>
      <w:proofErr w:type="spellStart"/>
      <w:proofErr w:type="gramStart"/>
      <w:r w:rsidRPr="0027637F">
        <w:rPr>
          <w:rFonts w:ascii="Arial" w:hAnsi="Arial" w:cs="Arial"/>
          <w:sz w:val="24"/>
          <w:szCs w:val="24"/>
        </w:rPr>
        <w:t>sau</w:t>
      </w:r>
      <w:proofErr w:type="spellEnd"/>
      <w:proofErr w:type="gramEnd"/>
      <w:r w:rsidRPr="0027637F">
        <w:rPr>
          <w:rFonts w:ascii="Arial" w:hAnsi="Arial" w:cs="Arial"/>
          <w:sz w:val="24"/>
          <w:szCs w:val="24"/>
        </w:rPr>
        <w:t xml:space="preserve"> </w:t>
      </w:r>
      <w:proofErr w:type="spellStart"/>
      <w:r w:rsidRPr="0027637F">
        <w:rPr>
          <w:rFonts w:ascii="Arial" w:hAnsi="Arial" w:cs="Arial"/>
          <w:sz w:val="24"/>
          <w:szCs w:val="24"/>
        </w:rPr>
        <w:t>autorității</w:t>
      </w:r>
      <w:proofErr w:type="spellEnd"/>
      <w:r w:rsidRPr="0027637F">
        <w:rPr>
          <w:rFonts w:ascii="Arial" w:hAnsi="Arial" w:cs="Arial"/>
          <w:sz w:val="24"/>
          <w:szCs w:val="24"/>
        </w:rPr>
        <w:t xml:space="preserve"> </w:t>
      </w:r>
      <w:proofErr w:type="spellStart"/>
      <w:r w:rsidRPr="0027637F">
        <w:rPr>
          <w:rFonts w:ascii="Arial" w:hAnsi="Arial" w:cs="Arial"/>
          <w:sz w:val="24"/>
          <w:szCs w:val="24"/>
        </w:rPr>
        <w:t>ierarhic</w:t>
      </w:r>
      <w:proofErr w:type="spellEnd"/>
      <w:r w:rsidRPr="0027637F">
        <w:rPr>
          <w:rFonts w:ascii="Arial" w:hAnsi="Arial" w:cs="Arial"/>
          <w:sz w:val="24"/>
          <w:szCs w:val="24"/>
        </w:rPr>
        <w:t xml:space="preserve"> </w:t>
      </w:r>
      <w:proofErr w:type="spellStart"/>
      <w:r w:rsidRPr="0027637F">
        <w:rPr>
          <w:rFonts w:ascii="Arial" w:hAnsi="Arial" w:cs="Arial"/>
          <w:sz w:val="24"/>
          <w:szCs w:val="24"/>
        </w:rPr>
        <w:t>superioare</w:t>
      </w:r>
      <w:proofErr w:type="spellEnd"/>
      <w:r w:rsidRPr="0027637F">
        <w:rPr>
          <w:rFonts w:ascii="Arial" w:hAnsi="Arial" w:cs="Arial"/>
          <w:sz w:val="24"/>
          <w:szCs w:val="24"/>
        </w:rPr>
        <w:t xml:space="preserve"> </w:t>
      </w:r>
      <w:proofErr w:type="spellStart"/>
      <w:r w:rsidRPr="0027637F">
        <w:rPr>
          <w:rFonts w:ascii="Arial" w:hAnsi="Arial" w:cs="Arial"/>
          <w:sz w:val="24"/>
          <w:szCs w:val="24"/>
        </w:rPr>
        <w:t>revocarea</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tot </w:t>
      </w:r>
      <w:proofErr w:type="spellStart"/>
      <w:r w:rsidRPr="0027637F">
        <w:rPr>
          <w:rFonts w:ascii="Arial" w:hAnsi="Arial" w:cs="Arial"/>
          <w:sz w:val="24"/>
          <w:szCs w:val="24"/>
        </w:rPr>
        <w:t>sau</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parte, a </w:t>
      </w:r>
      <w:proofErr w:type="spellStart"/>
      <w:r w:rsidRPr="0027637F">
        <w:rPr>
          <w:rFonts w:ascii="Arial" w:hAnsi="Arial" w:cs="Arial"/>
          <w:sz w:val="24"/>
          <w:szCs w:val="24"/>
        </w:rPr>
        <w:t>respectivei</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decizii</w:t>
      </w:r>
      <w:proofErr w:type="spellEnd"/>
      <w:r w:rsidRPr="0027637F">
        <w:rPr>
          <w:rFonts w:ascii="Arial" w:hAnsi="Arial" w:cs="Arial"/>
          <w:sz w:val="24"/>
          <w:szCs w:val="24"/>
        </w:rPr>
        <w:t xml:space="preserve">. </w:t>
      </w:r>
      <w:proofErr w:type="spellStart"/>
      <w:r w:rsidRPr="0027637F">
        <w:rPr>
          <w:rFonts w:ascii="Arial" w:hAnsi="Arial" w:cs="Arial"/>
          <w:sz w:val="24"/>
          <w:szCs w:val="24"/>
        </w:rPr>
        <w:t>Solicitarea</w:t>
      </w:r>
      <w:proofErr w:type="spellEnd"/>
      <w:r w:rsidRPr="0027637F">
        <w:rPr>
          <w:rFonts w:ascii="Arial" w:hAnsi="Arial" w:cs="Arial"/>
          <w:sz w:val="24"/>
          <w:szCs w:val="24"/>
        </w:rPr>
        <w:t xml:space="preserve"> </w:t>
      </w:r>
      <w:proofErr w:type="spellStart"/>
      <w:r w:rsidRPr="0027637F">
        <w:rPr>
          <w:rFonts w:ascii="Arial" w:hAnsi="Arial" w:cs="Arial"/>
          <w:sz w:val="24"/>
          <w:szCs w:val="24"/>
        </w:rPr>
        <w:t>trebuie</w:t>
      </w:r>
      <w:proofErr w:type="spellEnd"/>
      <w:r w:rsidRPr="0027637F">
        <w:rPr>
          <w:rFonts w:ascii="Arial" w:hAnsi="Arial" w:cs="Arial"/>
          <w:sz w:val="24"/>
          <w:szCs w:val="24"/>
        </w:rPr>
        <w:t xml:space="preserve"> </w:t>
      </w:r>
      <w:proofErr w:type="spellStart"/>
      <w:r w:rsidRPr="0027637F">
        <w:rPr>
          <w:rFonts w:ascii="Arial" w:hAnsi="Arial" w:cs="Arial"/>
          <w:sz w:val="24"/>
          <w:szCs w:val="24"/>
        </w:rPr>
        <w:t>înregistrată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termen</w:t>
      </w:r>
      <w:proofErr w:type="spellEnd"/>
      <w:r w:rsidRPr="0027637F">
        <w:rPr>
          <w:rFonts w:ascii="Arial" w:hAnsi="Arial" w:cs="Arial"/>
          <w:sz w:val="24"/>
          <w:szCs w:val="24"/>
        </w:rPr>
        <w:t xml:space="preserve"> de 30 de </w:t>
      </w:r>
      <w:proofErr w:type="spellStart"/>
      <w:r w:rsidRPr="0027637F">
        <w:rPr>
          <w:rFonts w:ascii="Arial" w:hAnsi="Arial" w:cs="Arial"/>
          <w:sz w:val="24"/>
          <w:szCs w:val="24"/>
        </w:rPr>
        <w:t>zile</w:t>
      </w:r>
      <w:proofErr w:type="spellEnd"/>
      <w:r w:rsidRPr="0027637F">
        <w:rPr>
          <w:rFonts w:ascii="Arial" w:hAnsi="Arial" w:cs="Arial"/>
          <w:sz w:val="24"/>
          <w:szCs w:val="24"/>
        </w:rPr>
        <w:t xml:space="preserve"> de la data </w:t>
      </w:r>
      <w:proofErr w:type="spellStart"/>
      <w:r w:rsidRPr="0027637F">
        <w:rPr>
          <w:rFonts w:ascii="Arial" w:hAnsi="Arial" w:cs="Arial"/>
          <w:sz w:val="24"/>
          <w:szCs w:val="24"/>
        </w:rPr>
        <w:t>aducerii</w:t>
      </w:r>
      <w:proofErr w:type="spellEnd"/>
      <w:r w:rsidRPr="0027637F">
        <w:rPr>
          <w:rFonts w:ascii="Arial" w:hAnsi="Arial" w:cs="Arial"/>
          <w:sz w:val="24"/>
          <w:szCs w:val="24"/>
        </w:rPr>
        <w:t xml:space="preserve"> la </w:t>
      </w:r>
      <w:proofErr w:type="spellStart"/>
      <w:r w:rsidRPr="0027637F">
        <w:rPr>
          <w:rFonts w:ascii="Arial" w:hAnsi="Arial" w:cs="Arial"/>
          <w:sz w:val="24"/>
          <w:szCs w:val="24"/>
        </w:rPr>
        <w:t>cunoștința</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publicului</w:t>
      </w:r>
      <w:proofErr w:type="spellEnd"/>
      <w:r w:rsidRPr="0027637F">
        <w:rPr>
          <w:rFonts w:ascii="Arial" w:hAnsi="Arial" w:cs="Arial"/>
          <w:sz w:val="24"/>
          <w:szCs w:val="24"/>
        </w:rPr>
        <w:t xml:space="preserve"> a </w:t>
      </w:r>
      <w:proofErr w:type="spellStart"/>
      <w:r w:rsidRPr="0027637F">
        <w:rPr>
          <w:rFonts w:ascii="Arial" w:hAnsi="Arial" w:cs="Arial"/>
          <w:sz w:val="24"/>
          <w:szCs w:val="24"/>
        </w:rPr>
        <w:t>deciziei</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Autoritatea</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publică</w:t>
      </w:r>
      <w:proofErr w:type="spellEnd"/>
      <w:r w:rsidRPr="0027637F">
        <w:rPr>
          <w:rFonts w:ascii="Arial" w:hAnsi="Arial" w:cs="Arial"/>
          <w:sz w:val="24"/>
          <w:szCs w:val="24"/>
        </w:rPr>
        <w:t xml:space="preserve"> </w:t>
      </w:r>
      <w:proofErr w:type="spellStart"/>
      <w:r w:rsidRPr="0027637F">
        <w:rPr>
          <w:rFonts w:ascii="Arial" w:hAnsi="Arial" w:cs="Arial"/>
          <w:sz w:val="24"/>
          <w:szCs w:val="24"/>
        </w:rPr>
        <w:t>emitentă</w:t>
      </w:r>
      <w:proofErr w:type="spellEnd"/>
      <w:r w:rsidRPr="0027637F">
        <w:rPr>
          <w:rFonts w:ascii="Arial" w:hAnsi="Arial" w:cs="Arial"/>
          <w:sz w:val="24"/>
          <w:szCs w:val="24"/>
        </w:rPr>
        <w:t xml:space="preserve"> are </w:t>
      </w:r>
      <w:proofErr w:type="spellStart"/>
      <w:r w:rsidRPr="0027637F">
        <w:rPr>
          <w:rFonts w:ascii="Arial" w:hAnsi="Arial" w:cs="Arial"/>
          <w:sz w:val="24"/>
          <w:szCs w:val="24"/>
        </w:rPr>
        <w:t>obligația</w:t>
      </w:r>
      <w:proofErr w:type="spellEnd"/>
      <w:r w:rsidRPr="0027637F">
        <w:rPr>
          <w:rFonts w:ascii="Arial" w:hAnsi="Arial" w:cs="Arial"/>
          <w:sz w:val="24"/>
          <w:szCs w:val="24"/>
        </w:rPr>
        <w:t xml:space="preserve"> de </w:t>
      </w:r>
      <w:proofErr w:type="gramStart"/>
      <w:r w:rsidRPr="0027637F">
        <w:rPr>
          <w:rFonts w:ascii="Arial" w:hAnsi="Arial" w:cs="Arial"/>
          <w:sz w:val="24"/>
          <w:szCs w:val="24"/>
        </w:rPr>
        <w:t>a</w:t>
      </w:r>
      <w:proofErr w:type="gramEnd"/>
      <w:r w:rsidRPr="0027637F">
        <w:rPr>
          <w:rFonts w:ascii="Arial" w:hAnsi="Arial" w:cs="Arial"/>
          <w:sz w:val="24"/>
          <w:szCs w:val="24"/>
        </w:rPr>
        <w:t xml:space="preserve"> </w:t>
      </w:r>
      <w:proofErr w:type="spellStart"/>
      <w:r w:rsidRPr="0027637F">
        <w:rPr>
          <w:rFonts w:ascii="Arial" w:hAnsi="Arial" w:cs="Arial"/>
          <w:sz w:val="24"/>
          <w:szCs w:val="24"/>
        </w:rPr>
        <w:t>răspunde</w:t>
      </w:r>
      <w:proofErr w:type="spellEnd"/>
      <w:r w:rsidRPr="0027637F">
        <w:rPr>
          <w:rFonts w:ascii="Arial" w:hAnsi="Arial" w:cs="Arial"/>
          <w:sz w:val="24"/>
          <w:szCs w:val="24"/>
        </w:rPr>
        <w:t xml:space="preserve"> la </w:t>
      </w:r>
      <w:proofErr w:type="spellStart"/>
      <w:r w:rsidRPr="0027637F">
        <w:rPr>
          <w:rFonts w:ascii="Arial" w:hAnsi="Arial" w:cs="Arial"/>
          <w:sz w:val="24"/>
          <w:szCs w:val="24"/>
        </w:rPr>
        <w:t>plângerea</w:t>
      </w:r>
      <w:proofErr w:type="spellEnd"/>
      <w:r w:rsidRPr="0027637F">
        <w:rPr>
          <w:rFonts w:ascii="Arial" w:hAnsi="Arial" w:cs="Arial"/>
          <w:sz w:val="24"/>
          <w:szCs w:val="24"/>
        </w:rPr>
        <w:t xml:space="preserve"> </w:t>
      </w:r>
      <w:proofErr w:type="spellStart"/>
      <w:r w:rsidRPr="0027637F">
        <w:rPr>
          <w:rFonts w:ascii="Arial" w:hAnsi="Arial" w:cs="Arial"/>
          <w:sz w:val="24"/>
          <w:szCs w:val="24"/>
        </w:rPr>
        <w:t>prealabilă</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prevăzută</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22</w:t>
      </w:r>
      <w:proofErr w:type="gramEnd"/>
      <w:r w:rsidRPr="0027637F">
        <w:rPr>
          <w:rFonts w:ascii="Arial" w:hAnsi="Arial" w:cs="Arial"/>
          <w:sz w:val="24"/>
          <w:szCs w:val="24"/>
        </w:rPr>
        <w:t xml:space="preserve"> </w:t>
      </w:r>
      <w:proofErr w:type="spellStart"/>
      <w:r w:rsidRPr="0027637F">
        <w:rPr>
          <w:rFonts w:ascii="Arial" w:hAnsi="Arial" w:cs="Arial"/>
          <w:sz w:val="24"/>
          <w:szCs w:val="24"/>
        </w:rPr>
        <w:t>alin</w:t>
      </w:r>
      <w:proofErr w:type="spellEnd"/>
      <w:r w:rsidRPr="0027637F">
        <w:rPr>
          <w:rFonts w:ascii="Arial" w:hAnsi="Arial" w:cs="Arial"/>
          <w:sz w:val="24"/>
          <w:szCs w:val="24"/>
        </w:rPr>
        <w:t xml:space="preserve">. (1) </w:t>
      </w:r>
      <w:proofErr w:type="spellStart"/>
      <w:proofErr w:type="gramStart"/>
      <w:r w:rsidRPr="0027637F">
        <w:rPr>
          <w:rFonts w:ascii="Arial" w:hAnsi="Arial" w:cs="Arial"/>
          <w:sz w:val="24"/>
          <w:szCs w:val="24"/>
        </w:rPr>
        <w:t>în</w:t>
      </w:r>
      <w:proofErr w:type="spellEnd"/>
      <w:proofErr w:type="gramEnd"/>
      <w:r w:rsidRPr="0027637F">
        <w:rPr>
          <w:rFonts w:ascii="Arial" w:hAnsi="Arial" w:cs="Arial"/>
          <w:sz w:val="24"/>
          <w:szCs w:val="24"/>
        </w:rPr>
        <w:t xml:space="preserve"> </w:t>
      </w:r>
      <w:proofErr w:type="spellStart"/>
      <w:r w:rsidRPr="0027637F">
        <w:rPr>
          <w:rFonts w:ascii="Arial" w:hAnsi="Arial" w:cs="Arial"/>
          <w:sz w:val="24"/>
          <w:szCs w:val="24"/>
        </w:rPr>
        <w:t>termen</w:t>
      </w:r>
      <w:proofErr w:type="spellEnd"/>
      <w:r w:rsidRPr="0027637F">
        <w:rPr>
          <w:rFonts w:ascii="Arial" w:hAnsi="Arial" w:cs="Arial"/>
          <w:sz w:val="24"/>
          <w:szCs w:val="24"/>
        </w:rPr>
        <w:t xml:space="preserve"> de 30 de </w:t>
      </w:r>
      <w:proofErr w:type="spellStart"/>
      <w:r w:rsidRPr="0027637F">
        <w:rPr>
          <w:rFonts w:ascii="Arial" w:hAnsi="Arial" w:cs="Arial"/>
          <w:sz w:val="24"/>
          <w:szCs w:val="24"/>
        </w:rPr>
        <w:t>zile</w:t>
      </w:r>
      <w:proofErr w:type="spellEnd"/>
      <w:r w:rsidRPr="0027637F">
        <w:rPr>
          <w:rFonts w:ascii="Arial" w:hAnsi="Arial" w:cs="Arial"/>
          <w:sz w:val="24"/>
          <w:szCs w:val="24"/>
        </w:rPr>
        <w:t xml:space="preserve"> de la data </w:t>
      </w:r>
      <w:proofErr w:type="spellStart"/>
      <w:r w:rsidRPr="0027637F">
        <w:rPr>
          <w:rFonts w:ascii="Arial" w:hAnsi="Arial" w:cs="Arial"/>
          <w:sz w:val="24"/>
          <w:szCs w:val="24"/>
        </w:rPr>
        <w:t>înregistrării</w:t>
      </w:r>
      <w:proofErr w:type="spellEnd"/>
      <w:r w:rsidRPr="0027637F">
        <w:rPr>
          <w:rFonts w:ascii="Arial" w:hAnsi="Arial" w:cs="Arial"/>
          <w:sz w:val="24"/>
          <w:szCs w:val="24"/>
        </w:rPr>
        <w:t xml:space="preserve"> </w:t>
      </w:r>
      <w:proofErr w:type="spellStart"/>
      <w:r w:rsidRPr="0027637F">
        <w:rPr>
          <w:rFonts w:ascii="Arial" w:hAnsi="Arial" w:cs="Arial"/>
          <w:sz w:val="24"/>
          <w:szCs w:val="24"/>
        </w:rPr>
        <w:t>acesteia</w:t>
      </w:r>
      <w:proofErr w:type="spellEnd"/>
      <w:r w:rsidRPr="0027637F">
        <w:rPr>
          <w:rFonts w:ascii="Arial" w:hAnsi="Arial" w:cs="Arial"/>
          <w:sz w:val="24"/>
          <w:szCs w:val="24"/>
        </w:rPr>
        <w:t xml:space="preserve"> la </w:t>
      </w:r>
      <w:proofErr w:type="spellStart"/>
      <w:r w:rsidRPr="0027637F">
        <w:rPr>
          <w:rFonts w:ascii="Arial" w:hAnsi="Arial" w:cs="Arial"/>
          <w:sz w:val="24"/>
          <w:szCs w:val="24"/>
        </w:rPr>
        <w:t>acea</w:t>
      </w:r>
      <w:proofErr w:type="spellEnd"/>
      <w:r w:rsidRPr="0027637F">
        <w:rPr>
          <w:rFonts w:ascii="Arial" w:hAnsi="Arial" w:cs="Arial"/>
          <w:sz w:val="24"/>
          <w:szCs w:val="24"/>
        </w:rPr>
        <w:t xml:space="preserve"> </w:t>
      </w:r>
      <w:proofErr w:type="spellStart"/>
      <w:r w:rsidRPr="0027637F">
        <w:rPr>
          <w:rFonts w:ascii="Arial" w:hAnsi="Arial" w:cs="Arial"/>
          <w:sz w:val="24"/>
          <w:szCs w:val="24"/>
        </w:rPr>
        <w:t>autoritate</w:t>
      </w:r>
      <w:proofErr w:type="spellEnd"/>
      <w:r w:rsidRPr="0027637F">
        <w:rPr>
          <w:rFonts w:ascii="Arial" w:hAnsi="Arial" w:cs="Arial"/>
          <w:sz w:val="24"/>
          <w:szCs w:val="24"/>
        </w:rPr>
        <w:t>.</w:t>
      </w:r>
    </w:p>
    <w:p w:rsidR="005148F6" w:rsidRPr="0027637F" w:rsidRDefault="005148F6" w:rsidP="007E18AA">
      <w:pPr>
        <w:spacing w:after="0" w:line="240" w:lineRule="auto"/>
        <w:ind w:firstLine="708"/>
        <w:jc w:val="both"/>
        <w:rPr>
          <w:rFonts w:ascii="Arial" w:hAnsi="Arial" w:cs="Arial"/>
          <w:sz w:val="24"/>
          <w:szCs w:val="24"/>
        </w:rPr>
      </w:pPr>
    </w:p>
    <w:p w:rsidR="007E18AA" w:rsidRPr="0027637F"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lastRenderedPageBreak/>
        <w:t>Procedura</w:t>
      </w:r>
      <w:proofErr w:type="spellEnd"/>
      <w:r w:rsidRPr="0027637F">
        <w:rPr>
          <w:rFonts w:ascii="Arial" w:hAnsi="Arial" w:cs="Arial"/>
          <w:sz w:val="24"/>
          <w:szCs w:val="24"/>
        </w:rPr>
        <w:t xml:space="preserve"> de </w:t>
      </w:r>
      <w:proofErr w:type="spellStart"/>
      <w:r w:rsidRPr="0027637F">
        <w:rPr>
          <w:rFonts w:ascii="Arial" w:hAnsi="Arial" w:cs="Arial"/>
          <w:sz w:val="24"/>
          <w:szCs w:val="24"/>
        </w:rPr>
        <w:t>soluționare</w:t>
      </w:r>
      <w:proofErr w:type="spellEnd"/>
      <w:r w:rsidRPr="0027637F">
        <w:rPr>
          <w:rFonts w:ascii="Arial" w:hAnsi="Arial" w:cs="Arial"/>
          <w:sz w:val="24"/>
          <w:szCs w:val="24"/>
        </w:rPr>
        <w:t xml:space="preserve"> a </w:t>
      </w:r>
      <w:proofErr w:type="spellStart"/>
      <w:r w:rsidRPr="0027637F">
        <w:rPr>
          <w:rFonts w:ascii="Arial" w:hAnsi="Arial" w:cs="Arial"/>
          <w:sz w:val="24"/>
          <w:szCs w:val="24"/>
        </w:rPr>
        <w:t>plângerii</w:t>
      </w:r>
      <w:proofErr w:type="spellEnd"/>
      <w:r w:rsidRPr="0027637F">
        <w:rPr>
          <w:rFonts w:ascii="Arial" w:hAnsi="Arial" w:cs="Arial"/>
          <w:sz w:val="24"/>
          <w:szCs w:val="24"/>
        </w:rPr>
        <w:t xml:space="preserve"> </w:t>
      </w:r>
      <w:proofErr w:type="spellStart"/>
      <w:r w:rsidRPr="0027637F">
        <w:rPr>
          <w:rFonts w:ascii="Arial" w:hAnsi="Arial" w:cs="Arial"/>
          <w:sz w:val="24"/>
          <w:szCs w:val="24"/>
        </w:rPr>
        <w:t>prealabile</w:t>
      </w:r>
      <w:proofErr w:type="spellEnd"/>
      <w:r w:rsidRPr="0027637F">
        <w:rPr>
          <w:rFonts w:ascii="Arial" w:hAnsi="Arial" w:cs="Arial"/>
          <w:sz w:val="24"/>
          <w:szCs w:val="24"/>
        </w:rPr>
        <w:t xml:space="preserve"> </w:t>
      </w:r>
      <w:proofErr w:type="spellStart"/>
      <w:r w:rsidRPr="0027637F">
        <w:rPr>
          <w:rFonts w:ascii="Arial" w:hAnsi="Arial" w:cs="Arial"/>
          <w:sz w:val="24"/>
          <w:szCs w:val="24"/>
        </w:rPr>
        <w:t>prevăzută</w:t>
      </w:r>
      <w:proofErr w:type="spellEnd"/>
      <w:r w:rsidRPr="0027637F">
        <w:rPr>
          <w:rFonts w:ascii="Arial" w:hAnsi="Arial" w:cs="Arial"/>
          <w:sz w:val="24"/>
          <w:szCs w:val="24"/>
        </w:rPr>
        <w:t xml:space="preserve"> la art. </w:t>
      </w:r>
      <w:proofErr w:type="gramStart"/>
      <w:r w:rsidRPr="0027637F">
        <w:rPr>
          <w:rFonts w:ascii="Arial" w:hAnsi="Arial" w:cs="Arial"/>
          <w:sz w:val="24"/>
          <w:szCs w:val="24"/>
        </w:rPr>
        <w:t>22</w:t>
      </w:r>
      <w:proofErr w:type="gramEnd"/>
      <w:r w:rsidRPr="0027637F">
        <w:rPr>
          <w:rFonts w:ascii="Arial" w:hAnsi="Arial" w:cs="Arial"/>
          <w:sz w:val="24"/>
          <w:szCs w:val="24"/>
        </w:rPr>
        <w:t xml:space="preserve"> </w:t>
      </w:r>
      <w:proofErr w:type="spellStart"/>
      <w:r w:rsidRPr="0027637F">
        <w:rPr>
          <w:rFonts w:ascii="Arial" w:hAnsi="Arial" w:cs="Arial"/>
          <w:sz w:val="24"/>
          <w:szCs w:val="24"/>
        </w:rPr>
        <w:t>alin</w:t>
      </w:r>
      <w:proofErr w:type="spellEnd"/>
      <w:r w:rsidRPr="0027637F">
        <w:rPr>
          <w:rFonts w:ascii="Arial" w:hAnsi="Arial" w:cs="Arial"/>
          <w:sz w:val="24"/>
          <w:szCs w:val="24"/>
        </w:rPr>
        <w:t xml:space="preserve">. (1) </w:t>
      </w:r>
      <w:proofErr w:type="spellStart"/>
      <w:proofErr w:type="gramStart"/>
      <w:r w:rsidRPr="0027637F">
        <w:rPr>
          <w:rFonts w:ascii="Arial" w:hAnsi="Arial" w:cs="Arial"/>
          <w:sz w:val="24"/>
          <w:szCs w:val="24"/>
        </w:rPr>
        <w:t>este</w:t>
      </w:r>
      <w:proofErr w:type="spellEnd"/>
      <w:proofErr w:type="gramEnd"/>
      <w:r w:rsidRPr="0027637F">
        <w:rPr>
          <w:rFonts w:ascii="Arial" w:hAnsi="Arial" w:cs="Arial"/>
          <w:sz w:val="24"/>
          <w:szCs w:val="24"/>
        </w:rPr>
        <w:t xml:space="preserve"> </w:t>
      </w:r>
      <w:proofErr w:type="spellStart"/>
      <w:r w:rsidRPr="0027637F">
        <w:rPr>
          <w:rFonts w:ascii="Arial" w:hAnsi="Arial" w:cs="Arial"/>
          <w:sz w:val="24"/>
          <w:szCs w:val="24"/>
        </w:rPr>
        <w:t>gratuită</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trebuie</w:t>
      </w:r>
      <w:proofErr w:type="spellEnd"/>
      <w:r w:rsidRPr="0027637F">
        <w:rPr>
          <w:rFonts w:ascii="Arial" w:hAnsi="Arial" w:cs="Arial"/>
          <w:sz w:val="24"/>
          <w:szCs w:val="24"/>
        </w:rPr>
        <w:t xml:space="preserve"> </w:t>
      </w:r>
      <w:proofErr w:type="spellStart"/>
      <w:r w:rsidRPr="0027637F">
        <w:rPr>
          <w:rFonts w:ascii="Arial" w:hAnsi="Arial" w:cs="Arial"/>
          <w:sz w:val="24"/>
          <w:szCs w:val="24"/>
        </w:rPr>
        <w:t>să</w:t>
      </w:r>
      <w:proofErr w:type="spellEnd"/>
      <w:r w:rsidRPr="0027637F">
        <w:rPr>
          <w:rFonts w:ascii="Arial" w:hAnsi="Arial" w:cs="Arial"/>
          <w:sz w:val="24"/>
          <w:szCs w:val="24"/>
        </w:rPr>
        <w:t xml:space="preserve"> fie </w:t>
      </w:r>
      <w:proofErr w:type="spellStart"/>
      <w:r w:rsidRPr="0027637F">
        <w:rPr>
          <w:rFonts w:ascii="Arial" w:hAnsi="Arial" w:cs="Arial"/>
          <w:sz w:val="24"/>
          <w:szCs w:val="24"/>
        </w:rPr>
        <w:t>echitabilă</w:t>
      </w:r>
      <w:proofErr w:type="spellEnd"/>
      <w:r w:rsidRPr="0027637F">
        <w:rPr>
          <w:rFonts w:ascii="Arial" w:hAnsi="Arial" w:cs="Arial"/>
          <w:sz w:val="24"/>
          <w:szCs w:val="24"/>
        </w:rPr>
        <w:t xml:space="preserve">, </w:t>
      </w:r>
      <w:proofErr w:type="spellStart"/>
      <w:r w:rsidRPr="0027637F">
        <w:rPr>
          <w:rFonts w:ascii="Arial" w:hAnsi="Arial" w:cs="Arial"/>
          <w:sz w:val="24"/>
          <w:szCs w:val="24"/>
        </w:rPr>
        <w:t>rapidă</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corectă</w:t>
      </w:r>
      <w:proofErr w:type="spellEnd"/>
      <w:r w:rsidRPr="0027637F">
        <w:rPr>
          <w:rFonts w:ascii="Arial" w:hAnsi="Arial" w:cs="Arial"/>
          <w:sz w:val="24"/>
          <w:szCs w:val="24"/>
        </w:rPr>
        <w:t>.</w:t>
      </w:r>
    </w:p>
    <w:p w:rsidR="007E18AA" w:rsidRPr="0027637F" w:rsidRDefault="007E18AA" w:rsidP="007E18AA">
      <w:pPr>
        <w:spacing w:after="0" w:line="240" w:lineRule="auto"/>
        <w:ind w:firstLine="708"/>
        <w:jc w:val="both"/>
        <w:rPr>
          <w:rFonts w:ascii="Arial" w:hAnsi="Arial" w:cs="Arial"/>
          <w:sz w:val="24"/>
          <w:szCs w:val="24"/>
        </w:rPr>
      </w:pPr>
      <w:proofErr w:type="spellStart"/>
      <w:r w:rsidRPr="0027637F">
        <w:rPr>
          <w:rFonts w:ascii="Arial" w:hAnsi="Arial" w:cs="Arial"/>
          <w:sz w:val="24"/>
          <w:szCs w:val="24"/>
        </w:rPr>
        <w:t>Prezenta</w:t>
      </w:r>
      <w:proofErr w:type="spellEnd"/>
      <w:r w:rsidRPr="0027637F">
        <w:rPr>
          <w:rFonts w:ascii="Arial" w:hAnsi="Arial" w:cs="Arial"/>
          <w:sz w:val="24"/>
          <w:szCs w:val="24"/>
        </w:rPr>
        <w:t xml:space="preserve"> </w:t>
      </w:r>
      <w:proofErr w:type="spellStart"/>
      <w:r w:rsidRPr="0027637F">
        <w:rPr>
          <w:rFonts w:ascii="Arial" w:hAnsi="Arial" w:cs="Arial"/>
          <w:sz w:val="24"/>
          <w:szCs w:val="24"/>
        </w:rPr>
        <w:t>decizie</w:t>
      </w:r>
      <w:proofErr w:type="spellEnd"/>
      <w:r w:rsidRPr="0027637F">
        <w:rPr>
          <w:rFonts w:ascii="Arial" w:hAnsi="Arial" w:cs="Arial"/>
          <w:sz w:val="24"/>
          <w:szCs w:val="24"/>
        </w:rPr>
        <w:t xml:space="preserve"> </w:t>
      </w:r>
      <w:proofErr w:type="spellStart"/>
      <w:r w:rsidRPr="0027637F">
        <w:rPr>
          <w:rFonts w:ascii="Arial" w:hAnsi="Arial" w:cs="Arial"/>
          <w:sz w:val="24"/>
          <w:szCs w:val="24"/>
        </w:rPr>
        <w:t>poate</w:t>
      </w:r>
      <w:proofErr w:type="spellEnd"/>
      <w:r w:rsidRPr="0027637F">
        <w:rPr>
          <w:rFonts w:ascii="Arial" w:hAnsi="Arial" w:cs="Arial"/>
          <w:sz w:val="24"/>
          <w:szCs w:val="24"/>
        </w:rPr>
        <w:t xml:space="preserve"> fi </w:t>
      </w:r>
      <w:proofErr w:type="spellStart"/>
      <w:r w:rsidRPr="0027637F">
        <w:rPr>
          <w:rFonts w:ascii="Arial" w:hAnsi="Arial" w:cs="Arial"/>
          <w:sz w:val="24"/>
          <w:szCs w:val="24"/>
        </w:rPr>
        <w:t>contestată</w:t>
      </w:r>
      <w:proofErr w:type="spellEnd"/>
      <w:r w:rsidRPr="0027637F">
        <w:rPr>
          <w:rFonts w:ascii="Arial" w:hAnsi="Arial" w:cs="Arial"/>
          <w:sz w:val="24"/>
          <w:szCs w:val="24"/>
        </w:rPr>
        <w:t xml:space="preserve"> </w:t>
      </w:r>
      <w:proofErr w:type="spellStart"/>
      <w:r w:rsidRPr="0027637F">
        <w:rPr>
          <w:rFonts w:ascii="Arial" w:hAnsi="Arial" w:cs="Arial"/>
          <w:sz w:val="24"/>
          <w:szCs w:val="24"/>
        </w:rPr>
        <w:t>în</w:t>
      </w:r>
      <w:proofErr w:type="spellEnd"/>
      <w:r w:rsidRPr="0027637F">
        <w:rPr>
          <w:rFonts w:ascii="Arial" w:hAnsi="Arial" w:cs="Arial"/>
          <w:sz w:val="24"/>
          <w:szCs w:val="24"/>
        </w:rPr>
        <w:t xml:space="preserve"> </w:t>
      </w:r>
      <w:proofErr w:type="spellStart"/>
      <w:r w:rsidRPr="0027637F">
        <w:rPr>
          <w:rFonts w:ascii="Arial" w:hAnsi="Arial" w:cs="Arial"/>
          <w:sz w:val="24"/>
          <w:szCs w:val="24"/>
        </w:rPr>
        <w:t>conformitate</w:t>
      </w:r>
      <w:proofErr w:type="spellEnd"/>
      <w:r w:rsidRPr="0027637F">
        <w:rPr>
          <w:rFonts w:ascii="Arial" w:hAnsi="Arial" w:cs="Arial"/>
          <w:sz w:val="24"/>
          <w:szCs w:val="24"/>
        </w:rPr>
        <w:t xml:space="preserve"> cu </w:t>
      </w:r>
      <w:proofErr w:type="spellStart"/>
      <w:r w:rsidRPr="0027637F">
        <w:rPr>
          <w:rFonts w:ascii="Arial" w:hAnsi="Arial" w:cs="Arial"/>
          <w:sz w:val="24"/>
          <w:szCs w:val="24"/>
        </w:rPr>
        <w:t>prevederile</w:t>
      </w:r>
      <w:proofErr w:type="spellEnd"/>
      <w:r w:rsidRPr="0027637F">
        <w:rPr>
          <w:rFonts w:ascii="Arial" w:hAnsi="Arial" w:cs="Arial"/>
          <w:sz w:val="24"/>
          <w:szCs w:val="24"/>
        </w:rPr>
        <w:t xml:space="preserv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proofErr w:type="spellStart"/>
      <w:r w:rsidRPr="0027637F">
        <w:rPr>
          <w:rFonts w:ascii="Arial" w:hAnsi="Arial" w:cs="Arial"/>
          <w:sz w:val="24"/>
          <w:szCs w:val="24"/>
        </w:rPr>
        <w:t>nr</w:t>
      </w:r>
      <w:proofErr w:type="spellEnd"/>
      <w:r w:rsidRPr="0027637F">
        <w:rPr>
          <w:rFonts w:ascii="Arial" w:hAnsi="Arial" w:cs="Arial"/>
          <w:sz w:val="24"/>
          <w:szCs w:val="24"/>
        </w:rPr>
        <w:t xml:space="preserve">. </w:t>
      </w:r>
      <w:r w:rsidRPr="0027637F">
        <w:rPr>
          <w:rFonts w:ascii="Arial" w:hAnsi="Arial" w:cs="Arial"/>
          <w:sz w:val="24"/>
          <w:szCs w:val="24"/>
          <w:lang w:val="ro-RO" w:eastAsia="ro-RO"/>
        </w:rPr>
        <w:t xml:space="preserve">292/2018 </w:t>
      </w:r>
      <w:proofErr w:type="spellStart"/>
      <w:r w:rsidRPr="0027637F">
        <w:rPr>
          <w:rFonts w:ascii="Arial" w:hAnsi="Arial" w:cs="Arial"/>
          <w:sz w:val="24"/>
          <w:szCs w:val="24"/>
        </w:rPr>
        <w:t>privind</w:t>
      </w:r>
      <w:proofErr w:type="spellEnd"/>
      <w:r w:rsidRPr="0027637F">
        <w:rPr>
          <w:rFonts w:ascii="Arial" w:hAnsi="Arial" w:cs="Arial"/>
          <w:sz w:val="24"/>
          <w:szCs w:val="24"/>
        </w:rPr>
        <w:t xml:space="preserve"> </w:t>
      </w:r>
      <w:proofErr w:type="spellStart"/>
      <w:r w:rsidRPr="0027637F">
        <w:rPr>
          <w:rFonts w:ascii="Arial" w:hAnsi="Arial" w:cs="Arial"/>
          <w:sz w:val="24"/>
          <w:szCs w:val="24"/>
        </w:rPr>
        <w:t>evaluarea</w:t>
      </w:r>
      <w:proofErr w:type="spellEnd"/>
      <w:r w:rsidRPr="0027637F">
        <w:rPr>
          <w:rFonts w:ascii="Arial" w:hAnsi="Arial" w:cs="Arial"/>
          <w:sz w:val="24"/>
          <w:szCs w:val="24"/>
        </w:rPr>
        <w:t xml:space="preserve"> </w:t>
      </w:r>
      <w:proofErr w:type="spellStart"/>
      <w:r w:rsidRPr="0027637F">
        <w:rPr>
          <w:rFonts w:ascii="Arial" w:hAnsi="Arial" w:cs="Arial"/>
          <w:sz w:val="24"/>
          <w:szCs w:val="24"/>
        </w:rPr>
        <w:t>impactului</w:t>
      </w:r>
      <w:proofErr w:type="spellEnd"/>
      <w:r w:rsidRPr="0027637F">
        <w:rPr>
          <w:rFonts w:ascii="Arial" w:hAnsi="Arial" w:cs="Arial"/>
          <w:sz w:val="24"/>
          <w:szCs w:val="24"/>
        </w:rPr>
        <w:t xml:space="preserve"> </w:t>
      </w:r>
      <w:proofErr w:type="spellStart"/>
      <w:r w:rsidRPr="0027637F">
        <w:rPr>
          <w:rFonts w:ascii="Arial" w:hAnsi="Arial" w:cs="Arial"/>
          <w:sz w:val="24"/>
          <w:szCs w:val="24"/>
        </w:rPr>
        <w:t>anumitor</w:t>
      </w:r>
      <w:proofErr w:type="spellEnd"/>
      <w:r w:rsidRPr="0027637F">
        <w:rPr>
          <w:rFonts w:ascii="Arial" w:hAnsi="Arial" w:cs="Arial"/>
          <w:sz w:val="24"/>
          <w:szCs w:val="24"/>
        </w:rPr>
        <w:t xml:space="preserve"> </w:t>
      </w:r>
      <w:proofErr w:type="spellStart"/>
      <w:r w:rsidRPr="0027637F">
        <w:rPr>
          <w:rFonts w:ascii="Arial" w:hAnsi="Arial" w:cs="Arial"/>
          <w:sz w:val="24"/>
          <w:szCs w:val="24"/>
        </w:rPr>
        <w:t>proiecte</w:t>
      </w:r>
      <w:proofErr w:type="spellEnd"/>
      <w:r w:rsidRPr="0027637F">
        <w:rPr>
          <w:rFonts w:ascii="Arial" w:hAnsi="Arial" w:cs="Arial"/>
          <w:sz w:val="24"/>
          <w:szCs w:val="24"/>
        </w:rPr>
        <w:t xml:space="preserve"> </w:t>
      </w:r>
      <w:proofErr w:type="spellStart"/>
      <w:r w:rsidRPr="0027637F">
        <w:rPr>
          <w:rFonts w:ascii="Arial" w:hAnsi="Arial" w:cs="Arial"/>
          <w:sz w:val="24"/>
          <w:szCs w:val="24"/>
        </w:rPr>
        <w:t>publice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private </w:t>
      </w:r>
      <w:proofErr w:type="spellStart"/>
      <w:r w:rsidRPr="0027637F">
        <w:rPr>
          <w:rFonts w:ascii="Arial" w:hAnsi="Arial" w:cs="Arial"/>
          <w:sz w:val="24"/>
          <w:szCs w:val="24"/>
        </w:rPr>
        <w:t>asupra</w:t>
      </w:r>
      <w:proofErr w:type="spellEnd"/>
      <w:r w:rsidRPr="0027637F">
        <w:rPr>
          <w:rFonts w:ascii="Arial" w:hAnsi="Arial" w:cs="Arial"/>
          <w:sz w:val="24"/>
          <w:szCs w:val="24"/>
        </w:rPr>
        <w:t xml:space="preserve"> </w:t>
      </w:r>
      <w:proofErr w:type="spellStart"/>
      <w:r w:rsidRPr="0027637F">
        <w:rPr>
          <w:rFonts w:ascii="Arial" w:hAnsi="Arial" w:cs="Arial"/>
          <w:sz w:val="24"/>
          <w:szCs w:val="24"/>
        </w:rPr>
        <w:t>mediului</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ale </w:t>
      </w:r>
      <w:proofErr w:type="spellStart"/>
      <w:r w:rsidRPr="0027637F">
        <w:rPr>
          <w:rFonts w:ascii="Arial" w:hAnsi="Arial" w:cs="Arial"/>
          <w:sz w:val="24"/>
          <w:szCs w:val="24"/>
        </w:rPr>
        <w:t>Legii</w:t>
      </w:r>
      <w:proofErr w:type="spellEnd"/>
      <w:r w:rsidRPr="0027637F">
        <w:rPr>
          <w:rFonts w:ascii="Arial" w:hAnsi="Arial" w:cs="Arial"/>
          <w:sz w:val="24"/>
          <w:szCs w:val="24"/>
        </w:rPr>
        <w:t xml:space="preserve"> </w:t>
      </w:r>
      <w:hyperlink r:id="rId11" w:tgtFrame="_blank" w:history="1">
        <w:proofErr w:type="spellStart"/>
        <w:r w:rsidRPr="0027637F">
          <w:rPr>
            <w:rStyle w:val="Hyperlink"/>
            <w:rFonts w:ascii="Arial" w:hAnsi="Arial" w:cs="Arial"/>
            <w:sz w:val="24"/>
            <w:szCs w:val="24"/>
          </w:rPr>
          <w:t>nr</w:t>
        </w:r>
        <w:proofErr w:type="spellEnd"/>
        <w:r w:rsidRPr="0027637F">
          <w:rPr>
            <w:rStyle w:val="Hyperlink"/>
            <w:rFonts w:ascii="Arial" w:hAnsi="Arial" w:cs="Arial"/>
            <w:sz w:val="24"/>
            <w:szCs w:val="24"/>
          </w:rPr>
          <w:t xml:space="preserve">. </w:t>
        </w:r>
        <w:proofErr w:type="gramStart"/>
        <w:r w:rsidRPr="0027637F">
          <w:rPr>
            <w:rStyle w:val="Hyperlink"/>
            <w:rFonts w:ascii="Arial" w:hAnsi="Arial" w:cs="Arial"/>
            <w:sz w:val="24"/>
            <w:szCs w:val="24"/>
          </w:rPr>
          <w:t>554/2004</w:t>
        </w:r>
        <w:proofErr w:type="gramEnd"/>
      </w:hyperlink>
      <w:r w:rsidRPr="0027637F">
        <w:rPr>
          <w:rFonts w:ascii="Arial" w:hAnsi="Arial" w:cs="Arial"/>
          <w:sz w:val="24"/>
          <w:szCs w:val="24"/>
        </w:rPr>
        <w:t xml:space="preserve">, cu </w:t>
      </w:r>
      <w:proofErr w:type="spellStart"/>
      <w:r w:rsidRPr="0027637F">
        <w:rPr>
          <w:rFonts w:ascii="Arial" w:hAnsi="Arial" w:cs="Arial"/>
          <w:sz w:val="24"/>
          <w:szCs w:val="24"/>
        </w:rPr>
        <w:t>modificările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și</w:t>
      </w:r>
      <w:proofErr w:type="spellEnd"/>
      <w:r w:rsidRPr="0027637F">
        <w:rPr>
          <w:rFonts w:ascii="Arial" w:hAnsi="Arial" w:cs="Arial"/>
          <w:sz w:val="24"/>
          <w:szCs w:val="24"/>
        </w:rPr>
        <w:t xml:space="preserve"> </w:t>
      </w:r>
      <w:proofErr w:type="spellStart"/>
      <w:r w:rsidRPr="0027637F">
        <w:rPr>
          <w:rFonts w:ascii="Arial" w:hAnsi="Arial" w:cs="Arial"/>
          <w:sz w:val="24"/>
          <w:szCs w:val="24"/>
        </w:rPr>
        <w:t>completările</w:t>
      </w:r>
      <w:proofErr w:type="spellEnd"/>
      <w:r w:rsidRPr="0027637F">
        <w:rPr>
          <w:rFonts w:ascii="Arial" w:hAnsi="Arial" w:cs="Arial"/>
          <w:sz w:val="24"/>
          <w:szCs w:val="24"/>
        </w:rPr>
        <w:t xml:space="preserve"> </w:t>
      </w:r>
      <w:proofErr w:type="spellStart"/>
      <w:r w:rsidRPr="0027637F">
        <w:rPr>
          <w:rFonts w:ascii="Arial" w:hAnsi="Arial" w:cs="Arial"/>
          <w:sz w:val="24"/>
          <w:szCs w:val="24"/>
        </w:rPr>
        <w:t>ulterioare</w:t>
      </w:r>
      <w:proofErr w:type="spellEnd"/>
      <w:r w:rsidRPr="0027637F">
        <w:rPr>
          <w:rFonts w:ascii="Arial" w:hAnsi="Arial" w:cs="Arial"/>
          <w:sz w:val="24"/>
          <w:szCs w:val="24"/>
        </w:rPr>
        <w:t>.</w:t>
      </w:r>
    </w:p>
    <w:p w:rsidR="00A7549C" w:rsidRDefault="00A7549C" w:rsidP="003217FB">
      <w:pPr>
        <w:autoSpaceDE w:val="0"/>
        <w:autoSpaceDN w:val="0"/>
        <w:adjustRightInd w:val="0"/>
        <w:spacing w:after="0" w:line="240" w:lineRule="auto"/>
        <w:jc w:val="both"/>
        <w:rPr>
          <w:rFonts w:ascii="Arial" w:hAnsi="Arial" w:cs="Arial"/>
          <w:sz w:val="24"/>
          <w:szCs w:val="24"/>
        </w:rPr>
      </w:pPr>
    </w:p>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0A202D" w:rsidRPr="001D4B79" w:rsidRDefault="000A202D" w:rsidP="000A202D">
      <w:pPr>
        <w:autoSpaceDE w:val="0"/>
        <w:autoSpaceDN w:val="0"/>
        <w:adjustRightInd w:val="0"/>
        <w:spacing w:after="0" w:line="240" w:lineRule="auto"/>
        <w:jc w:val="center"/>
        <w:rPr>
          <w:rFonts w:ascii="Arial" w:hAnsi="Arial" w:cs="Arial"/>
          <w:b/>
          <w:sz w:val="24"/>
          <w:szCs w:val="24"/>
          <w:lang w:val="ro-RO"/>
        </w:rPr>
      </w:pPr>
      <w:r w:rsidRPr="001D4B79">
        <w:rPr>
          <w:rFonts w:ascii="Arial" w:hAnsi="Arial" w:cs="Arial"/>
          <w:b/>
          <w:sz w:val="24"/>
          <w:szCs w:val="24"/>
          <w:lang w:val="ro-RO"/>
        </w:rPr>
        <w:t>DIRECTOR   EXECUTIV,</w:t>
      </w:r>
    </w:p>
    <w:p w:rsidR="000A202D" w:rsidRPr="001D4B79" w:rsidRDefault="00EB69EF" w:rsidP="000A202D">
      <w:pPr>
        <w:spacing w:after="0" w:line="240" w:lineRule="auto"/>
        <w:jc w:val="center"/>
        <w:rPr>
          <w:rFonts w:ascii="Arial" w:hAnsi="Arial" w:cs="Arial"/>
          <w:b/>
          <w:sz w:val="24"/>
          <w:szCs w:val="24"/>
          <w:lang w:val="ro-RO"/>
        </w:rPr>
      </w:pPr>
      <w:r w:rsidRPr="001D4B79">
        <w:rPr>
          <w:rStyle w:val="stpar"/>
          <w:rFonts w:ascii="Arial" w:hAnsi="Arial" w:cs="Arial"/>
          <w:b/>
          <w:sz w:val="24"/>
          <w:szCs w:val="24"/>
        </w:rPr>
        <w:t xml:space="preserve">Maria </w:t>
      </w:r>
      <w:proofErr w:type="spellStart"/>
      <w:r w:rsidRPr="001D4B79">
        <w:rPr>
          <w:rStyle w:val="stpar"/>
          <w:rFonts w:ascii="Arial" w:hAnsi="Arial" w:cs="Arial"/>
          <w:b/>
          <w:sz w:val="24"/>
          <w:szCs w:val="24"/>
        </w:rPr>
        <w:t>Mădălina</w:t>
      </w:r>
      <w:proofErr w:type="spellEnd"/>
      <w:r w:rsidRPr="001D4B79">
        <w:rPr>
          <w:rStyle w:val="stpar"/>
          <w:rFonts w:ascii="Arial" w:hAnsi="Arial" w:cs="Arial"/>
          <w:b/>
          <w:sz w:val="24"/>
          <w:szCs w:val="24"/>
        </w:rPr>
        <w:t xml:space="preserve"> NISTOR</w:t>
      </w:r>
    </w:p>
    <w:p w:rsidR="000A202D" w:rsidRDefault="000A202D" w:rsidP="000A202D">
      <w:pPr>
        <w:spacing w:after="0" w:line="240" w:lineRule="auto"/>
        <w:jc w:val="both"/>
        <w:rPr>
          <w:rFonts w:ascii="Arial" w:hAnsi="Arial" w:cs="Arial"/>
          <w:sz w:val="24"/>
          <w:szCs w:val="24"/>
          <w:lang w:val="ro-RO"/>
        </w:rPr>
      </w:pPr>
    </w:p>
    <w:p w:rsidR="004A1189" w:rsidRPr="001D4B79" w:rsidRDefault="004A1189"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0A202D" w:rsidRPr="001D4B79" w:rsidTr="00EE789F">
        <w:trPr>
          <w:trHeight w:val="1137"/>
          <w:tblCellSpacing w:w="15" w:type="dxa"/>
        </w:trPr>
        <w:tc>
          <w:tcPr>
            <w:tcW w:w="4572" w:type="dxa"/>
            <w:shd w:val="clear" w:color="auto" w:fill="auto"/>
            <w:hideMark/>
          </w:tcPr>
          <w:p w:rsidR="000A202D" w:rsidRPr="001D4B79" w:rsidRDefault="000A202D" w:rsidP="00EE789F">
            <w:pPr>
              <w:spacing w:after="0" w:line="240" w:lineRule="auto"/>
              <w:jc w:val="center"/>
              <w:rPr>
                <w:rStyle w:val="sttpar"/>
                <w:rFonts w:ascii="Arial" w:hAnsi="Arial" w:cs="Arial"/>
                <w:sz w:val="24"/>
                <w:szCs w:val="24"/>
              </w:rPr>
            </w:pPr>
            <w:proofErr w:type="spellStart"/>
            <w:r w:rsidRPr="001D4B79">
              <w:rPr>
                <w:rStyle w:val="sttpar"/>
                <w:rFonts w:ascii="Arial" w:hAnsi="Arial" w:cs="Arial"/>
                <w:sz w:val="24"/>
                <w:szCs w:val="24"/>
              </w:rPr>
              <w:t>Şef</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Serviciu</w:t>
            </w:r>
            <w:proofErr w:type="spellEnd"/>
          </w:p>
          <w:p w:rsidR="000A202D" w:rsidRPr="001D4B79" w:rsidRDefault="000A202D" w:rsidP="00EE789F">
            <w:pPr>
              <w:spacing w:after="0" w:line="240" w:lineRule="auto"/>
              <w:jc w:val="center"/>
              <w:rPr>
                <w:rStyle w:val="stpar"/>
                <w:rFonts w:ascii="Arial" w:hAnsi="Arial" w:cs="Arial"/>
                <w:sz w:val="24"/>
                <w:szCs w:val="24"/>
                <w:lang w:val="ro-RO"/>
              </w:rPr>
            </w:pPr>
            <w:proofErr w:type="spellStart"/>
            <w:r w:rsidRPr="001D4B79">
              <w:rPr>
                <w:rStyle w:val="sttpar"/>
                <w:rFonts w:ascii="Arial" w:hAnsi="Arial" w:cs="Arial"/>
                <w:sz w:val="24"/>
                <w:szCs w:val="24"/>
              </w:rPr>
              <w:t>Avize</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Acorduri</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Autorizaţii</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r w:rsidR="00EB69EF" w:rsidRPr="001D4B79">
              <w:rPr>
                <w:rStyle w:val="stpar"/>
                <w:rFonts w:ascii="Arial" w:hAnsi="Arial" w:cs="Arial"/>
                <w:sz w:val="24"/>
                <w:szCs w:val="24"/>
              </w:rPr>
              <w:t>Adina H</w:t>
            </w:r>
            <w:r w:rsidR="00673CF4" w:rsidRPr="001D4B79">
              <w:rPr>
                <w:rStyle w:val="stpar"/>
                <w:rFonts w:ascii="Arial" w:hAnsi="Arial" w:cs="Arial"/>
                <w:sz w:val="24"/>
                <w:szCs w:val="24"/>
              </w:rPr>
              <w:t>OBJ</w:t>
            </w:r>
            <w:r w:rsidR="00673CF4" w:rsidRPr="001D4B79">
              <w:rPr>
                <w:rStyle w:val="stpar"/>
                <w:rFonts w:ascii="Arial" w:hAnsi="Arial" w:cs="Arial"/>
                <w:sz w:val="24"/>
                <w:szCs w:val="24"/>
                <w:lang w:val="ro-RO"/>
              </w:rPr>
              <w:t>ÎLĂ</w:t>
            </w:r>
          </w:p>
          <w:p w:rsidR="00EB69EF" w:rsidRPr="001D4B79" w:rsidRDefault="00EB69EF"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Fonts w:ascii="Arial" w:eastAsia="Times New Roman" w:hAnsi="Arial" w:cs="Arial"/>
                <w:sz w:val="24"/>
                <w:szCs w:val="24"/>
              </w:rPr>
            </w:pP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roofErr w:type="spellStart"/>
            <w:r w:rsidRPr="001D4B79">
              <w:rPr>
                <w:rStyle w:val="sttpar"/>
                <w:rFonts w:ascii="Arial" w:hAnsi="Arial" w:cs="Arial"/>
                <w:sz w:val="24"/>
                <w:szCs w:val="24"/>
              </w:rPr>
              <w:t>Şef</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Serviciu</w:t>
            </w:r>
            <w:proofErr w:type="spellEnd"/>
          </w:p>
          <w:p w:rsidR="000A202D" w:rsidRPr="001D4B79" w:rsidRDefault="000A202D" w:rsidP="00673CF4">
            <w:pPr>
              <w:spacing w:after="0" w:line="240" w:lineRule="auto"/>
              <w:jc w:val="center"/>
              <w:rPr>
                <w:rFonts w:ascii="Arial" w:hAnsi="Arial" w:cs="Arial"/>
                <w:sz w:val="24"/>
                <w:szCs w:val="24"/>
              </w:rPr>
            </w:pPr>
            <w:proofErr w:type="spellStart"/>
            <w:r w:rsidRPr="001D4B79">
              <w:rPr>
                <w:rFonts w:ascii="Arial" w:eastAsia="Times New Roman" w:hAnsi="Arial" w:cs="Arial"/>
                <w:sz w:val="24"/>
                <w:szCs w:val="24"/>
              </w:rPr>
              <w:t>Calitatea</w:t>
            </w:r>
            <w:proofErr w:type="spellEnd"/>
            <w:r w:rsidRPr="001D4B79">
              <w:rPr>
                <w:rFonts w:ascii="Arial" w:eastAsia="Times New Roman" w:hAnsi="Arial" w:cs="Arial"/>
                <w:sz w:val="24"/>
                <w:szCs w:val="24"/>
              </w:rPr>
              <w:t xml:space="preserve"> </w:t>
            </w:r>
            <w:proofErr w:type="spellStart"/>
            <w:r w:rsidRPr="001D4B79">
              <w:rPr>
                <w:rFonts w:ascii="Arial" w:eastAsia="Times New Roman" w:hAnsi="Arial" w:cs="Arial"/>
                <w:sz w:val="24"/>
                <w:szCs w:val="24"/>
              </w:rPr>
              <w:t>Factorilor</w:t>
            </w:r>
            <w:proofErr w:type="spellEnd"/>
            <w:r w:rsidRPr="001D4B79">
              <w:rPr>
                <w:rFonts w:ascii="Arial" w:eastAsia="Times New Roman" w:hAnsi="Arial" w:cs="Arial"/>
                <w:sz w:val="24"/>
                <w:szCs w:val="24"/>
              </w:rPr>
              <w:t xml:space="preserve"> de </w:t>
            </w:r>
            <w:proofErr w:type="spellStart"/>
            <w:r w:rsidRPr="001D4B79">
              <w:rPr>
                <w:rFonts w:ascii="Arial" w:eastAsia="Times New Roman" w:hAnsi="Arial" w:cs="Arial"/>
                <w:sz w:val="24"/>
                <w:szCs w:val="24"/>
              </w:rPr>
              <w:t>Mediu</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proofErr w:type="spellStart"/>
            <w:r w:rsidR="00673CF4" w:rsidRPr="001D4B79">
              <w:rPr>
                <w:rFonts w:ascii="Arial" w:eastAsia="Times New Roman" w:hAnsi="Arial" w:cs="Arial"/>
                <w:sz w:val="24"/>
                <w:szCs w:val="24"/>
              </w:rPr>
              <w:t>Anca</w:t>
            </w:r>
            <w:proofErr w:type="spellEnd"/>
            <w:r w:rsidR="00673CF4" w:rsidRPr="001D4B79">
              <w:rPr>
                <w:rFonts w:ascii="Arial" w:eastAsia="Times New Roman" w:hAnsi="Arial" w:cs="Arial"/>
                <w:sz w:val="24"/>
                <w:szCs w:val="24"/>
              </w:rPr>
              <w:t xml:space="preserve"> IONCE</w:t>
            </w:r>
          </w:p>
        </w:tc>
      </w:tr>
      <w:tr w:rsidR="000A202D" w:rsidRPr="001D4B79" w:rsidTr="00EE789F">
        <w:trPr>
          <w:trHeight w:val="456"/>
          <w:tblCellSpacing w:w="15" w:type="dxa"/>
        </w:trPr>
        <w:tc>
          <w:tcPr>
            <w:tcW w:w="4572" w:type="dxa"/>
            <w:shd w:val="clear" w:color="auto" w:fill="auto"/>
            <w:hideMark/>
          </w:tcPr>
          <w:p w:rsidR="000A202D" w:rsidRPr="001D4B79" w:rsidRDefault="000A202D" w:rsidP="00141748">
            <w:pPr>
              <w:spacing w:after="0" w:line="240" w:lineRule="auto"/>
              <w:ind w:left="720"/>
              <w:rPr>
                <w:rFonts w:ascii="Arial" w:eastAsia="Times New Roman" w:hAnsi="Arial" w:cs="Arial"/>
                <w:sz w:val="24"/>
                <w:szCs w:val="24"/>
              </w:rPr>
            </w:pPr>
            <w:r w:rsidRPr="001D4B79">
              <w:rPr>
                <w:rFonts w:ascii="Arial" w:eastAsia="Times New Roman" w:hAnsi="Arial" w:cs="Arial"/>
                <w:sz w:val="24"/>
                <w:szCs w:val="24"/>
              </w:rPr>
              <w:t xml:space="preserve">                </w:t>
            </w:r>
            <w:proofErr w:type="spellStart"/>
            <w:r w:rsidRPr="001D4B79">
              <w:rPr>
                <w:rFonts w:ascii="Arial" w:eastAsia="Times New Roman" w:hAnsi="Arial" w:cs="Arial"/>
                <w:sz w:val="24"/>
                <w:szCs w:val="24"/>
              </w:rPr>
              <w:t>Întocmit</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r w:rsidR="0027169D" w:rsidRPr="001D4B79">
              <w:rPr>
                <w:rFonts w:ascii="Arial" w:eastAsia="Times New Roman" w:hAnsi="Arial" w:cs="Arial"/>
                <w:sz w:val="24"/>
                <w:szCs w:val="24"/>
              </w:rPr>
              <w:t xml:space="preserve">   Cons. </w:t>
            </w:r>
            <w:r w:rsidR="00141748">
              <w:rPr>
                <w:rFonts w:ascii="Arial" w:eastAsia="Times New Roman" w:hAnsi="Arial" w:cs="Arial"/>
                <w:sz w:val="24"/>
                <w:szCs w:val="24"/>
              </w:rPr>
              <w:t>Roxana TOMEGEA</w:t>
            </w: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
        </w:tc>
      </w:tr>
    </w:tbl>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3217FB" w:rsidRPr="001D4B79" w:rsidRDefault="003217FB" w:rsidP="003217FB">
      <w:pPr>
        <w:tabs>
          <w:tab w:val="left" w:pos="4162"/>
        </w:tabs>
        <w:rPr>
          <w:rFonts w:ascii="Arial" w:hAnsi="Arial" w:cs="Arial"/>
          <w:sz w:val="24"/>
          <w:szCs w:val="24"/>
          <w:lang w:val="ro-RO"/>
        </w:rPr>
      </w:pPr>
      <w:r w:rsidRPr="001D4B79">
        <w:rPr>
          <w:rFonts w:ascii="Arial" w:hAnsi="Arial" w:cs="Arial"/>
          <w:sz w:val="24"/>
          <w:szCs w:val="24"/>
        </w:rPr>
        <w:tab/>
      </w:r>
    </w:p>
    <w:p w:rsidR="007A1441" w:rsidRPr="001D4B79" w:rsidRDefault="007A1441" w:rsidP="003217FB">
      <w:pPr>
        <w:jc w:val="center"/>
        <w:rPr>
          <w:rFonts w:ascii="Arial" w:hAnsi="Arial" w:cs="Arial"/>
          <w:sz w:val="24"/>
          <w:szCs w:val="24"/>
        </w:rPr>
      </w:pPr>
    </w:p>
    <w:sectPr w:rsidR="007A1441" w:rsidRPr="001D4B79" w:rsidSect="00427366">
      <w:footerReference w:type="even" r:id="rId12"/>
      <w:footerReference w:type="default" r:id="rId13"/>
      <w:headerReference w:type="first" r:id="rId14"/>
      <w:footerReference w:type="first" r:id="rId15"/>
      <w:pgSz w:w="11907" w:h="16840" w:code="9"/>
      <w:pgMar w:top="288" w:right="1138" w:bottom="173" w:left="1296" w:header="533"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30" w:rsidRDefault="00EF6A30" w:rsidP="009E2884">
      <w:pPr>
        <w:spacing w:after="0" w:line="240" w:lineRule="auto"/>
      </w:pPr>
      <w:r>
        <w:separator/>
      </w:r>
    </w:p>
  </w:endnote>
  <w:endnote w:type="continuationSeparator" w:id="0">
    <w:p w:rsidR="00EF6A30" w:rsidRDefault="00EF6A30" w:rsidP="009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30" w:rsidRDefault="00EF6A30" w:rsidP="00EE7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6A30" w:rsidRDefault="00EF6A30" w:rsidP="00EE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818326"/>
      <w:docPartObj>
        <w:docPartGallery w:val="Page Numbers (Bottom of Page)"/>
        <w:docPartUnique/>
      </w:docPartObj>
    </w:sdtPr>
    <w:sdtEndPr/>
    <w:sdtContent>
      <w:sdt>
        <w:sdtPr>
          <w:id w:val="-1521927854"/>
          <w:docPartObj>
            <w:docPartGallery w:val="Page Numbers (Top of Page)"/>
            <w:docPartUnique/>
          </w:docPartObj>
        </w:sdtPr>
        <w:sdtEndPr/>
        <w:sdtContent>
          <w:sdt>
            <w:sdtPr>
              <w:rPr>
                <w:sz w:val="20"/>
                <w:szCs w:val="20"/>
              </w:rPr>
              <w:alias w:val="Câmp editabil text"/>
              <w:tag w:val="CampEditabil"/>
              <w:id w:val="854546615"/>
            </w:sdtPr>
            <w:sdtEndPr>
              <w:rPr>
                <w:sz w:val="22"/>
                <w:szCs w:val="22"/>
              </w:rPr>
            </w:sdtEndPr>
            <w:sdtContent>
              <w:p w:rsidR="00EF6A30" w:rsidRPr="008F5F96" w:rsidRDefault="00EF6A30" w:rsidP="005148F6">
                <w:pPr>
                  <w:pStyle w:val="Header"/>
                  <w:tabs>
                    <w:tab w:val="clear" w:pos="4680"/>
                  </w:tabs>
                  <w:contextualSpacing/>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6588A6F" wp14:editId="7DC39C83">
                          <wp:simplePos x="0" y="0"/>
                          <wp:positionH relativeFrom="column">
                            <wp:posOffset>-142875</wp:posOffset>
                          </wp:positionH>
                          <wp:positionV relativeFrom="paragraph">
                            <wp:posOffset>-35560</wp:posOffset>
                          </wp:positionV>
                          <wp:extent cx="6248400" cy="635"/>
                          <wp:effectExtent l="0" t="0" r="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AC040" id="_x0000_t32" coordsize="21600,21600" o:spt="32" o:oned="t" path="m,l21600,21600e" filled="f">
                          <v:path arrowok="t" fillok="f" o:connecttype="none"/>
                          <o:lock v:ext="edit" shapetype="t"/>
                        </v:shapetype>
                        <v:shape id="Straight Arrow Connector 5" o:spid="_x0000_s1026" type="#_x0000_t32" style="position:absolute;margin-left:-11.25pt;margin-top:-2.8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" strokecolor="#00214e" strokeweight="1.5pt"/>
                      </w:pict>
                    </mc:Fallback>
                  </mc:AlternateContent>
                </w:r>
                <w:r w:rsidR="00E96CD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58" DrawAspect="Content" ObjectID="_1626525641" r:id="rId2"/>
                  </w:object>
                </w:r>
                <w:r w:rsidRPr="00575863">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545845C6" wp14:editId="5979A441">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69D73"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EF6A30" w:rsidRDefault="00EF6A30" w:rsidP="005148F6">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EF6A30" w:rsidRDefault="00EF6A30" w:rsidP="005148F6">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tblGrid>
                <w:tr w:rsidR="00EF6A30" w:rsidRPr="0006159A" w:rsidTr="005148F6">
                  <w:trPr>
                    <w:trHeight w:val="270"/>
                  </w:trPr>
                  <w:tc>
                    <w:tcPr>
                      <w:tcW w:w="8177" w:type="dxa"/>
                    </w:tcPr>
                    <w:p w:rsidR="00EF6A30" w:rsidRPr="00446EE6" w:rsidRDefault="00EF6A30" w:rsidP="005148F6">
                      <w:pPr>
                        <w:pStyle w:val="Header"/>
                        <w:tabs>
                          <w:tab w:val="clear" w:pos="4680"/>
                        </w:tabs>
                        <w:jc w:val="center"/>
                        <w:rPr>
                          <w:rFonts w:ascii="Times New Roman" w:hAnsi="Times New Roman"/>
                          <w:sz w:val="24"/>
                          <w:szCs w:val="24"/>
                          <w:lang w:val="ro-RO"/>
                        </w:rPr>
                      </w:pPr>
                      <w:r w:rsidRPr="00446EE6">
                        <w:rPr>
                          <w:rFonts w:ascii="Times New Roman" w:hAnsi="Times New Roman"/>
                          <w:i/>
                          <w:iCs/>
                          <w:color w:val="000000"/>
                          <w:sz w:val="24"/>
                          <w:szCs w:val="24"/>
                          <w:lang w:val="ro-RO"/>
                        </w:rPr>
                        <w:t>Operator de date cu caracter personal, conform Regulamentului (UE) 2016/679</w:t>
                      </w:r>
                    </w:p>
                  </w:tc>
                </w:tr>
              </w:tbl>
              <w:p w:rsidR="00EF6A30" w:rsidRDefault="00E96CD6" w:rsidP="005148F6">
                <w:pPr>
                  <w:pStyle w:val="Header"/>
                  <w:tabs>
                    <w:tab w:val="clear" w:pos="4680"/>
                  </w:tabs>
                </w:pPr>
              </w:p>
            </w:sdtContent>
          </w:sdt>
          <w:p w:rsidR="00EF6A30" w:rsidRDefault="00EF6A30">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E96CD6">
              <w:rPr>
                <w:b/>
                <w:bCs/>
                <w:noProof/>
              </w:rPr>
              <w:t>4</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E96CD6">
              <w:rPr>
                <w:b/>
                <w:bCs/>
                <w:noProof/>
              </w:rPr>
              <w:t>5</w:t>
            </w:r>
            <w:r>
              <w:rPr>
                <w:b/>
                <w:bCs/>
                <w:sz w:val="24"/>
                <w:szCs w:val="24"/>
              </w:rPr>
              <w:fldChar w:fldCharType="end"/>
            </w:r>
          </w:p>
        </w:sdtContent>
      </w:sdt>
    </w:sdtContent>
  </w:sdt>
  <w:p w:rsidR="00EF6A30" w:rsidRPr="004407AE" w:rsidRDefault="00EF6A30" w:rsidP="00EE789F">
    <w:pPr>
      <w:pStyle w:val="Head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51740"/>
      <w:docPartObj>
        <w:docPartGallery w:val="Page Numbers (Bottom of Page)"/>
        <w:docPartUnique/>
      </w:docPartObj>
    </w:sdtPr>
    <w:sdtEndPr/>
    <w:sdtContent>
      <w:sdt>
        <w:sdtPr>
          <w:id w:val="1728636285"/>
          <w:docPartObj>
            <w:docPartGallery w:val="Page Numbers (Top of Page)"/>
            <w:docPartUnique/>
          </w:docPartObj>
        </w:sdtPr>
        <w:sdtEndPr/>
        <w:sdtContent>
          <w:sdt>
            <w:sdtPr>
              <w:rPr>
                <w:sz w:val="20"/>
                <w:szCs w:val="20"/>
              </w:rPr>
              <w:alias w:val="Câmp editabil text"/>
              <w:tag w:val="CampEditabil"/>
              <w:id w:val="1226721980"/>
            </w:sdtPr>
            <w:sdtEndPr>
              <w:rPr>
                <w:sz w:val="22"/>
                <w:szCs w:val="22"/>
              </w:rPr>
            </w:sdtEndPr>
            <w:sdtContent>
              <w:p w:rsidR="00EF6A30" w:rsidRPr="008F5F96" w:rsidRDefault="00EF6A30" w:rsidP="005148F6">
                <w:pPr>
                  <w:pStyle w:val="Header"/>
                  <w:tabs>
                    <w:tab w:val="clear" w:pos="4680"/>
                  </w:tabs>
                  <w:contextualSpacing/>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36588A6F" wp14:editId="7DC39C83">
                          <wp:simplePos x="0" y="0"/>
                          <wp:positionH relativeFrom="column">
                            <wp:posOffset>-142875</wp:posOffset>
                          </wp:positionH>
                          <wp:positionV relativeFrom="paragraph">
                            <wp:posOffset>-35560</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7FA6C" id="_x0000_t32" coordsize="21600,21600" o:spt="32" o:oned="t" path="m,l21600,21600e" filled="f">
                          <v:path arrowok="t" fillok="f" o:connecttype="none"/>
                          <o:lock v:ext="edit" shapetype="t"/>
                        </v:shapetype>
                        <v:shape id="Straight Arrow Connector 6" o:spid="_x0000_s1026" type="#_x0000_t32" style="position:absolute;margin-left:-11.25pt;margin-top:-2.8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KnKPC/fAAAACQEAAA8AAAAAAAAAAAAAAAAAgwQAAGRy&#10;cy9kb3ducmV2LnhtbFBLBQYAAAAABAAEAPMAAACPBQAAAAA=&#10;" strokecolor="#00214e" strokeweight="1.5pt"/>
                      </w:pict>
                    </mc:Fallback>
                  </mc:AlternateContent>
                </w:r>
                <w:r w:rsidR="00E96CD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8000;mso-position-horizontal-relative:text;mso-position-vertical-relative:text">
                      <v:imagedata r:id="rId1" o:title=""/>
                    </v:shape>
                    <o:OLEObject Type="Embed" ProgID="CorelDRAW.Graphic.13" ShapeID="_x0000_s2056" DrawAspect="Content" ObjectID="_1626525643" r:id="rId2"/>
                  </w:object>
                </w:r>
                <w:r w:rsidRPr="00575863">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545845C6" wp14:editId="5979A44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F6901" id="Straight Arrow Connector 3"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EF6A30" w:rsidRDefault="00EF6A30" w:rsidP="005148F6">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EF6A30" w:rsidRDefault="00EF6A30" w:rsidP="005148F6">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tblGrid>
                <w:tr w:rsidR="00EF6A30" w:rsidRPr="0006159A" w:rsidTr="005148F6">
                  <w:trPr>
                    <w:trHeight w:val="270"/>
                  </w:trPr>
                  <w:tc>
                    <w:tcPr>
                      <w:tcW w:w="8177" w:type="dxa"/>
                    </w:tcPr>
                    <w:p w:rsidR="00EF6A30" w:rsidRPr="00446EE6" w:rsidRDefault="00EF6A30" w:rsidP="005148F6">
                      <w:pPr>
                        <w:pStyle w:val="Header"/>
                        <w:tabs>
                          <w:tab w:val="clear" w:pos="4680"/>
                        </w:tabs>
                        <w:jc w:val="center"/>
                        <w:rPr>
                          <w:rFonts w:ascii="Times New Roman" w:hAnsi="Times New Roman"/>
                          <w:sz w:val="24"/>
                          <w:szCs w:val="24"/>
                          <w:lang w:val="ro-RO"/>
                        </w:rPr>
                      </w:pPr>
                      <w:r w:rsidRPr="00446EE6">
                        <w:rPr>
                          <w:rFonts w:ascii="Times New Roman" w:hAnsi="Times New Roman"/>
                          <w:i/>
                          <w:iCs/>
                          <w:color w:val="000000"/>
                          <w:sz w:val="24"/>
                          <w:szCs w:val="24"/>
                          <w:lang w:val="ro-RO"/>
                        </w:rPr>
                        <w:t>Operator de date cu caracter personal, conform Regulamentului (UE) 2016/679</w:t>
                      </w:r>
                    </w:p>
                  </w:tc>
                </w:tr>
              </w:tbl>
              <w:p w:rsidR="00EF6A30" w:rsidRDefault="00E96CD6" w:rsidP="005148F6">
                <w:pPr>
                  <w:pStyle w:val="Header"/>
                  <w:tabs>
                    <w:tab w:val="clear" w:pos="4680"/>
                  </w:tabs>
                </w:pPr>
              </w:p>
            </w:sdtContent>
          </w:sdt>
          <w:p w:rsidR="00EF6A30" w:rsidRDefault="00EF6A30">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E96CD6">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E96CD6">
              <w:rPr>
                <w:b/>
                <w:bCs/>
                <w:noProof/>
              </w:rPr>
              <w:t>5</w:t>
            </w:r>
            <w:r>
              <w:rPr>
                <w:b/>
                <w:bCs/>
                <w:sz w:val="24"/>
                <w:szCs w:val="24"/>
              </w:rPr>
              <w:fldChar w:fldCharType="end"/>
            </w:r>
          </w:p>
        </w:sdtContent>
      </w:sdt>
    </w:sdtContent>
  </w:sdt>
  <w:p w:rsidR="00EF6A30" w:rsidRPr="00F03188" w:rsidRDefault="00EF6A30" w:rsidP="005148F6">
    <w:pPr>
      <w:pStyle w:val="Header"/>
      <w:tabs>
        <w:tab w:val="clear" w:pos="4680"/>
      </w:tabs>
      <w:jc w:val="center"/>
      <w:rPr>
        <w:color w:val="00214E"/>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30" w:rsidRDefault="00EF6A30" w:rsidP="009E2884">
      <w:pPr>
        <w:spacing w:after="0" w:line="240" w:lineRule="auto"/>
      </w:pPr>
      <w:r>
        <w:separator/>
      </w:r>
    </w:p>
  </w:footnote>
  <w:footnote w:type="continuationSeparator" w:id="0">
    <w:p w:rsidR="00EF6A30" w:rsidRDefault="00EF6A30" w:rsidP="009E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30" w:rsidRDefault="00E96CD6" w:rsidP="005148F6">
    <w:pPr>
      <w:pStyle w:val="Header"/>
      <w:tabs>
        <w:tab w:val="clear" w:pos="4680"/>
        <w:tab w:val="clear" w:pos="9360"/>
        <w:tab w:val="left" w:pos="9000"/>
      </w:tabs>
      <w:jc w:val="center"/>
    </w:pPr>
    <w:r>
      <w:rPr>
        <w:rFonts w:ascii="Times New Roman" w:hAnsi="Times New Roman"/>
        <w:b/>
        <w:noProof/>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31.35pt;margin-top:2.8pt;width:81.4pt;height:65.45pt;z-index:-251650048">
          <v:imagedata r:id="rId1" o:title=""/>
        </v:shape>
        <o:OLEObject Type="Embed" ProgID="CorelDRAW.Graphic.13" ShapeID="_x0000_s2053" DrawAspect="Content" ObjectID="_1626525642" r:id="rId2"/>
      </w:object>
    </w:r>
    <w:r w:rsidR="00EF6A30">
      <w:rPr>
        <w:noProof/>
      </w:rPr>
      <w:drawing>
        <wp:anchor distT="0" distB="0" distL="114300" distR="114300" simplePos="0" relativeHeight="251665408" behindDoc="0" locked="0" layoutInCell="1" allowOverlap="1">
          <wp:simplePos x="0" y="0"/>
          <wp:positionH relativeFrom="column">
            <wp:posOffset>-105410</wp:posOffset>
          </wp:positionH>
          <wp:positionV relativeFrom="paragraph">
            <wp:posOffset>29210</wp:posOffset>
          </wp:positionV>
          <wp:extent cx="87630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A30" w:rsidRDefault="00EF6A30" w:rsidP="005148F6">
    <w:pPr>
      <w:pStyle w:val="Header"/>
      <w:tabs>
        <w:tab w:val="clear" w:pos="4680"/>
        <w:tab w:val="clear" w:pos="9360"/>
        <w:tab w:val="left" w:pos="9000"/>
      </w:tabs>
      <w:jc w:val="center"/>
    </w:pPr>
  </w:p>
  <w:p w:rsidR="00EF6A30" w:rsidRPr="001D7970" w:rsidRDefault="00EF6A30" w:rsidP="005148F6">
    <w:pPr>
      <w:pStyle w:val="Header"/>
      <w:tabs>
        <w:tab w:val="clear" w:pos="4680"/>
        <w:tab w:val="clear" w:pos="9360"/>
        <w:tab w:val="left" w:pos="9000"/>
      </w:tabs>
      <w:jc w:val="center"/>
      <w:rPr>
        <w:rFonts w:ascii="Times New Roman" w:hAnsi="Times New Roman"/>
        <w:sz w:val="28"/>
        <w:szCs w:val="28"/>
        <w:lang w:val="ro-RO"/>
      </w:rPr>
    </w:pPr>
    <w:proofErr w:type="spellStart"/>
    <w:r w:rsidRPr="001D7970">
      <w:rPr>
        <w:rFonts w:ascii="Times New Roman" w:hAnsi="Times New Roman"/>
        <w:b/>
        <w:sz w:val="28"/>
        <w:szCs w:val="28"/>
      </w:rPr>
      <w:t>Ministerul</w:t>
    </w:r>
    <w:proofErr w:type="spellEnd"/>
    <w:r w:rsidRPr="001D7970">
      <w:rPr>
        <w:rFonts w:ascii="Times New Roman" w:hAnsi="Times New Roman"/>
        <w:b/>
        <w:sz w:val="28"/>
        <w:szCs w:val="28"/>
      </w:rPr>
      <w:t xml:space="preserve"> </w:t>
    </w:r>
    <w:proofErr w:type="spellStart"/>
    <w:r w:rsidRPr="001D7970">
      <w:rPr>
        <w:rFonts w:ascii="Times New Roman" w:hAnsi="Times New Roman"/>
        <w:b/>
        <w:sz w:val="28"/>
        <w:szCs w:val="28"/>
      </w:rPr>
      <w:t>Mediului</w:t>
    </w:r>
    <w:proofErr w:type="spellEnd"/>
  </w:p>
  <w:p w:rsidR="00EF6A30" w:rsidRPr="005148F6" w:rsidRDefault="00EF6A30" w:rsidP="005148F6">
    <w:pPr>
      <w:tabs>
        <w:tab w:val="left" w:pos="3270"/>
      </w:tabs>
      <w:jc w:val="center"/>
      <w:rPr>
        <w:rFonts w:ascii="Times New Roman" w:hAnsi="Times New Roman"/>
        <w:sz w:val="32"/>
        <w:szCs w:val="32"/>
      </w:rPr>
    </w:pPr>
    <w:proofErr w:type="spellStart"/>
    <w:r w:rsidRPr="001D7970">
      <w:rPr>
        <w:rFonts w:ascii="Times New Roman" w:hAnsi="Times New Roman"/>
        <w:b/>
        <w:sz w:val="32"/>
        <w:szCs w:val="32"/>
      </w:rPr>
      <w:t>Agen</w:t>
    </w:r>
    <w:proofErr w:type="spellEnd"/>
    <w:r w:rsidRPr="001D7970">
      <w:rPr>
        <w:rFonts w:ascii="Times New Roman" w:hAnsi="Times New Roman"/>
        <w:b/>
        <w:sz w:val="32"/>
        <w:szCs w:val="32"/>
        <w:lang w:val="ro-RO"/>
      </w:rPr>
      <w:t>ţia Naţională pentru Protecţia Mediului</w:t>
    </w: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EF6A30" w:rsidRPr="00992BFF" w:rsidTr="00EE789F">
      <w:trPr>
        <w:trHeight w:val="702"/>
      </w:trPr>
      <w:tc>
        <w:tcPr>
          <w:tcW w:w="10331" w:type="dxa"/>
          <w:tcBorders>
            <w:top w:val="single" w:sz="8" w:space="0" w:color="000000"/>
            <w:bottom w:val="single" w:sz="8" w:space="0" w:color="000000"/>
          </w:tcBorders>
          <w:shd w:val="clear" w:color="auto" w:fill="auto"/>
          <w:vAlign w:val="center"/>
        </w:tcPr>
        <w:p w:rsidR="00EF6A30" w:rsidRPr="00F30DE4" w:rsidRDefault="00EF6A30" w:rsidP="000C30A9">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SUCEAVA</w:t>
          </w:r>
        </w:p>
      </w:tc>
    </w:tr>
  </w:tbl>
  <w:p w:rsidR="00EF6A30" w:rsidRPr="00D56C73" w:rsidRDefault="00EF6A30" w:rsidP="00EE789F">
    <w:pPr>
      <w:pStyle w:val="Head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25900"/>
    <w:multiLevelType w:val="hybridMultilevel"/>
    <w:tmpl w:val="326237D4"/>
    <w:lvl w:ilvl="0" w:tplc="2F1EDAB0">
      <w:start w:val="1"/>
      <w:numFmt w:val="lowerLetter"/>
      <w:lvlText w:val="%1)"/>
      <w:lvlJc w:val="left"/>
      <w:pPr>
        <w:ind w:left="1353"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5E08"/>
    <w:multiLevelType w:val="hybridMultilevel"/>
    <w:tmpl w:val="2C10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A46"/>
    <w:multiLevelType w:val="hybridMultilevel"/>
    <w:tmpl w:val="8EB2CD20"/>
    <w:lvl w:ilvl="0" w:tplc="BD421D8E">
      <w:start w:val="1"/>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D33990"/>
    <w:multiLevelType w:val="multilevel"/>
    <w:tmpl w:val="E30AAAC4"/>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C24F0E"/>
    <w:multiLevelType w:val="hybridMultilevel"/>
    <w:tmpl w:val="53401E5E"/>
    <w:lvl w:ilvl="0" w:tplc="C846ABD4">
      <w:start w:val="1"/>
      <w:numFmt w:val="bullet"/>
      <w:lvlText w:val="-"/>
      <w:lvlJc w:val="left"/>
      <w:pPr>
        <w:ind w:left="720" w:hanging="360"/>
      </w:pPr>
      <w:rPr>
        <w:rFonts w:ascii="Futura Bk BT" w:eastAsia="Calibri" w:hAnsi="Futura Bk B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063113"/>
    <w:multiLevelType w:val="hybridMultilevel"/>
    <w:tmpl w:val="D96819B8"/>
    <w:lvl w:ilvl="0" w:tplc="831E9CD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2" w15:restartNumberingAfterBreak="0">
    <w:nsid w:val="5C9F790F"/>
    <w:multiLevelType w:val="hybridMultilevel"/>
    <w:tmpl w:val="12D6DB74"/>
    <w:lvl w:ilvl="0" w:tplc="82821840">
      <w:start w:val="5"/>
      <w:numFmt w:val="lowerLetter"/>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66784">
      <w:start w:val="1"/>
      <w:numFmt w:val="lowerLetter"/>
      <w:lvlText w:val="%2)"/>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EB048">
      <w:start w:val="1"/>
      <w:numFmt w:val="lowerRoman"/>
      <w:lvlText w:val="%3"/>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A28C2">
      <w:start w:val="1"/>
      <w:numFmt w:val="decimal"/>
      <w:lvlText w:val="%4"/>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E3FB0">
      <w:start w:val="1"/>
      <w:numFmt w:val="lowerLetter"/>
      <w:lvlText w:val="%5"/>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89506">
      <w:start w:val="1"/>
      <w:numFmt w:val="lowerRoman"/>
      <w:lvlText w:val="%6"/>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4C37E">
      <w:start w:val="1"/>
      <w:numFmt w:val="decimal"/>
      <w:lvlText w:val="%7"/>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2E39A">
      <w:start w:val="1"/>
      <w:numFmt w:val="lowerLetter"/>
      <w:lvlText w:val="%8"/>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0E070">
      <w:start w:val="1"/>
      <w:numFmt w:val="lowerRoman"/>
      <w:lvlText w:val="%9"/>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2B6CA2"/>
    <w:multiLevelType w:val="multilevel"/>
    <w:tmpl w:val="D59A07E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0979A7"/>
    <w:multiLevelType w:val="hybridMultilevel"/>
    <w:tmpl w:val="9A2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15478"/>
    <w:multiLevelType w:val="hybridMultilevel"/>
    <w:tmpl w:val="A0267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D70B55"/>
    <w:multiLevelType w:val="hybridMultilevel"/>
    <w:tmpl w:val="EF3C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BC5E48"/>
    <w:multiLevelType w:val="multilevel"/>
    <w:tmpl w:val="3B4AE7B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DE7C04"/>
    <w:multiLevelType w:val="multilevel"/>
    <w:tmpl w:val="E34EA2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B03244"/>
    <w:multiLevelType w:val="hybridMultilevel"/>
    <w:tmpl w:val="F7089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1C0983"/>
    <w:multiLevelType w:val="multilevel"/>
    <w:tmpl w:val="B18A966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6"/>
  </w:num>
  <w:num w:numId="4">
    <w:abstractNumId w:val="7"/>
  </w:num>
  <w:num w:numId="5">
    <w:abstractNumId w:val="0"/>
  </w:num>
  <w:num w:numId="6">
    <w:abstractNumId w:val="18"/>
  </w:num>
  <w:num w:numId="7">
    <w:abstractNumId w:val="21"/>
  </w:num>
  <w:num w:numId="8">
    <w:abstractNumId w:val="20"/>
  </w:num>
  <w:num w:numId="9">
    <w:abstractNumId w:val="17"/>
  </w:num>
  <w:num w:numId="10">
    <w:abstractNumId w:val="23"/>
  </w:num>
  <w:num w:numId="11">
    <w:abstractNumId w:val="9"/>
  </w:num>
  <w:num w:numId="12">
    <w:abstractNumId w:val="4"/>
  </w:num>
  <w:num w:numId="13">
    <w:abstractNumId w:val="8"/>
  </w:num>
  <w:num w:numId="14">
    <w:abstractNumId w:val="15"/>
  </w:num>
  <w:num w:numId="15">
    <w:abstractNumId w:val="19"/>
  </w:num>
  <w:num w:numId="16">
    <w:abstractNumId w:val="14"/>
  </w:num>
  <w:num w:numId="17">
    <w:abstractNumId w:val="16"/>
  </w:num>
  <w:num w:numId="18">
    <w:abstractNumId w:val="3"/>
  </w:num>
  <w:num w:numId="19">
    <w:abstractNumId w:val="11"/>
  </w:num>
  <w:num w:numId="20">
    <w:abstractNumId w:val="1"/>
  </w:num>
  <w:num w:numId="21">
    <w:abstractNumId w:val="22"/>
  </w:num>
  <w:num w:numId="22">
    <w:abstractNumId w:val="10"/>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drawingGridHorizontalSpacing w:val="11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FB"/>
    <w:rsid w:val="00001D7A"/>
    <w:rsid w:val="00011990"/>
    <w:rsid w:val="00014088"/>
    <w:rsid w:val="00020CCF"/>
    <w:rsid w:val="000210B8"/>
    <w:rsid w:val="000332CD"/>
    <w:rsid w:val="000332FA"/>
    <w:rsid w:val="00035C43"/>
    <w:rsid w:val="000374A4"/>
    <w:rsid w:val="000374BF"/>
    <w:rsid w:val="00037FCD"/>
    <w:rsid w:val="00040B26"/>
    <w:rsid w:val="00041E6C"/>
    <w:rsid w:val="000506C7"/>
    <w:rsid w:val="00054566"/>
    <w:rsid w:val="000553E4"/>
    <w:rsid w:val="00055C3A"/>
    <w:rsid w:val="00056386"/>
    <w:rsid w:val="00060E9B"/>
    <w:rsid w:val="00061AF0"/>
    <w:rsid w:val="00062D47"/>
    <w:rsid w:val="00062EA8"/>
    <w:rsid w:val="000679B3"/>
    <w:rsid w:val="00067AAC"/>
    <w:rsid w:val="0007560B"/>
    <w:rsid w:val="000836F2"/>
    <w:rsid w:val="00084704"/>
    <w:rsid w:val="000876ED"/>
    <w:rsid w:val="00090205"/>
    <w:rsid w:val="00090CA6"/>
    <w:rsid w:val="00093B2F"/>
    <w:rsid w:val="00094805"/>
    <w:rsid w:val="000979EF"/>
    <w:rsid w:val="000A06D7"/>
    <w:rsid w:val="000A0C50"/>
    <w:rsid w:val="000A202D"/>
    <w:rsid w:val="000A3048"/>
    <w:rsid w:val="000A3329"/>
    <w:rsid w:val="000A7D75"/>
    <w:rsid w:val="000B1AE6"/>
    <w:rsid w:val="000B2ADE"/>
    <w:rsid w:val="000B401C"/>
    <w:rsid w:val="000B460A"/>
    <w:rsid w:val="000B77B5"/>
    <w:rsid w:val="000C0BC1"/>
    <w:rsid w:val="000C30A9"/>
    <w:rsid w:val="000C4C84"/>
    <w:rsid w:val="000C512E"/>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1910"/>
    <w:rsid w:val="00112C57"/>
    <w:rsid w:val="001138F1"/>
    <w:rsid w:val="0011517F"/>
    <w:rsid w:val="001159D7"/>
    <w:rsid w:val="00116FC8"/>
    <w:rsid w:val="001203AA"/>
    <w:rsid w:val="00122480"/>
    <w:rsid w:val="00124F4A"/>
    <w:rsid w:val="00126654"/>
    <w:rsid w:val="00127715"/>
    <w:rsid w:val="00127FD4"/>
    <w:rsid w:val="00130231"/>
    <w:rsid w:val="00134074"/>
    <w:rsid w:val="00134C43"/>
    <w:rsid w:val="001353C9"/>
    <w:rsid w:val="00137260"/>
    <w:rsid w:val="00141625"/>
    <w:rsid w:val="00141748"/>
    <w:rsid w:val="001532E9"/>
    <w:rsid w:val="00160CC7"/>
    <w:rsid w:val="00167666"/>
    <w:rsid w:val="001703AD"/>
    <w:rsid w:val="00170E76"/>
    <w:rsid w:val="00171487"/>
    <w:rsid w:val="00176EBD"/>
    <w:rsid w:val="00180B20"/>
    <w:rsid w:val="00182B09"/>
    <w:rsid w:val="00183315"/>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4B79"/>
    <w:rsid w:val="001D69F3"/>
    <w:rsid w:val="001E1767"/>
    <w:rsid w:val="001E6C3F"/>
    <w:rsid w:val="001F38FE"/>
    <w:rsid w:val="001F5159"/>
    <w:rsid w:val="00200CFB"/>
    <w:rsid w:val="0020439D"/>
    <w:rsid w:val="0020641D"/>
    <w:rsid w:val="00206781"/>
    <w:rsid w:val="00212CF6"/>
    <w:rsid w:val="002146ED"/>
    <w:rsid w:val="00221618"/>
    <w:rsid w:val="00222D92"/>
    <w:rsid w:val="00224B1C"/>
    <w:rsid w:val="0022654D"/>
    <w:rsid w:val="00227D54"/>
    <w:rsid w:val="00231D66"/>
    <w:rsid w:val="00232982"/>
    <w:rsid w:val="00234E16"/>
    <w:rsid w:val="00235679"/>
    <w:rsid w:val="00235E23"/>
    <w:rsid w:val="00236376"/>
    <w:rsid w:val="00250BEC"/>
    <w:rsid w:val="002538E0"/>
    <w:rsid w:val="00255BC8"/>
    <w:rsid w:val="00264814"/>
    <w:rsid w:val="00264987"/>
    <w:rsid w:val="00264A3D"/>
    <w:rsid w:val="00265AB4"/>
    <w:rsid w:val="0026780E"/>
    <w:rsid w:val="0026794F"/>
    <w:rsid w:val="0027169D"/>
    <w:rsid w:val="002744F7"/>
    <w:rsid w:val="002749AE"/>
    <w:rsid w:val="0027637F"/>
    <w:rsid w:val="002764B4"/>
    <w:rsid w:val="0027789D"/>
    <w:rsid w:val="00283348"/>
    <w:rsid w:val="00283429"/>
    <w:rsid w:val="002850F0"/>
    <w:rsid w:val="00285157"/>
    <w:rsid w:val="00285BE1"/>
    <w:rsid w:val="0029115C"/>
    <w:rsid w:val="00292432"/>
    <w:rsid w:val="00293DB7"/>
    <w:rsid w:val="00297C41"/>
    <w:rsid w:val="002A2BE1"/>
    <w:rsid w:val="002A2C19"/>
    <w:rsid w:val="002B1513"/>
    <w:rsid w:val="002B271B"/>
    <w:rsid w:val="002B391F"/>
    <w:rsid w:val="002B759C"/>
    <w:rsid w:val="002C5B11"/>
    <w:rsid w:val="002D1202"/>
    <w:rsid w:val="002D182E"/>
    <w:rsid w:val="002D306D"/>
    <w:rsid w:val="002D45B4"/>
    <w:rsid w:val="002D50AA"/>
    <w:rsid w:val="002D7E8B"/>
    <w:rsid w:val="002E522C"/>
    <w:rsid w:val="002E7B9F"/>
    <w:rsid w:val="002E7ED6"/>
    <w:rsid w:val="002F00A3"/>
    <w:rsid w:val="002F2B54"/>
    <w:rsid w:val="002F31DA"/>
    <w:rsid w:val="002F486A"/>
    <w:rsid w:val="002F7312"/>
    <w:rsid w:val="0030093A"/>
    <w:rsid w:val="0030156A"/>
    <w:rsid w:val="00314E8F"/>
    <w:rsid w:val="00317C51"/>
    <w:rsid w:val="0032078E"/>
    <w:rsid w:val="003217FB"/>
    <w:rsid w:val="00323206"/>
    <w:rsid w:val="00331076"/>
    <w:rsid w:val="00332EBE"/>
    <w:rsid w:val="00336553"/>
    <w:rsid w:val="00342F52"/>
    <w:rsid w:val="003448AE"/>
    <w:rsid w:val="0034564F"/>
    <w:rsid w:val="00346C43"/>
    <w:rsid w:val="00347160"/>
    <w:rsid w:val="003477B3"/>
    <w:rsid w:val="00347D4B"/>
    <w:rsid w:val="00352DA2"/>
    <w:rsid w:val="003567A3"/>
    <w:rsid w:val="0035725A"/>
    <w:rsid w:val="00357348"/>
    <w:rsid w:val="00357561"/>
    <w:rsid w:val="00357B3E"/>
    <w:rsid w:val="00362859"/>
    <w:rsid w:val="003634D2"/>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0974"/>
    <w:rsid w:val="003D1713"/>
    <w:rsid w:val="003D1D17"/>
    <w:rsid w:val="003D6E2C"/>
    <w:rsid w:val="003E073D"/>
    <w:rsid w:val="003E34A5"/>
    <w:rsid w:val="003E38DF"/>
    <w:rsid w:val="003F1AA6"/>
    <w:rsid w:val="00402E79"/>
    <w:rsid w:val="00403084"/>
    <w:rsid w:val="004065D8"/>
    <w:rsid w:val="0041340C"/>
    <w:rsid w:val="0041411A"/>
    <w:rsid w:val="00424C02"/>
    <w:rsid w:val="00427366"/>
    <w:rsid w:val="00431C4C"/>
    <w:rsid w:val="004335C2"/>
    <w:rsid w:val="0044168D"/>
    <w:rsid w:val="004423C9"/>
    <w:rsid w:val="0044798B"/>
    <w:rsid w:val="004518CD"/>
    <w:rsid w:val="00452730"/>
    <w:rsid w:val="004556E8"/>
    <w:rsid w:val="00460489"/>
    <w:rsid w:val="004610B2"/>
    <w:rsid w:val="00463D01"/>
    <w:rsid w:val="004674EB"/>
    <w:rsid w:val="0047014B"/>
    <w:rsid w:val="00470799"/>
    <w:rsid w:val="004812C5"/>
    <w:rsid w:val="00486220"/>
    <w:rsid w:val="0049060C"/>
    <w:rsid w:val="00494008"/>
    <w:rsid w:val="0049598F"/>
    <w:rsid w:val="004968F4"/>
    <w:rsid w:val="004A1189"/>
    <w:rsid w:val="004C15BD"/>
    <w:rsid w:val="004C325D"/>
    <w:rsid w:val="004C4AD1"/>
    <w:rsid w:val="004C4C0C"/>
    <w:rsid w:val="004D1638"/>
    <w:rsid w:val="004D1C1D"/>
    <w:rsid w:val="004D33CC"/>
    <w:rsid w:val="004D5FC6"/>
    <w:rsid w:val="004D6B0F"/>
    <w:rsid w:val="004D6F3A"/>
    <w:rsid w:val="004D7ADC"/>
    <w:rsid w:val="004E00F2"/>
    <w:rsid w:val="004E34E9"/>
    <w:rsid w:val="004E3E99"/>
    <w:rsid w:val="004E48A3"/>
    <w:rsid w:val="004E74B8"/>
    <w:rsid w:val="004F1576"/>
    <w:rsid w:val="004F1D80"/>
    <w:rsid w:val="004F2E9D"/>
    <w:rsid w:val="005044C7"/>
    <w:rsid w:val="00504819"/>
    <w:rsid w:val="00510E3F"/>
    <w:rsid w:val="005125C3"/>
    <w:rsid w:val="00513796"/>
    <w:rsid w:val="00513957"/>
    <w:rsid w:val="005148F6"/>
    <w:rsid w:val="005157CB"/>
    <w:rsid w:val="00515D6C"/>
    <w:rsid w:val="005160CA"/>
    <w:rsid w:val="005174DC"/>
    <w:rsid w:val="00521C70"/>
    <w:rsid w:val="005226CE"/>
    <w:rsid w:val="0052431C"/>
    <w:rsid w:val="0052520E"/>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4581"/>
    <w:rsid w:val="00556D71"/>
    <w:rsid w:val="00557DAF"/>
    <w:rsid w:val="00563316"/>
    <w:rsid w:val="005668DB"/>
    <w:rsid w:val="00572645"/>
    <w:rsid w:val="00572BF8"/>
    <w:rsid w:val="0057322C"/>
    <w:rsid w:val="00574078"/>
    <w:rsid w:val="0057434D"/>
    <w:rsid w:val="005746FF"/>
    <w:rsid w:val="00576FFC"/>
    <w:rsid w:val="00577405"/>
    <w:rsid w:val="00580E52"/>
    <w:rsid w:val="00594259"/>
    <w:rsid w:val="00597DD3"/>
    <w:rsid w:val="005A10D6"/>
    <w:rsid w:val="005A2657"/>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00CA"/>
    <w:rsid w:val="005E0C57"/>
    <w:rsid w:val="005E1077"/>
    <w:rsid w:val="005E183B"/>
    <w:rsid w:val="005E48EB"/>
    <w:rsid w:val="005E743B"/>
    <w:rsid w:val="005F0561"/>
    <w:rsid w:val="005F0CC9"/>
    <w:rsid w:val="005F40D1"/>
    <w:rsid w:val="005F4191"/>
    <w:rsid w:val="005F43E1"/>
    <w:rsid w:val="005F542D"/>
    <w:rsid w:val="005F6A80"/>
    <w:rsid w:val="0060310C"/>
    <w:rsid w:val="00603BCA"/>
    <w:rsid w:val="00604AF5"/>
    <w:rsid w:val="006108E7"/>
    <w:rsid w:val="006152CE"/>
    <w:rsid w:val="00617522"/>
    <w:rsid w:val="0062077E"/>
    <w:rsid w:val="0062083D"/>
    <w:rsid w:val="00625BE7"/>
    <w:rsid w:val="0062672B"/>
    <w:rsid w:val="0063262A"/>
    <w:rsid w:val="0063295A"/>
    <w:rsid w:val="006330B9"/>
    <w:rsid w:val="00633598"/>
    <w:rsid w:val="00634903"/>
    <w:rsid w:val="00641BB5"/>
    <w:rsid w:val="00643140"/>
    <w:rsid w:val="00645AE5"/>
    <w:rsid w:val="00647AD3"/>
    <w:rsid w:val="00650125"/>
    <w:rsid w:val="00652CBB"/>
    <w:rsid w:val="006554DE"/>
    <w:rsid w:val="00666FF8"/>
    <w:rsid w:val="00673CF4"/>
    <w:rsid w:val="00675AA8"/>
    <w:rsid w:val="00675F17"/>
    <w:rsid w:val="006777DF"/>
    <w:rsid w:val="006808DA"/>
    <w:rsid w:val="00681B0D"/>
    <w:rsid w:val="0068260B"/>
    <w:rsid w:val="0069322C"/>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7A9"/>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0C91"/>
    <w:rsid w:val="0076108B"/>
    <w:rsid w:val="0076490C"/>
    <w:rsid w:val="007725E8"/>
    <w:rsid w:val="0077387D"/>
    <w:rsid w:val="00774145"/>
    <w:rsid w:val="00780FE0"/>
    <w:rsid w:val="0078191A"/>
    <w:rsid w:val="00782D17"/>
    <w:rsid w:val="0079045C"/>
    <w:rsid w:val="00791C41"/>
    <w:rsid w:val="00792315"/>
    <w:rsid w:val="007945BE"/>
    <w:rsid w:val="00796C70"/>
    <w:rsid w:val="007A0FA0"/>
    <w:rsid w:val="007A1441"/>
    <w:rsid w:val="007A4F12"/>
    <w:rsid w:val="007A4F38"/>
    <w:rsid w:val="007A5B31"/>
    <w:rsid w:val="007A5B57"/>
    <w:rsid w:val="007A5C07"/>
    <w:rsid w:val="007A5DE5"/>
    <w:rsid w:val="007A6BF6"/>
    <w:rsid w:val="007B2322"/>
    <w:rsid w:val="007B4776"/>
    <w:rsid w:val="007C0C22"/>
    <w:rsid w:val="007C16D3"/>
    <w:rsid w:val="007C70F0"/>
    <w:rsid w:val="007D282E"/>
    <w:rsid w:val="007D4863"/>
    <w:rsid w:val="007D6134"/>
    <w:rsid w:val="007E0A3A"/>
    <w:rsid w:val="007E18A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6666E"/>
    <w:rsid w:val="0087280A"/>
    <w:rsid w:val="00872AB6"/>
    <w:rsid w:val="00874DB1"/>
    <w:rsid w:val="008763C7"/>
    <w:rsid w:val="00876EBC"/>
    <w:rsid w:val="008822AE"/>
    <w:rsid w:val="0088369F"/>
    <w:rsid w:val="00885252"/>
    <w:rsid w:val="00891307"/>
    <w:rsid w:val="008A20B8"/>
    <w:rsid w:val="008A40FA"/>
    <w:rsid w:val="008A584B"/>
    <w:rsid w:val="008B0CF5"/>
    <w:rsid w:val="008B1A8B"/>
    <w:rsid w:val="008B6736"/>
    <w:rsid w:val="008C102B"/>
    <w:rsid w:val="008C4FD0"/>
    <w:rsid w:val="008C52F6"/>
    <w:rsid w:val="008C5984"/>
    <w:rsid w:val="008D32A2"/>
    <w:rsid w:val="008D5E46"/>
    <w:rsid w:val="008E1E36"/>
    <w:rsid w:val="008E2FC1"/>
    <w:rsid w:val="008E537E"/>
    <w:rsid w:val="008E562A"/>
    <w:rsid w:val="008E625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388"/>
    <w:rsid w:val="00944654"/>
    <w:rsid w:val="00946C53"/>
    <w:rsid w:val="0095596D"/>
    <w:rsid w:val="00955DB8"/>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394"/>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22F3"/>
    <w:rsid w:val="009E2884"/>
    <w:rsid w:val="009E3C39"/>
    <w:rsid w:val="009F1BD8"/>
    <w:rsid w:val="009F5939"/>
    <w:rsid w:val="00A06E2B"/>
    <w:rsid w:val="00A10B7C"/>
    <w:rsid w:val="00A13247"/>
    <w:rsid w:val="00A13377"/>
    <w:rsid w:val="00A228B5"/>
    <w:rsid w:val="00A23ABF"/>
    <w:rsid w:val="00A25DC5"/>
    <w:rsid w:val="00A26E31"/>
    <w:rsid w:val="00A35626"/>
    <w:rsid w:val="00A363AA"/>
    <w:rsid w:val="00A365D4"/>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3E47"/>
    <w:rsid w:val="00A74C07"/>
    <w:rsid w:val="00A7549C"/>
    <w:rsid w:val="00A76CB5"/>
    <w:rsid w:val="00A81273"/>
    <w:rsid w:val="00A87D05"/>
    <w:rsid w:val="00A92A78"/>
    <w:rsid w:val="00A957E3"/>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3866"/>
    <w:rsid w:val="00AE4CC4"/>
    <w:rsid w:val="00AF7DD7"/>
    <w:rsid w:val="00B0068D"/>
    <w:rsid w:val="00B01D02"/>
    <w:rsid w:val="00B13FD2"/>
    <w:rsid w:val="00B14C35"/>
    <w:rsid w:val="00B160D7"/>
    <w:rsid w:val="00B16D36"/>
    <w:rsid w:val="00B16FC3"/>
    <w:rsid w:val="00B2080B"/>
    <w:rsid w:val="00B22048"/>
    <w:rsid w:val="00B22D10"/>
    <w:rsid w:val="00B24DDC"/>
    <w:rsid w:val="00B261F7"/>
    <w:rsid w:val="00B26F78"/>
    <w:rsid w:val="00B3108F"/>
    <w:rsid w:val="00B33098"/>
    <w:rsid w:val="00B341EC"/>
    <w:rsid w:val="00B36377"/>
    <w:rsid w:val="00B36AAF"/>
    <w:rsid w:val="00B40C86"/>
    <w:rsid w:val="00B40DE2"/>
    <w:rsid w:val="00B44320"/>
    <w:rsid w:val="00B446D8"/>
    <w:rsid w:val="00B45AA5"/>
    <w:rsid w:val="00B45FA8"/>
    <w:rsid w:val="00B46211"/>
    <w:rsid w:val="00B50BCF"/>
    <w:rsid w:val="00B53733"/>
    <w:rsid w:val="00B55D12"/>
    <w:rsid w:val="00B57942"/>
    <w:rsid w:val="00B61079"/>
    <w:rsid w:val="00B6291E"/>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C64A1"/>
    <w:rsid w:val="00BD5DF1"/>
    <w:rsid w:val="00BE221D"/>
    <w:rsid w:val="00BE543B"/>
    <w:rsid w:val="00BE5D5B"/>
    <w:rsid w:val="00BF0C4A"/>
    <w:rsid w:val="00BF3DD6"/>
    <w:rsid w:val="00BF473B"/>
    <w:rsid w:val="00C02C18"/>
    <w:rsid w:val="00C04B38"/>
    <w:rsid w:val="00C04D35"/>
    <w:rsid w:val="00C10361"/>
    <w:rsid w:val="00C13436"/>
    <w:rsid w:val="00C167DB"/>
    <w:rsid w:val="00C21601"/>
    <w:rsid w:val="00C24F9F"/>
    <w:rsid w:val="00C25DC5"/>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5872"/>
    <w:rsid w:val="00C66004"/>
    <w:rsid w:val="00C66937"/>
    <w:rsid w:val="00C66D0F"/>
    <w:rsid w:val="00C706A3"/>
    <w:rsid w:val="00C71156"/>
    <w:rsid w:val="00C7488F"/>
    <w:rsid w:val="00C82440"/>
    <w:rsid w:val="00C839FA"/>
    <w:rsid w:val="00C9166E"/>
    <w:rsid w:val="00C931C7"/>
    <w:rsid w:val="00CA75D1"/>
    <w:rsid w:val="00CB4D39"/>
    <w:rsid w:val="00CC0C05"/>
    <w:rsid w:val="00CC33DF"/>
    <w:rsid w:val="00CC6F11"/>
    <w:rsid w:val="00CC7BA1"/>
    <w:rsid w:val="00CD034C"/>
    <w:rsid w:val="00CD0608"/>
    <w:rsid w:val="00CD1995"/>
    <w:rsid w:val="00CD4EA0"/>
    <w:rsid w:val="00CD575E"/>
    <w:rsid w:val="00CD58B1"/>
    <w:rsid w:val="00CD7C9B"/>
    <w:rsid w:val="00CE0194"/>
    <w:rsid w:val="00CE4421"/>
    <w:rsid w:val="00CF2CE6"/>
    <w:rsid w:val="00CF39C1"/>
    <w:rsid w:val="00CF3CB7"/>
    <w:rsid w:val="00CF523D"/>
    <w:rsid w:val="00CF5460"/>
    <w:rsid w:val="00CF6E92"/>
    <w:rsid w:val="00D028BD"/>
    <w:rsid w:val="00D05463"/>
    <w:rsid w:val="00D0737D"/>
    <w:rsid w:val="00D134AF"/>
    <w:rsid w:val="00D152D4"/>
    <w:rsid w:val="00D24E05"/>
    <w:rsid w:val="00D34F79"/>
    <w:rsid w:val="00D36D9F"/>
    <w:rsid w:val="00D377D2"/>
    <w:rsid w:val="00D6052D"/>
    <w:rsid w:val="00D64F33"/>
    <w:rsid w:val="00D67D74"/>
    <w:rsid w:val="00D7102F"/>
    <w:rsid w:val="00D73FC4"/>
    <w:rsid w:val="00D81262"/>
    <w:rsid w:val="00D8694D"/>
    <w:rsid w:val="00D86DF1"/>
    <w:rsid w:val="00D879B3"/>
    <w:rsid w:val="00D9256E"/>
    <w:rsid w:val="00D97F3C"/>
    <w:rsid w:val="00DA1E82"/>
    <w:rsid w:val="00DA30CC"/>
    <w:rsid w:val="00DA5960"/>
    <w:rsid w:val="00DA5FC3"/>
    <w:rsid w:val="00DB336A"/>
    <w:rsid w:val="00DB3DCB"/>
    <w:rsid w:val="00DB4543"/>
    <w:rsid w:val="00DB49B6"/>
    <w:rsid w:val="00DB505E"/>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1D84"/>
    <w:rsid w:val="00E22BB3"/>
    <w:rsid w:val="00E25B6C"/>
    <w:rsid w:val="00E314B0"/>
    <w:rsid w:val="00E32706"/>
    <w:rsid w:val="00E33693"/>
    <w:rsid w:val="00E343E1"/>
    <w:rsid w:val="00E37314"/>
    <w:rsid w:val="00E37A1F"/>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13C2"/>
    <w:rsid w:val="00E94813"/>
    <w:rsid w:val="00E96CD6"/>
    <w:rsid w:val="00E9712F"/>
    <w:rsid w:val="00EA0BAE"/>
    <w:rsid w:val="00EA11F3"/>
    <w:rsid w:val="00EA1E5F"/>
    <w:rsid w:val="00EA51BB"/>
    <w:rsid w:val="00EA6A80"/>
    <w:rsid w:val="00EB0976"/>
    <w:rsid w:val="00EB0984"/>
    <w:rsid w:val="00EB0A61"/>
    <w:rsid w:val="00EB2160"/>
    <w:rsid w:val="00EB69EF"/>
    <w:rsid w:val="00EC5A38"/>
    <w:rsid w:val="00EC7511"/>
    <w:rsid w:val="00ED1384"/>
    <w:rsid w:val="00ED478A"/>
    <w:rsid w:val="00ED595B"/>
    <w:rsid w:val="00ED7CD7"/>
    <w:rsid w:val="00ED7E03"/>
    <w:rsid w:val="00EE023E"/>
    <w:rsid w:val="00EE25A8"/>
    <w:rsid w:val="00EE4A14"/>
    <w:rsid w:val="00EE789F"/>
    <w:rsid w:val="00EF22CC"/>
    <w:rsid w:val="00EF4F13"/>
    <w:rsid w:val="00EF6A30"/>
    <w:rsid w:val="00F03AF8"/>
    <w:rsid w:val="00F052BB"/>
    <w:rsid w:val="00F100FF"/>
    <w:rsid w:val="00F132F2"/>
    <w:rsid w:val="00F13463"/>
    <w:rsid w:val="00F147B0"/>
    <w:rsid w:val="00F15D2C"/>
    <w:rsid w:val="00F20C61"/>
    <w:rsid w:val="00F22118"/>
    <w:rsid w:val="00F25338"/>
    <w:rsid w:val="00F27C9F"/>
    <w:rsid w:val="00F367F4"/>
    <w:rsid w:val="00F36E5A"/>
    <w:rsid w:val="00F41363"/>
    <w:rsid w:val="00F4170C"/>
    <w:rsid w:val="00F43DE7"/>
    <w:rsid w:val="00F44AF1"/>
    <w:rsid w:val="00F44E60"/>
    <w:rsid w:val="00F45B84"/>
    <w:rsid w:val="00F52096"/>
    <w:rsid w:val="00F57824"/>
    <w:rsid w:val="00F655BC"/>
    <w:rsid w:val="00F70BAB"/>
    <w:rsid w:val="00F77F04"/>
    <w:rsid w:val="00F8333E"/>
    <w:rsid w:val="00F845EC"/>
    <w:rsid w:val="00FA2334"/>
    <w:rsid w:val="00FA3C70"/>
    <w:rsid w:val="00FA75CB"/>
    <w:rsid w:val="00FB1CEE"/>
    <w:rsid w:val="00FB69B7"/>
    <w:rsid w:val="00FC0E6A"/>
    <w:rsid w:val="00FC1D63"/>
    <w:rsid w:val="00FC7C98"/>
    <w:rsid w:val="00FD330A"/>
    <w:rsid w:val="00FD3AF3"/>
    <w:rsid w:val="00FD5BAD"/>
    <w:rsid w:val="00FE019E"/>
    <w:rsid w:val="00FE0FB8"/>
    <w:rsid w:val="00FE4708"/>
    <w:rsid w:val="00FE50E9"/>
    <w:rsid w:val="00FF2042"/>
    <w:rsid w:val="00FF3DC1"/>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8F9157"/>
  <w15:docId w15:val="{B88BA8BF-7148-4302-9308-16E01B3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B"/>
    <w:rPr>
      <w:rFonts w:ascii="Calibri" w:eastAsia="Calibri" w:hAnsi="Calibri" w:cs="Times New Roman"/>
      <w:lang w:val="en-US"/>
    </w:rPr>
  </w:style>
  <w:style w:type="paragraph" w:styleId="Heading1">
    <w:name w:val="heading 1"/>
    <w:basedOn w:val="Normal"/>
    <w:next w:val="Normal"/>
    <w:link w:val="Heading1Char"/>
    <w:qFormat/>
    <w:rsid w:val="003217F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17FB"/>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45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7F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F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17F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17F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17F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17FB"/>
    <w:rPr>
      <w:rFonts w:ascii="Calibri" w:eastAsia="Calibri" w:hAnsi="Calibri" w:cs="Times New Roman"/>
      <w:lang w:val="en-US"/>
    </w:rPr>
  </w:style>
  <w:style w:type="character" w:styleId="PageNumber">
    <w:name w:val="page number"/>
    <w:basedOn w:val="DefaultParagraphFont"/>
    <w:rsid w:val="003217FB"/>
  </w:style>
  <w:style w:type="character" w:customStyle="1" w:styleId="tpa1">
    <w:name w:val="tpa1"/>
    <w:basedOn w:val="DefaultParagraphFont"/>
    <w:rsid w:val="003217FB"/>
  </w:style>
  <w:style w:type="character" w:styleId="Hyperlink">
    <w:name w:val="Hyperlink"/>
    <w:rsid w:val="003217FB"/>
    <w:rPr>
      <w:color w:val="0000FF"/>
      <w:u w:val="single"/>
    </w:rPr>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3217FB"/>
    <w:pPr>
      <w:ind w:left="720"/>
    </w:pPr>
  </w:style>
  <w:style w:type="character" w:customStyle="1" w:styleId="Bodytext2">
    <w:name w:val="Body text (2)_"/>
    <w:basedOn w:val="DefaultParagraphFont"/>
    <w:link w:val="Bodytext20"/>
    <w:rsid w:val="003217F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217F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3217FB"/>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2115pt">
    <w:name w:val="Body text (2) + 11.5 pt"/>
    <w:aliases w:val="Bold,Italic,Body text (4) + 9.5 pt"/>
    <w:basedOn w:val="Bodytext2"/>
    <w:rsid w:val="003217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3217FB"/>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3217FB"/>
    <w:pPr>
      <w:widowControl w:val="0"/>
      <w:shd w:val="clear" w:color="auto" w:fill="FFFFFF"/>
      <w:spacing w:after="0" w:line="413" w:lineRule="exact"/>
      <w:ind w:firstLine="620"/>
      <w:jc w:val="both"/>
    </w:pPr>
    <w:rPr>
      <w:rFonts w:ascii="Times New Roman" w:eastAsia="Times New Roman" w:hAnsi="Times New Roman"/>
      <w:b/>
      <w:bCs/>
      <w:lang w:val="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3217FB"/>
    <w:rPr>
      <w:rFonts w:ascii="Calibri" w:eastAsia="Calibri" w:hAnsi="Calibri" w:cs="Times New Roman"/>
      <w:lang w:val="en-US"/>
    </w:rPr>
  </w:style>
  <w:style w:type="character" w:customStyle="1" w:styleId="Bodytext4NotItalic">
    <w:name w:val="Body text (4) + Not Italic"/>
    <w:basedOn w:val="Bodytext4"/>
    <w:rsid w:val="003217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customStyle="1" w:styleId="FR2">
    <w:name w:val="FR2"/>
    <w:rsid w:val="003217FB"/>
    <w:pPr>
      <w:widowControl w:val="0"/>
      <w:spacing w:after="0" w:line="240" w:lineRule="auto"/>
      <w:jc w:val="right"/>
    </w:pPr>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3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FB"/>
    <w:rPr>
      <w:rFonts w:ascii="Tahoma" w:eastAsia="Calibri" w:hAnsi="Tahoma" w:cs="Tahoma"/>
      <w:sz w:val="16"/>
      <w:szCs w:val="16"/>
      <w:lang w:val="en-US"/>
    </w:rPr>
  </w:style>
  <w:style w:type="paragraph" w:customStyle="1" w:styleId="Default">
    <w:name w:val="Default"/>
    <w:rsid w:val="002D45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qFormat/>
    <w:rsid w:val="002D45B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D45B4"/>
    <w:rPr>
      <w:rFonts w:ascii="Times New Roman" w:eastAsia="Times New Roman" w:hAnsi="Times New Roman" w:cs="Times New Roman"/>
      <w:b/>
      <w:sz w:val="24"/>
      <w:szCs w:val="20"/>
      <w:lang w:val="en-US"/>
    </w:rPr>
  </w:style>
  <w:style w:type="character" w:customStyle="1" w:styleId="sttpar">
    <w:name w:val="st_tpar"/>
    <w:basedOn w:val="DefaultParagraphFont"/>
    <w:rsid w:val="000A202D"/>
  </w:style>
  <w:style w:type="character" w:customStyle="1" w:styleId="stpar">
    <w:name w:val="st_par"/>
    <w:basedOn w:val="DefaultParagraphFont"/>
    <w:rsid w:val="000A202D"/>
  </w:style>
  <w:style w:type="character" w:customStyle="1" w:styleId="sttlitera">
    <w:name w:val="st_tlitera"/>
    <w:rsid w:val="00BC64A1"/>
  </w:style>
  <w:style w:type="character" w:customStyle="1" w:styleId="Heading3Char">
    <w:name w:val="Heading 3 Char"/>
    <w:basedOn w:val="DefaultParagraphFont"/>
    <w:link w:val="Heading3"/>
    <w:uiPriority w:val="9"/>
    <w:semiHidden/>
    <w:rsid w:val="00B45AA5"/>
    <w:rPr>
      <w:rFonts w:asciiTheme="majorHAnsi" w:eastAsiaTheme="majorEastAsia" w:hAnsiTheme="majorHAnsi" w:cstheme="majorBidi"/>
      <w:b/>
      <w:bCs/>
      <w:color w:val="4F81BD" w:themeColor="accent1"/>
      <w:lang w:val="en-US"/>
    </w:rPr>
  </w:style>
  <w:style w:type="paragraph" w:styleId="BodyText">
    <w:name w:val="Body Text"/>
    <w:basedOn w:val="Normal"/>
    <w:next w:val="Normal"/>
    <w:link w:val="BodyTextChar"/>
    <w:rsid w:val="009B439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9B4394"/>
    <w:rPr>
      <w:rFonts w:ascii="Arial" w:eastAsia="Times New Roman" w:hAnsi="Arial" w:cs="Times New Roman"/>
      <w:sz w:val="24"/>
      <w:szCs w:val="24"/>
      <w:lang w:val="en-US"/>
    </w:rPr>
  </w:style>
  <w:style w:type="table" w:styleId="TableGrid">
    <w:name w:val="Table Grid"/>
    <w:basedOn w:val="TableNormal"/>
    <w:uiPriority w:val="59"/>
    <w:rsid w:val="00EE7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448AE"/>
    <w:rPr>
      <w:b/>
      <w:bCs/>
    </w:rPr>
  </w:style>
  <w:style w:type="paragraph" w:styleId="BodyText21">
    <w:name w:val="Body Text 2"/>
    <w:basedOn w:val="Normal"/>
    <w:link w:val="BodyText2Char"/>
    <w:rsid w:val="007E18AA"/>
    <w:pPr>
      <w:spacing w:after="120" w:line="480" w:lineRule="auto"/>
    </w:pPr>
  </w:style>
  <w:style w:type="character" w:customStyle="1" w:styleId="BodyText2Char">
    <w:name w:val="Body Text 2 Char"/>
    <w:basedOn w:val="DefaultParagraphFont"/>
    <w:link w:val="BodyText21"/>
    <w:rsid w:val="007E18AA"/>
    <w:rPr>
      <w:rFonts w:ascii="Calibri" w:eastAsia="Calibri" w:hAnsi="Calibri" w:cs="Times New Roman"/>
      <w:lang w:val="en-US"/>
    </w:rPr>
  </w:style>
  <w:style w:type="paragraph" w:customStyle="1" w:styleId="CharCharChar1Char">
    <w:name w:val="Char Char Char1 Char"/>
    <w:basedOn w:val="Normal"/>
    <w:rsid w:val="007E18AA"/>
    <w:pPr>
      <w:spacing w:after="0" w:line="240" w:lineRule="auto"/>
    </w:pPr>
    <w:rPr>
      <w:rFonts w:ascii="Times New Roman" w:eastAsia="Times New Roman" w:hAnsi="Times New Roman"/>
      <w:sz w:val="24"/>
      <w:szCs w:val="24"/>
      <w:lang w:val="pl-PL" w:eastAsia="pl-PL"/>
    </w:rPr>
  </w:style>
  <w:style w:type="character" w:styleId="Strong">
    <w:name w:val="Strong"/>
    <w:basedOn w:val="DefaultParagraphFont"/>
    <w:uiPriority w:val="22"/>
    <w:qFormat/>
    <w:rsid w:val="007E18AA"/>
    <w:rPr>
      <w:b/>
      <w:bCs/>
    </w:rPr>
  </w:style>
  <w:style w:type="paragraph" w:styleId="NoSpacing">
    <w:name w:val="No Spacing"/>
    <w:link w:val="NoSpacingChar"/>
    <w:uiPriority w:val="1"/>
    <w:qFormat/>
    <w:rsid w:val="00EF6A30"/>
    <w:pPr>
      <w:suppressAutoHyphens/>
      <w:spacing w:after="0" w:line="240" w:lineRule="auto"/>
    </w:pPr>
    <w:rPr>
      <w:rFonts w:ascii="Calibri" w:eastAsia="Calibri" w:hAnsi="Calibri" w:cs="Calibri"/>
      <w:lang w:val="en-US" w:eastAsia="ar-SA"/>
    </w:rPr>
  </w:style>
  <w:style w:type="character" w:customStyle="1" w:styleId="NoSpacingChar">
    <w:name w:val="No Spacing Char"/>
    <w:link w:val="NoSpacing"/>
    <w:uiPriority w:val="1"/>
    <w:rsid w:val="00EF6A30"/>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8-12-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8-12-26"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AF92D-D4DC-4D17-8F42-72875663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Roxana Tomegea</cp:lastModifiedBy>
  <cp:revision>13</cp:revision>
  <cp:lastPrinted>2019-07-16T06:03:00Z</cp:lastPrinted>
  <dcterms:created xsi:type="dcterms:W3CDTF">2019-06-20T07:47:00Z</dcterms:created>
  <dcterms:modified xsi:type="dcterms:W3CDTF">2019-08-05T12:54:00Z</dcterms:modified>
</cp:coreProperties>
</file>