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3C" w:rsidRDefault="0051153C" w:rsidP="0051153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3C" w:rsidRDefault="0051153C" w:rsidP="0051153C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b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„INFIINTARE RETEA INTELIGENTA DE DISTRIBUTIE GAZE NATURALE MEDIE PRESIUNE SI RACORDURI GAZE NATURALE IN COMUNA PESTERA, SATELE: PESTERA, IZVORU MARE, IVRINEZU MIC SI IVRINEZU MARE”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 de  </w:t>
      </w:r>
      <w:r>
        <w:rPr>
          <w:rFonts w:ascii="Times New Roman" w:hAnsi="Times New Roman"/>
          <w:b/>
          <w:sz w:val="24"/>
          <w:szCs w:val="24"/>
        </w:rPr>
        <w:t xml:space="preserve">COMUNA PESTERA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Nicoleta </w:t>
      </w:r>
      <w:proofErr w:type="spellStart"/>
      <w:r>
        <w:rPr>
          <w:rFonts w:ascii="Times New Roman" w:hAnsi="Times New Roman"/>
          <w:b/>
          <w:sz w:val="24"/>
          <w:szCs w:val="24"/>
        </w:rPr>
        <w:t>Vrabie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>, str. Izvorului nr.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25,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</w:t>
      </w:r>
      <w:r>
        <w:rPr>
          <w:rFonts w:ascii="Times New Roman" w:hAnsi="Times New Roman"/>
          <w:sz w:val="28"/>
          <w:szCs w:val="28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12.03.2023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1153C" w:rsidRDefault="0051153C" w:rsidP="0051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site </w:t>
      </w:r>
      <w:r>
        <w:rPr>
          <w:rFonts w:ascii="Times New Roman" w:hAnsi="Times New Roman"/>
          <w:sz w:val="28"/>
          <w:szCs w:val="28"/>
        </w:rPr>
        <w:t xml:space="preserve"> 03.03.2023</w:t>
      </w:r>
      <w:proofErr w:type="gramEnd"/>
    </w:p>
    <w:p w:rsidR="0051153C" w:rsidRDefault="0051153C" w:rsidP="0051153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1153C" w:rsidRDefault="0051153C" w:rsidP="0051153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1153C" w:rsidRDefault="0051153C" w:rsidP="0051153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5721A" w:rsidRPr="00053109" w:rsidRDefault="0075721A" w:rsidP="0051153C">
      <w:pPr>
        <w:pStyle w:val="Antet"/>
        <w:tabs>
          <w:tab w:val="clear" w:pos="4680"/>
        </w:tabs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3C" w:rsidRDefault="0051153C" w:rsidP="0051153C">
      <w:pPr>
        <w:spacing w:after="0" w:line="240" w:lineRule="auto"/>
      </w:pPr>
      <w:r>
        <w:separator/>
      </w:r>
    </w:p>
  </w:endnote>
  <w:endnote w:type="continuationSeparator" w:id="0">
    <w:p w:rsidR="0051153C" w:rsidRDefault="0051153C" w:rsidP="0051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3C" w:rsidRDefault="0051153C" w:rsidP="0051153C">
      <w:pPr>
        <w:spacing w:after="0" w:line="240" w:lineRule="auto"/>
      </w:pPr>
      <w:r>
        <w:separator/>
      </w:r>
    </w:p>
  </w:footnote>
  <w:footnote w:type="continuationSeparator" w:id="0">
    <w:p w:rsidR="0051153C" w:rsidRDefault="0051153C" w:rsidP="0051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C75A6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153C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15D8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3EF0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51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2023-03-03T10:15:00Z</dcterms:created>
  <dcterms:modified xsi:type="dcterms:W3CDTF">2023-03-03T10:18:00Z</dcterms:modified>
</cp:coreProperties>
</file>