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FB5BDE" w:rsidRPr="00FB5BDE" w:rsidRDefault="00FB5BDE" w:rsidP="00FB5BDE">
      <w:pPr>
        <w:pStyle w:val="NoSpacing"/>
        <w:jc w:val="both"/>
        <w:rPr>
          <w:rFonts w:ascii="Times New Roman" w:hAnsi="Times New Roman" w:cs="Times New Roman"/>
          <w:b/>
          <w:i/>
        </w:rPr>
      </w:pPr>
      <w:r w:rsidRPr="00FB5BDE">
        <w:rPr>
          <w:rFonts w:ascii="Times New Roman" w:hAnsi="Times New Roman" w:cs="Times New Roman"/>
          <w:szCs w:val="24"/>
          <w:lang w:val="it-IT"/>
        </w:rPr>
        <w:tab/>
      </w:r>
      <w:r w:rsidRPr="00FB5BDE">
        <w:rPr>
          <w:rFonts w:ascii="Times New Roman" w:hAnsi="Times New Roman" w:cs="Times New Roman"/>
          <w:b/>
          <w:i/>
          <w:sz w:val="24"/>
        </w:rPr>
        <w:t>“MODERNIZARE DRUMURI COMUNALE SI STRAZI IN COMUNA DARMANESTI”</w:t>
      </w:r>
      <w:proofErr w:type="gramStart"/>
      <w:r w:rsidRPr="00FB5BDE">
        <w:rPr>
          <w:rFonts w:ascii="Times New Roman" w:hAnsi="Times New Roman" w:cs="Times New Roman"/>
          <w:b/>
          <w:i/>
          <w:sz w:val="24"/>
        </w:rPr>
        <w:t>,  JUD</w:t>
      </w:r>
      <w:proofErr w:type="gramEnd"/>
      <w:r w:rsidRPr="00FB5BDE">
        <w:rPr>
          <w:rFonts w:ascii="Times New Roman" w:hAnsi="Times New Roman" w:cs="Times New Roman"/>
          <w:b/>
          <w:i/>
          <w:sz w:val="24"/>
        </w:rPr>
        <w:t xml:space="preserve">. </w:t>
      </w:r>
      <w:proofErr w:type="gramStart"/>
      <w:r w:rsidRPr="00FB5BDE">
        <w:rPr>
          <w:rFonts w:ascii="Times New Roman" w:hAnsi="Times New Roman" w:cs="Times New Roman"/>
          <w:b/>
          <w:i/>
          <w:sz w:val="24"/>
        </w:rPr>
        <w:t>DAMBOVITA.</w:t>
      </w:r>
      <w:proofErr w:type="gramEnd"/>
      <w:r w:rsidRPr="00FB5BDE">
        <w:rPr>
          <w:rFonts w:ascii="Times New Roman" w:hAnsi="Times New Roman" w:cs="Times New Roman"/>
          <w:b/>
          <w:i/>
          <w:sz w:val="24"/>
        </w:rPr>
        <w:t xml:space="preserve"> </w:t>
      </w:r>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FB5BDE">
        <w:rPr>
          <w:rFonts w:cs="Arial"/>
        </w:rPr>
        <w:t>Darmanesti</w:t>
      </w:r>
      <w:r w:rsidR="000142F1">
        <w:rPr>
          <w:rFonts w:cs="Arial"/>
        </w:rPr>
        <w:t xml:space="preserv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FB5BDE">
        <w:rPr>
          <w:rFonts w:cs="Arial"/>
        </w:rPr>
        <w:t>Darmanesti</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954C45" w:rsidRPr="008A7328">
        <w:t>137</w:t>
      </w:r>
      <w:r w:rsidR="00FB5BDE">
        <w:t>185</w:t>
      </w:r>
      <w:r w:rsidR="000142F1">
        <w:t>,</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proofErr w:type="gramStart"/>
      <w:r w:rsidR="000142F1">
        <w:t>tel/fax</w:t>
      </w:r>
      <w:proofErr w:type="gramEnd"/>
      <w:r w:rsidR="000142F1">
        <w:t xml:space="preserve"> </w:t>
      </w:r>
      <w:r w:rsidR="00954C45">
        <w:t>0245</w:t>
      </w:r>
      <w:r w:rsidR="00FB5BDE">
        <w:t>661306</w:t>
      </w:r>
      <w:r>
        <w:t xml:space="preserve">; </w:t>
      </w:r>
    </w:p>
    <w:p w:rsidR="00200B60" w:rsidRDefault="00A97792" w:rsidP="00200B60">
      <w:pPr>
        <w:spacing w:line="360" w:lineRule="auto"/>
        <w:jc w:val="both"/>
      </w:pPr>
      <w:r>
        <w:tab/>
        <w:t xml:space="preserve">- </w:t>
      </w:r>
      <w:proofErr w:type="gramStart"/>
      <w:r>
        <w:t>primar</w:t>
      </w:r>
      <w:proofErr w:type="gramEnd"/>
      <w:r>
        <w:t xml:space="preserve">: </w:t>
      </w:r>
      <w:r w:rsidR="0056492D">
        <w:t>Pavel Ion</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 xml:space="preserve">Lucrarile de modernizare </w:t>
      </w:r>
      <w:r>
        <w:rPr>
          <w:rFonts w:ascii="Times New Roman" w:hAnsi="Times New Roman" w:cs="Times New Roman"/>
          <w:sz w:val="24"/>
          <w:szCs w:val="24"/>
          <w:lang w:val="pt-BR"/>
        </w:rPr>
        <w:t xml:space="preserve">ale </w:t>
      </w:r>
      <w:r w:rsidRPr="00F517FF">
        <w:rPr>
          <w:rFonts w:ascii="Times New Roman" w:hAnsi="Times New Roman" w:cs="Times New Roman"/>
          <w:sz w:val="24"/>
          <w:szCs w:val="24"/>
          <w:lang w:val="pt-BR"/>
        </w:rPr>
        <w:t>strazilor se vor executa pe traseul existent, dupa cum urmeaza:</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Strada 5</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L = 126 m,</w:t>
      </w:r>
      <w:r w:rsidRPr="00F517FF">
        <w:rPr>
          <w:rFonts w:ascii="Times New Roman" w:hAnsi="Times New Roman" w:cs="Times New Roman"/>
          <w:sz w:val="24"/>
          <w:szCs w:val="24"/>
          <w:lang w:val="pt-BR"/>
        </w:rPr>
        <w:tab/>
        <w:t>l</w:t>
      </w:r>
      <w:r w:rsidRPr="00F517FF">
        <w:rPr>
          <w:rFonts w:ascii="Times New Roman" w:hAnsi="Times New Roman" w:cs="Times New Roman"/>
          <w:sz w:val="24"/>
          <w:szCs w:val="24"/>
          <w:vertAlign w:val="subscript"/>
          <w:lang w:val="pt-BR"/>
        </w:rPr>
        <w:t>pc</w:t>
      </w:r>
      <w:r w:rsidRPr="00F517FF">
        <w:rPr>
          <w:rFonts w:ascii="Times New Roman" w:hAnsi="Times New Roman" w:cs="Times New Roman"/>
          <w:sz w:val="24"/>
          <w:szCs w:val="24"/>
          <w:lang w:val="pt-BR"/>
        </w:rPr>
        <w:t xml:space="preserve">= 4.0 m; </w:t>
      </w:r>
      <w:r w:rsidRPr="00F517FF">
        <w:rPr>
          <w:rFonts w:ascii="Times New Roman" w:hAnsi="Times New Roman" w:cs="Times New Roman"/>
          <w:sz w:val="24"/>
          <w:szCs w:val="24"/>
          <w:lang w:val="pt-BR"/>
        </w:rPr>
        <w:tab/>
        <w:t>S= 504 mp</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Strada 3</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L = 561 m,</w:t>
      </w:r>
      <w:r w:rsidRPr="00F517FF">
        <w:rPr>
          <w:rFonts w:ascii="Times New Roman" w:hAnsi="Times New Roman" w:cs="Times New Roman"/>
          <w:sz w:val="24"/>
          <w:szCs w:val="24"/>
          <w:lang w:val="pt-BR"/>
        </w:rPr>
        <w:tab/>
        <w:t>l</w:t>
      </w:r>
      <w:r w:rsidRPr="00F517FF">
        <w:rPr>
          <w:rFonts w:ascii="Times New Roman" w:hAnsi="Times New Roman" w:cs="Times New Roman"/>
          <w:sz w:val="24"/>
          <w:szCs w:val="24"/>
          <w:vertAlign w:val="subscript"/>
          <w:lang w:val="pt-BR"/>
        </w:rPr>
        <w:t>pc</w:t>
      </w:r>
      <w:r w:rsidRPr="00F517FF">
        <w:rPr>
          <w:rFonts w:ascii="Times New Roman" w:hAnsi="Times New Roman" w:cs="Times New Roman"/>
          <w:sz w:val="24"/>
          <w:szCs w:val="24"/>
          <w:lang w:val="pt-BR"/>
        </w:rPr>
        <w:t xml:space="preserve">= 4.0 m; </w:t>
      </w:r>
      <w:r w:rsidRPr="00F517FF">
        <w:rPr>
          <w:rFonts w:ascii="Times New Roman" w:hAnsi="Times New Roman" w:cs="Times New Roman"/>
          <w:sz w:val="24"/>
          <w:szCs w:val="24"/>
          <w:lang w:val="pt-BR"/>
        </w:rPr>
        <w:tab/>
        <w:t>S= 2244 mp</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 xml:space="preserve">Strada </w:t>
      </w:r>
      <w:r w:rsidRPr="00F517FF">
        <w:rPr>
          <w:rFonts w:ascii="Times New Roman" w:hAnsi="Times New Roman" w:cs="Times New Roman"/>
          <w:sz w:val="24"/>
          <w:szCs w:val="24"/>
          <w:lang w:val="pt-BR"/>
        </w:rPr>
        <w:tab/>
        <w:t>35</w:t>
      </w:r>
      <w:r w:rsidRPr="00F517FF">
        <w:rPr>
          <w:rFonts w:ascii="Times New Roman" w:hAnsi="Times New Roman" w:cs="Times New Roman"/>
          <w:sz w:val="24"/>
          <w:szCs w:val="24"/>
          <w:lang w:val="pt-BR"/>
        </w:rPr>
        <w:tab/>
        <w:t xml:space="preserve"> </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L = 288 m,</w:t>
      </w:r>
      <w:r w:rsidRPr="00F517FF">
        <w:rPr>
          <w:rFonts w:ascii="Times New Roman" w:hAnsi="Times New Roman" w:cs="Times New Roman"/>
          <w:sz w:val="24"/>
          <w:szCs w:val="24"/>
          <w:lang w:val="pt-BR"/>
        </w:rPr>
        <w:tab/>
        <w:t>l</w:t>
      </w:r>
      <w:r w:rsidRPr="00F517FF">
        <w:rPr>
          <w:rFonts w:ascii="Times New Roman" w:hAnsi="Times New Roman" w:cs="Times New Roman"/>
          <w:sz w:val="24"/>
          <w:szCs w:val="24"/>
          <w:vertAlign w:val="subscript"/>
          <w:lang w:val="pt-BR"/>
        </w:rPr>
        <w:t>pc</w:t>
      </w:r>
      <w:r w:rsidRPr="00F517FF">
        <w:rPr>
          <w:rFonts w:ascii="Times New Roman" w:hAnsi="Times New Roman" w:cs="Times New Roman"/>
          <w:sz w:val="24"/>
          <w:szCs w:val="24"/>
          <w:lang w:val="pt-BR"/>
        </w:rPr>
        <w:t xml:space="preserve">= 4.0 m; </w:t>
      </w:r>
      <w:r w:rsidRPr="00F517FF">
        <w:rPr>
          <w:rFonts w:ascii="Times New Roman" w:hAnsi="Times New Roman" w:cs="Times New Roman"/>
          <w:sz w:val="24"/>
          <w:szCs w:val="24"/>
          <w:lang w:val="pt-BR"/>
        </w:rPr>
        <w:tab/>
        <w:t>S= 1152 mp</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Strada 39</w:t>
      </w:r>
      <w:r w:rsidRPr="00F517FF">
        <w:rPr>
          <w:rFonts w:ascii="Times New Roman" w:hAnsi="Times New Roman" w:cs="Times New Roman"/>
          <w:sz w:val="24"/>
          <w:szCs w:val="24"/>
          <w:lang w:val="pt-BR"/>
        </w:rPr>
        <w:tab/>
        <w:t xml:space="preserve"> </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L = 349 m,</w:t>
      </w:r>
      <w:r w:rsidRPr="00F517FF">
        <w:rPr>
          <w:rFonts w:ascii="Times New Roman" w:hAnsi="Times New Roman" w:cs="Times New Roman"/>
          <w:sz w:val="24"/>
          <w:szCs w:val="24"/>
          <w:lang w:val="pt-BR"/>
        </w:rPr>
        <w:tab/>
        <w:t>l</w:t>
      </w:r>
      <w:r w:rsidRPr="00F517FF">
        <w:rPr>
          <w:rFonts w:ascii="Times New Roman" w:hAnsi="Times New Roman" w:cs="Times New Roman"/>
          <w:sz w:val="24"/>
          <w:szCs w:val="24"/>
          <w:vertAlign w:val="subscript"/>
          <w:lang w:val="pt-BR"/>
        </w:rPr>
        <w:t>pc</w:t>
      </w:r>
      <w:r w:rsidRPr="00F517FF">
        <w:rPr>
          <w:rFonts w:ascii="Times New Roman" w:hAnsi="Times New Roman" w:cs="Times New Roman"/>
          <w:sz w:val="24"/>
          <w:szCs w:val="24"/>
          <w:lang w:val="pt-BR"/>
        </w:rPr>
        <w:t>= 4.0 m;</w:t>
      </w:r>
      <w:r w:rsidRPr="00F517FF">
        <w:rPr>
          <w:rFonts w:ascii="Times New Roman" w:hAnsi="Times New Roman" w:cs="Times New Roman"/>
          <w:sz w:val="24"/>
          <w:szCs w:val="24"/>
          <w:lang w:val="pt-BR"/>
        </w:rPr>
        <w:tab/>
        <w:t>S= 1396  mp</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Strada 30</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 xml:space="preserve"> </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L = 536 m,</w:t>
      </w:r>
      <w:r w:rsidRPr="00F517FF">
        <w:rPr>
          <w:rFonts w:ascii="Times New Roman" w:hAnsi="Times New Roman" w:cs="Times New Roman"/>
          <w:sz w:val="24"/>
          <w:szCs w:val="24"/>
          <w:lang w:val="pt-BR"/>
        </w:rPr>
        <w:tab/>
        <w:t>l</w:t>
      </w:r>
      <w:r w:rsidRPr="00F517FF">
        <w:rPr>
          <w:rFonts w:ascii="Times New Roman" w:hAnsi="Times New Roman" w:cs="Times New Roman"/>
          <w:sz w:val="24"/>
          <w:szCs w:val="24"/>
          <w:vertAlign w:val="subscript"/>
          <w:lang w:val="pt-BR"/>
        </w:rPr>
        <w:t>pc</w:t>
      </w:r>
      <w:r w:rsidRPr="00F517FF">
        <w:rPr>
          <w:rFonts w:ascii="Times New Roman" w:hAnsi="Times New Roman" w:cs="Times New Roman"/>
          <w:sz w:val="24"/>
          <w:szCs w:val="24"/>
          <w:lang w:val="pt-BR"/>
        </w:rPr>
        <w:t>= 4.0 m;</w:t>
      </w:r>
      <w:r w:rsidRPr="00F517FF">
        <w:rPr>
          <w:rFonts w:ascii="Times New Roman" w:hAnsi="Times New Roman" w:cs="Times New Roman"/>
          <w:sz w:val="24"/>
          <w:szCs w:val="24"/>
          <w:lang w:val="pt-BR"/>
        </w:rPr>
        <w:tab/>
        <w:t>S= 2259  mp</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 xml:space="preserve">Strada 31 </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 xml:space="preserve"> </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L = 210 m,</w:t>
      </w:r>
      <w:r w:rsidRPr="00F517FF">
        <w:rPr>
          <w:rFonts w:ascii="Times New Roman" w:hAnsi="Times New Roman" w:cs="Times New Roman"/>
          <w:sz w:val="24"/>
          <w:szCs w:val="24"/>
          <w:lang w:val="pt-BR"/>
        </w:rPr>
        <w:tab/>
        <w:t>l</w:t>
      </w:r>
      <w:r w:rsidRPr="00F517FF">
        <w:rPr>
          <w:rFonts w:ascii="Times New Roman" w:hAnsi="Times New Roman" w:cs="Times New Roman"/>
          <w:sz w:val="24"/>
          <w:szCs w:val="24"/>
          <w:vertAlign w:val="subscript"/>
          <w:lang w:val="pt-BR"/>
        </w:rPr>
        <w:t>pc</w:t>
      </w:r>
      <w:r w:rsidRPr="00F517FF">
        <w:rPr>
          <w:rFonts w:ascii="Times New Roman" w:hAnsi="Times New Roman" w:cs="Times New Roman"/>
          <w:sz w:val="24"/>
          <w:szCs w:val="24"/>
          <w:lang w:val="pt-BR"/>
        </w:rPr>
        <w:t>= 4.0 m;</w:t>
      </w:r>
      <w:r w:rsidRPr="00F517FF">
        <w:rPr>
          <w:rFonts w:ascii="Times New Roman" w:hAnsi="Times New Roman" w:cs="Times New Roman"/>
          <w:sz w:val="24"/>
          <w:szCs w:val="24"/>
          <w:lang w:val="pt-BR"/>
        </w:rPr>
        <w:tab/>
        <w:t>S= 810  mp</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 xml:space="preserve">  </w:t>
      </w:r>
      <w:r w:rsidRPr="00F517FF">
        <w:rPr>
          <w:rFonts w:ascii="Times New Roman" w:hAnsi="Times New Roman" w:cs="Times New Roman"/>
          <w:sz w:val="24"/>
          <w:szCs w:val="24"/>
          <w:lang w:val="pt-BR"/>
        </w:rPr>
        <w:tab/>
        <w:t xml:space="preserve">TOTAL </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 xml:space="preserve">L = 2070 m,                </w:t>
      </w:r>
      <w:r w:rsidRPr="00F517FF">
        <w:rPr>
          <w:rFonts w:ascii="Times New Roman" w:hAnsi="Times New Roman" w:cs="Times New Roman"/>
          <w:sz w:val="24"/>
          <w:szCs w:val="24"/>
          <w:lang w:val="pt-BR"/>
        </w:rPr>
        <w:tab/>
      </w:r>
      <w:r w:rsidRPr="00F517FF">
        <w:rPr>
          <w:rFonts w:ascii="Times New Roman" w:hAnsi="Times New Roman" w:cs="Times New Roman"/>
          <w:sz w:val="24"/>
          <w:szCs w:val="24"/>
          <w:lang w:val="pt-BR"/>
        </w:rPr>
        <w:tab/>
        <w:t>S= 8365 mp</w:t>
      </w:r>
      <w:r w:rsidRPr="00F517FF">
        <w:rPr>
          <w:rFonts w:ascii="Times New Roman" w:hAnsi="Times New Roman" w:cs="Times New Roman"/>
          <w:sz w:val="24"/>
          <w:szCs w:val="24"/>
          <w:lang w:val="pt-BR"/>
        </w:rPr>
        <w:tab/>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xml:space="preserve">In Comuna Darmanesti, satele Darmanesti si </w:t>
      </w:r>
      <w:r w:rsidR="009E1C72">
        <w:rPr>
          <w:rFonts w:ascii="Times New Roman" w:hAnsi="Times New Roman" w:cs="Times New Roman"/>
          <w:sz w:val="24"/>
          <w:szCs w:val="24"/>
          <w:lang w:val="pt-BR"/>
        </w:rPr>
        <w:t xml:space="preserve">Marginenii de Sus </w:t>
      </w:r>
      <w:r w:rsidRPr="00F517FF">
        <w:rPr>
          <w:rFonts w:ascii="Times New Roman" w:hAnsi="Times New Roman" w:cs="Times New Roman"/>
          <w:sz w:val="24"/>
          <w:szCs w:val="24"/>
          <w:lang w:val="pt-BR"/>
        </w:rPr>
        <w:t>se vor executa modernizari de strazi pietruite pe o lungime de 2070 m si o suprafata a</w:t>
      </w:r>
      <w:r w:rsidR="009E1C72">
        <w:rPr>
          <w:rFonts w:ascii="Times New Roman" w:hAnsi="Times New Roman" w:cs="Times New Roman"/>
          <w:sz w:val="24"/>
          <w:szCs w:val="24"/>
          <w:lang w:val="pt-BR"/>
        </w:rPr>
        <w:t xml:space="preserve"> partii carosabile de 8365 mp. </w:t>
      </w:r>
      <w:r w:rsidRPr="00F517FF">
        <w:rPr>
          <w:rFonts w:ascii="Times New Roman" w:hAnsi="Times New Roman" w:cs="Times New Roman"/>
          <w:sz w:val="24"/>
          <w:szCs w:val="24"/>
          <w:lang w:val="pt-BR"/>
        </w:rPr>
        <w:t xml:space="preserve">Latimea partii carosabile pentru drumurile comunale si strazile ce fac obiectul </w:t>
      </w:r>
      <w:r w:rsidR="009E1C72">
        <w:rPr>
          <w:rFonts w:ascii="Times New Roman" w:hAnsi="Times New Roman" w:cs="Times New Roman"/>
          <w:sz w:val="24"/>
          <w:szCs w:val="24"/>
          <w:lang w:val="pt-BR"/>
        </w:rPr>
        <w:t>prezentului memoriu de prezentare</w:t>
      </w:r>
      <w:r w:rsidRPr="00F517FF">
        <w:rPr>
          <w:rFonts w:ascii="Times New Roman" w:hAnsi="Times New Roman" w:cs="Times New Roman"/>
          <w:sz w:val="24"/>
          <w:szCs w:val="24"/>
          <w:lang w:val="pt-BR"/>
        </w:rPr>
        <w:t xml:space="preserve"> este de 4.00 m.</w:t>
      </w:r>
    </w:p>
    <w:p w:rsidR="00FB5BDE" w:rsidRPr="00F517FF" w:rsidRDefault="00FB5BDE" w:rsidP="00FB5BDE">
      <w:pPr>
        <w:pStyle w:val="NoSpacing"/>
        <w:spacing w:line="276" w:lineRule="auto"/>
        <w:jc w:val="both"/>
        <w:rPr>
          <w:rFonts w:ascii="Times New Roman" w:hAnsi="Times New Roman" w:cs="Times New Roman"/>
          <w:sz w:val="24"/>
          <w:szCs w:val="24"/>
          <w:lang w:val="fr-FR"/>
        </w:rPr>
      </w:pPr>
      <w:r w:rsidRPr="00F517FF">
        <w:rPr>
          <w:rFonts w:ascii="Times New Roman" w:hAnsi="Times New Roman" w:cs="Times New Roman"/>
          <w:sz w:val="24"/>
          <w:szCs w:val="24"/>
          <w:lang w:val="fr-FR"/>
        </w:rPr>
        <w:tab/>
        <w:t xml:space="preserve">Lucrarile de modernizare se vor realiza cu mentinerea traseelor existente spre a se evita implicatiile necesare obtinerii de terenuri </w:t>
      </w:r>
      <w:proofErr w:type="gramStart"/>
      <w:r w:rsidRPr="00F517FF">
        <w:rPr>
          <w:rFonts w:ascii="Times New Roman" w:hAnsi="Times New Roman" w:cs="Times New Roman"/>
          <w:sz w:val="24"/>
          <w:szCs w:val="24"/>
          <w:lang w:val="fr-FR"/>
        </w:rPr>
        <w:t>ce</w:t>
      </w:r>
      <w:proofErr w:type="gramEnd"/>
      <w:r w:rsidRPr="00F517FF">
        <w:rPr>
          <w:rFonts w:ascii="Times New Roman" w:hAnsi="Times New Roman" w:cs="Times New Roman"/>
          <w:sz w:val="24"/>
          <w:szCs w:val="24"/>
          <w:lang w:val="fr-FR"/>
        </w:rPr>
        <w:t xml:space="preserve"> apartin proprietatilor private.</w:t>
      </w:r>
    </w:p>
    <w:p w:rsidR="00FB5BDE" w:rsidRPr="00F517FF" w:rsidRDefault="00FB5BDE" w:rsidP="00FB5BDE">
      <w:pPr>
        <w:pStyle w:val="NoSpacing"/>
        <w:spacing w:line="276" w:lineRule="auto"/>
        <w:jc w:val="both"/>
        <w:rPr>
          <w:rFonts w:ascii="Times New Roman" w:hAnsi="Times New Roman" w:cs="Times New Roman"/>
          <w:sz w:val="24"/>
          <w:szCs w:val="24"/>
          <w:lang w:val="fr-FR"/>
        </w:rPr>
      </w:pPr>
      <w:r w:rsidRPr="00F517FF">
        <w:rPr>
          <w:rFonts w:ascii="Times New Roman" w:hAnsi="Times New Roman" w:cs="Times New Roman"/>
          <w:sz w:val="24"/>
          <w:szCs w:val="24"/>
        </w:rPr>
        <w:tab/>
        <w:t>La amenajarea traseelor in plan s-</w:t>
      </w:r>
      <w:proofErr w:type="gramStart"/>
      <w:r w:rsidRPr="00F517FF">
        <w:rPr>
          <w:rFonts w:ascii="Times New Roman" w:hAnsi="Times New Roman" w:cs="Times New Roman"/>
          <w:sz w:val="24"/>
          <w:szCs w:val="24"/>
        </w:rPr>
        <w:t>a</w:t>
      </w:r>
      <w:proofErr w:type="gramEnd"/>
      <w:r w:rsidRPr="00F517FF">
        <w:rPr>
          <w:rFonts w:ascii="Times New Roman" w:hAnsi="Times New Roman" w:cs="Times New Roman"/>
          <w:sz w:val="24"/>
          <w:szCs w:val="24"/>
        </w:rPr>
        <w:t xml:space="preserve"> urmarit respectarea prevederilor continute in STAS 863/1985. </w:t>
      </w:r>
      <w:r w:rsidRPr="00F517FF">
        <w:rPr>
          <w:rFonts w:ascii="Times New Roman" w:hAnsi="Times New Roman" w:cs="Times New Roman"/>
          <w:sz w:val="24"/>
          <w:szCs w:val="24"/>
          <w:lang w:val="fr-FR"/>
        </w:rPr>
        <w:t>In plan traseele strazilor se vor proiecta si amenaja pentru viteza de proiectare de 25 Km/h.</w:t>
      </w:r>
    </w:p>
    <w:p w:rsidR="00FB5BDE" w:rsidRPr="00F517FF" w:rsidRDefault="00FB5BDE" w:rsidP="00FB5BDE">
      <w:pPr>
        <w:pStyle w:val="NoSpacing"/>
        <w:spacing w:line="276" w:lineRule="auto"/>
        <w:jc w:val="both"/>
        <w:rPr>
          <w:rFonts w:ascii="Times New Roman" w:hAnsi="Times New Roman" w:cs="Times New Roman"/>
          <w:sz w:val="24"/>
          <w:szCs w:val="24"/>
          <w:lang w:val="fr-FR"/>
        </w:rPr>
      </w:pPr>
      <w:r w:rsidRPr="00F517FF">
        <w:rPr>
          <w:rFonts w:ascii="Times New Roman" w:hAnsi="Times New Roman" w:cs="Times New Roman"/>
          <w:sz w:val="24"/>
          <w:szCs w:val="24"/>
          <w:lang w:val="fr-FR"/>
        </w:rPr>
        <w:tab/>
        <w:t xml:space="preserve">Pentru realizarea lucrarilor de modernizare pe strazile din prezenta </w:t>
      </w:r>
      <w:r w:rsidR="009E1C72">
        <w:rPr>
          <w:rFonts w:ascii="Times New Roman" w:hAnsi="Times New Roman" w:cs="Times New Roman"/>
          <w:sz w:val="24"/>
          <w:szCs w:val="24"/>
          <w:lang w:val="fr-FR"/>
        </w:rPr>
        <w:t xml:space="preserve">documentatie pentru memoriul de prezentare </w:t>
      </w:r>
      <w:r w:rsidRPr="00F517FF">
        <w:rPr>
          <w:rFonts w:ascii="Times New Roman" w:hAnsi="Times New Roman" w:cs="Times New Roman"/>
          <w:sz w:val="24"/>
          <w:szCs w:val="24"/>
          <w:lang w:val="fr-FR"/>
        </w:rPr>
        <w:t>s-au facut mici corectii ale elementelor geometrice in plan, profil longitudinal si transversal realizandu-se un sistem rutier suplu care sa asigure desfasurarea circulatiei rutiere in conditii de fluenta si cu caracter permanent.</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b/>
          <w:sz w:val="24"/>
          <w:szCs w:val="24"/>
        </w:rPr>
        <w:lastRenderedPageBreak/>
        <w:tab/>
      </w:r>
      <w:r w:rsidRPr="00F517FF">
        <w:rPr>
          <w:rFonts w:ascii="Times New Roman" w:hAnsi="Times New Roman" w:cs="Times New Roman"/>
          <w:sz w:val="24"/>
          <w:szCs w:val="24"/>
        </w:rPr>
        <w:t xml:space="preserve">In profil longitudinal, s-a urmarit linia terenului existent prin corectii ale curbelor in profil logitudinal, s-au evitat volumele </w:t>
      </w:r>
      <w:proofErr w:type="gramStart"/>
      <w:r w:rsidRPr="00F517FF">
        <w:rPr>
          <w:rFonts w:ascii="Times New Roman" w:hAnsi="Times New Roman" w:cs="Times New Roman"/>
          <w:sz w:val="24"/>
          <w:szCs w:val="24"/>
        </w:rPr>
        <w:t>mari</w:t>
      </w:r>
      <w:proofErr w:type="gramEnd"/>
      <w:r w:rsidRPr="00F517FF">
        <w:rPr>
          <w:rFonts w:ascii="Times New Roman" w:hAnsi="Times New Roman" w:cs="Times New Roman"/>
          <w:sz w:val="24"/>
          <w:szCs w:val="24"/>
        </w:rPr>
        <w:t xml:space="preserve"> de terasamente si s-a diminuat volumul de sapaturi necesar racordarii acestora cu sectoarele de strazi deja modernizate.  </w:t>
      </w:r>
      <w:proofErr w:type="gramStart"/>
      <w:r w:rsidRPr="00F517FF">
        <w:rPr>
          <w:rFonts w:ascii="Times New Roman" w:hAnsi="Times New Roman" w:cs="Times New Roman"/>
          <w:sz w:val="24"/>
          <w:szCs w:val="24"/>
        </w:rPr>
        <w:t>Pantele in profil longitudinal variaza intre 0.01% si 6.77%.</w:t>
      </w:r>
      <w:proofErr w:type="gramEnd"/>
      <w:r w:rsidRPr="00F517FF">
        <w:rPr>
          <w:rFonts w:ascii="Times New Roman" w:hAnsi="Times New Roman" w:cs="Times New Roman"/>
          <w:b/>
          <w:sz w:val="24"/>
          <w:szCs w:val="24"/>
        </w:rPr>
        <w:tab/>
      </w:r>
    </w:p>
    <w:p w:rsidR="00FB5BDE" w:rsidRPr="00F517FF" w:rsidRDefault="00FB5BDE" w:rsidP="00FB5BDE">
      <w:pPr>
        <w:pStyle w:val="NoSpacing"/>
        <w:spacing w:line="276" w:lineRule="auto"/>
        <w:jc w:val="both"/>
        <w:rPr>
          <w:rFonts w:ascii="Times New Roman" w:hAnsi="Times New Roman" w:cs="Times New Roman"/>
          <w:b/>
          <w:sz w:val="24"/>
          <w:szCs w:val="24"/>
        </w:rPr>
      </w:pPr>
      <w:r w:rsidRPr="00F517FF">
        <w:rPr>
          <w:rFonts w:ascii="Times New Roman" w:hAnsi="Times New Roman" w:cs="Times New Roman"/>
          <w:b/>
          <w:sz w:val="24"/>
          <w:szCs w:val="24"/>
        </w:rPr>
        <w:tab/>
      </w:r>
      <w:r w:rsidRPr="00F517FF">
        <w:rPr>
          <w:rFonts w:ascii="Times New Roman" w:hAnsi="Times New Roman" w:cs="Times New Roman"/>
          <w:sz w:val="24"/>
          <w:szCs w:val="24"/>
        </w:rPr>
        <w:t>In profil transversal,</w:t>
      </w:r>
      <w:r w:rsidRPr="00F517FF">
        <w:rPr>
          <w:rFonts w:ascii="Times New Roman" w:hAnsi="Times New Roman" w:cs="Times New Roman"/>
          <w:b/>
          <w:sz w:val="24"/>
          <w:szCs w:val="24"/>
        </w:rPr>
        <w:t xml:space="preserve"> </w:t>
      </w:r>
      <w:r w:rsidRPr="00F517FF">
        <w:rPr>
          <w:rFonts w:ascii="Times New Roman" w:hAnsi="Times New Roman" w:cs="Times New Roman"/>
          <w:sz w:val="24"/>
          <w:szCs w:val="24"/>
        </w:rPr>
        <w:t>s-</w:t>
      </w:r>
      <w:proofErr w:type="gramStart"/>
      <w:r w:rsidRPr="00F517FF">
        <w:rPr>
          <w:rFonts w:ascii="Times New Roman" w:hAnsi="Times New Roman" w:cs="Times New Roman"/>
          <w:sz w:val="24"/>
          <w:szCs w:val="24"/>
        </w:rPr>
        <w:t>a</w:t>
      </w:r>
      <w:proofErr w:type="gramEnd"/>
      <w:r w:rsidRPr="00F517FF">
        <w:rPr>
          <w:rFonts w:ascii="Times New Roman" w:hAnsi="Times New Roman" w:cs="Times New Roman"/>
          <w:sz w:val="24"/>
          <w:szCs w:val="24"/>
        </w:rPr>
        <w:t xml:space="preserve"> adoptat:</w:t>
      </w:r>
    </w:p>
    <w:p w:rsidR="00FB5BDE" w:rsidRPr="00F517FF" w:rsidRDefault="00FB5BDE" w:rsidP="00FB5BDE">
      <w:pPr>
        <w:pStyle w:val="NoSpacing"/>
        <w:spacing w:line="276" w:lineRule="auto"/>
        <w:jc w:val="both"/>
        <w:rPr>
          <w:rFonts w:ascii="Times New Roman" w:hAnsi="Times New Roman" w:cs="Times New Roman"/>
          <w:sz w:val="24"/>
          <w:szCs w:val="24"/>
          <w:lang w:val="ro-RO"/>
        </w:rPr>
      </w:pPr>
      <w:r w:rsidRPr="00F517FF">
        <w:rPr>
          <w:rFonts w:ascii="Times New Roman" w:hAnsi="Times New Roman" w:cs="Times New Roman"/>
          <w:sz w:val="24"/>
          <w:szCs w:val="24"/>
          <w:lang w:val="ro-RO"/>
        </w:rPr>
        <w:tab/>
        <w:t>- profil transversal tip I si profil transversal tip II avand partea carosabila cu o banda de circulatie de 4.00 m latime, profil cu panta unica de 2.5%, acostamente de 0.50 m pe fiecare latura a partii carosabile si panta transversala de 4 %, profil transversal in rambleu cu inaltimea de 30-35 cm. Scurgerea apelor este asigurata de santurile de pamant existente. Acest tip de profil se aplica pe Strada 5 si Strada 3.</w:t>
      </w:r>
    </w:p>
    <w:p w:rsidR="00FB5BDE" w:rsidRPr="00F517FF" w:rsidRDefault="00FB5BDE" w:rsidP="00FB5BDE">
      <w:pPr>
        <w:pStyle w:val="NoSpacing"/>
        <w:spacing w:line="276" w:lineRule="auto"/>
        <w:jc w:val="both"/>
        <w:rPr>
          <w:rFonts w:ascii="Times New Roman" w:hAnsi="Times New Roman" w:cs="Times New Roman"/>
          <w:sz w:val="24"/>
          <w:szCs w:val="24"/>
          <w:lang w:val="ro-RO"/>
        </w:rPr>
      </w:pPr>
      <w:r w:rsidRPr="00F517FF">
        <w:rPr>
          <w:rFonts w:ascii="Times New Roman" w:hAnsi="Times New Roman" w:cs="Times New Roman"/>
          <w:sz w:val="24"/>
          <w:szCs w:val="24"/>
          <w:lang w:val="ro-RO"/>
        </w:rPr>
        <w:tab/>
        <w:t>- profil transversal tip III avand partea carosabila cu o banda de circulatie de 4.00 m latime in care se include santul de beton armat cu capace carosabile de 0.50 m latime, profil cu panta unica de 2.5%, acostament de 0. 25 m pe o latura a partii carosabile si panta transversala de 4 %. Acest tip de profil se aplica pe Strada 35.</w:t>
      </w:r>
    </w:p>
    <w:p w:rsidR="00FB5BDE" w:rsidRPr="00F517FF" w:rsidRDefault="00FB5BDE" w:rsidP="00FB5BDE">
      <w:pPr>
        <w:pStyle w:val="NoSpacing"/>
        <w:spacing w:line="276" w:lineRule="auto"/>
        <w:jc w:val="both"/>
        <w:rPr>
          <w:rFonts w:ascii="Times New Roman" w:hAnsi="Times New Roman" w:cs="Times New Roman"/>
          <w:sz w:val="24"/>
          <w:szCs w:val="24"/>
          <w:lang w:val="ro-RO"/>
        </w:rPr>
      </w:pPr>
      <w:r w:rsidRPr="00F517FF">
        <w:rPr>
          <w:rFonts w:ascii="Times New Roman" w:hAnsi="Times New Roman" w:cs="Times New Roman"/>
          <w:sz w:val="24"/>
          <w:szCs w:val="24"/>
          <w:lang w:val="ro-RO"/>
        </w:rPr>
        <w:tab/>
        <w:t>- profil transversal tip IV avand partea carosabila cu o banda de circulatie de 4.00 m latime, profil cu panta unica de 2.5%, acostamente de 0.25 m pe ambele laturi ale partii carosabile si panta transversala de 4%, rigola triunghiulara din pamant pentru scurgerea apelor, existenta. Acest tip de profil se aplica pe Strada 39, Strada 30 si Strada 31 Km 0+000-0+177.</w:t>
      </w:r>
    </w:p>
    <w:p w:rsidR="00FB5BDE" w:rsidRPr="00F517FF" w:rsidRDefault="00FB5BDE" w:rsidP="00FB5BDE">
      <w:pPr>
        <w:pStyle w:val="NoSpacing"/>
        <w:spacing w:line="276" w:lineRule="auto"/>
        <w:jc w:val="both"/>
        <w:rPr>
          <w:rFonts w:ascii="Times New Roman" w:hAnsi="Times New Roman" w:cs="Times New Roman"/>
          <w:sz w:val="24"/>
          <w:szCs w:val="24"/>
          <w:lang w:val="ro-RO"/>
        </w:rPr>
      </w:pPr>
      <w:r w:rsidRPr="00F517FF">
        <w:rPr>
          <w:rFonts w:ascii="Times New Roman" w:hAnsi="Times New Roman" w:cs="Times New Roman"/>
          <w:sz w:val="24"/>
          <w:szCs w:val="24"/>
          <w:lang w:val="ro-RO"/>
        </w:rPr>
        <w:tab/>
        <w:t xml:space="preserve">- profil transversal tip V avand partea carosabila cu o banda de circulatie de 3.00 m latime, la care se ataseaza, pe una din laturile partii carosabile, sant de beton armat cu capace carosabile de 0.60 m latime, profil cu panta unica de 2.5%, acostament de 0.25 m pe o latura a partii carosabile si panta transversala de 4%. Acest tip de profil se aplica pe Strada 31 Km 0+177-0+210. </w:t>
      </w:r>
    </w:p>
    <w:p w:rsidR="00FB5BDE" w:rsidRPr="00F517FF" w:rsidRDefault="00FB5BDE" w:rsidP="00FB5BDE">
      <w:pPr>
        <w:pStyle w:val="NoSpacing"/>
        <w:spacing w:line="276" w:lineRule="auto"/>
        <w:jc w:val="both"/>
        <w:rPr>
          <w:rFonts w:ascii="Times New Roman" w:hAnsi="Times New Roman" w:cs="Times New Roman"/>
          <w:sz w:val="24"/>
          <w:szCs w:val="24"/>
          <w:lang w:val="it-IT"/>
        </w:rPr>
      </w:pPr>
      <w:r w:rsidRPr="00F517FF">
        <w:rPr>
          <w:rFonts w:ascii="Times New Roman" w:hAnsi="Times New Roman" w:cs="Times New Roman"/>
          <w:b/>
          <w:sz w:val="24"/>
          <w:szCs w:val="24"/>
        </w:rPr>
        <w:tab/>
      </w:r>
      <w:r w:rsidRPr="00F517FF">
        <w:rPr>
          <w:rFonts w:ascii="Times New Roman" w:hAnsi="Times New Roman" w:cs="Times New Roman"/>
          <w:sz w:val="24"/>
          <w:szCs w:val="24"/>
        </w:rPr>
        <w:t xml:space="preserve">Structura rutiera proiectata, </w:t>
      </w:r>
      <w:r w:rsidRPr="00F517FF">
        <w:rPr>
          <w:rFonts w:ascii="Times New Roman" w:hAnsi="Times New Roman" w:cs="Times New Roman"/>
          <w:sz w:val="24"/>
          <w:szCs w:val="24"/>
          <w:lang w:val="it-IT"/>
        </w:rPr>
        <w:t xml:space="preserve">consta in: </w:t>
      </w:r>
    </w:p>
    <w:p w:rsidR="00FB5BDE" w:rsidRPr="00F517FF" w:rsidRDefault="00FB5BDE" w:rsidP="00FB5BDE">
      <w:pPr>
        <w:pStyle w:val="NoSpacing"/>
        <w:spacing w:line="276" w:lineRule="auto"/>
        <w:jc w:val="both"/>
        <w:rPr>
          <w:rFonts w:ascii="Times New Roman" w:hAnsi="Times New Roman" w:cs="Times New Roman"/>
          <w:sz w:val="24"/>
          <w:szCs w:val="24"/>
          <w:lang w:val="it-IT"/>
        </w:rPr>
      </w:pPr>
      <w:r w:rsidRPr="00F517FF">
        <w:rPr>
          <w:rFonts w:ascii="Times New Roman" w:hAnsi="Times New Roman" w:cs="Times New Roman"/>
          <w:sz w:val="24"/>
          <w:szCs w:val="24"/>
          <w:lang w:val="it-IT"/>
        </w:rPr>
        <w:tab/>
        <w:t>- Strada 3 Km 0+412-0+561; Strada 35; Strada 31 Km 0+177-0+210 se vor executa lucrari de: sapatura ale sistemului rutier pe o adancime de 49 cm; executarea unui strat de forma pe o adancime de 15 cm din pamantul existent in patul drumului tratat cu 4% var; asternea a 25 cm balast amestec optimal ca strat de fundatie, 15 cm piatra sparta cu impanare si innoroire, ca strat superior de fundatie; 5 cm BADPC22.4 ca strat de legatura si 4 cm BAPC16 ca strat de uzura. Acostamentele se vor executa din piatra sparta cu impanare si innoroire pe grosimea stratului de imbracaminte adaugat (profil transversal tip II, tip III si tip V).</w:t>
      </w:r>
    </w:p>
    <w:p w:rsidR="00FB5BDE" w:rsidRPr="00F517FF" w:rsidRDefault="00FB5BDE" w:rsidP="00FB5BDE">
      <w:pPr>
        <w:pStyle w:val="NoSpacing"/>
        <w:spacing w:line="276" w:lineRule="auto"/>
        <w:jc w:val="both"/>
        <w:rPr>
          <w:rFonts w:ascii="Times New Roman" w:hAnsi="Times New Roman" w:cs="Times New Roman"/>
          <w:sz w:val="24"/>
          <w:szCs w:val="24"/>
          <w:lang w:val="it-IT"/>
        </w:rPr>
      </w:pPr>
      <w:r w:rsidRPr="00F517FF">
        <w:rPr>
          <w:rFonts w:ascii="Times New Roman" w:hAnsi="Times New Roman" w:cs="Times New Roman"/>
          <w:sz w:val="24"/>
          <w:szCs w:val="24"/>
          <w:lang w:val="it-IT"/>
        </w:rPr>
        <w:tab/>
        <w:t>- Strada 5; Strada 3 Km 0+000-0+412; Strada 39; Strada 30 si Strada 31 Km 0+000-0+177 se vor executa lucrari de scarificare a sistemului rutier existent si indepartare a 5-10 cm din impietruirea virusata cu pamant; asternerea unui strat de fundatie din piatra sparta cu impanare si innoroire in grosime medie de 12 cm; asternerea unui strat de legatura BADPC22.4 in grosime de 5 cm si a unui strat de uzura BAPC16 in grosime de 4 cm. Acostamentele se vor realiza din piatra sparta cu impanare si innoroire pe grosimea stratului de imbracaminte adaugat (profil transversal tip I si tip IV).</w:t>
      </w:r>
      <w:r w:rsidRPr="00F517FF">
        <w:rPr>
          <w:rFonts w:ascii="Times New Roman" w:hAnsi="Times New Roman" w:cs="Times New Roman"/>
          <w:sz w:val="24"/>
          <w:szCs w:val="24"/>
          <w:lang w:val="it-IT"/>
        </w:rPr>
        <w:tab/>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sz w:val="24"/>
          <w:szCs w:val="24"/>
          <w:lang w:val="it-IT"/>
        </w:rPr>
        <w:tab/>
      </w:r>
      <w:r w:rsidRPr="00F517FF">
        <w:rPr>
          <w:rFonts w:ascii="Times New Roman" w:hAnsi="Times New Roman" w:cs="Times New Roman"/>
          <w:sz w:val="24"/>
          <w:szCs w:val="24"/>
          <w:lang w:val="pt-BR"/>
        </w:rPr>
        <w:t xml:space="preserve">In vederea protejarii sistemului rutier de pe drumurile comunale si strazile proiectate s-au amenajat drumurile laterale, astfel: </w:t>
      </w:r>
    </w:p>
    <w:p w:rsidR="00FB5BDE" w:rsidRPr="00F517FF" w:rsidRDefault="00FB5BDE" w:rsidP="00FB5BDE">
      <w:pPr>
        <w:pStyle w:val="NoSpacing"/>
        <w:spacing w:line="276" w:lineRule="auto"/>
        <w:jc w:val="both"/>
        <w:rPr>
          <w:rFonts w:ascii="Times New Roman" w:hAnsi="Times New Roman" w:cs="Times New Roman"/>
          <w:b/>
          <w:i/>
          <w:sz w:val="24"/>
          <w:szCs w:val="24"/>
          <w:lang w:val="pt-BR"/>
        </w:rPr>
      </w:pPr>
      <w:r w:rsidRPr="00F517FF">
        <w:rPr>
          <w:rFonts w:ascii="Times New Roman" w:hAnsi="Times New Roman" w:cs="Times New Roman"/>
          <w:sz w:val="24"/>
          <w:szCs w:val="24"/>
          <w:lang w:val="pt-BR"/>
        </w:rPr>
        <w:lastRenderedPageBreak/>
        <w:tab/>
        <w:t xml:space="preserve">- pe Strada 3 s-a amenajat un drum lateral la Km 0+231 dr., L=4.00 m, latimea partii carosabile 3.00 m si suprafata partii carosabile inclusiv racordarile necesare de 17 mp si la Km 0+519 stg., L=5.00 m, latimea partii carosabile 4.00 m si suprafata partii carosabile inclusiv racordarile necesare de 23 mp. </w:t>
      </w:r>
      <w:r w:rsidRPr="00F517FF">
        <w:rPr>
          <w:rFonts w:ascii="Times New Roman" w:hAnsi="Times New Roman" w:cs="Times New Roman"/>
          <w:b/>
          <w:i/>
          <w:sz w:val="24"/>
          <w:szCs w:val="24"/>
          <w:lang w:val="pt-BR"/>
        </w:rPr>
        <w:t>In total pe Strada 3 se vor amenaja 2 drumuri laterale cu lungimea totala de 9.00 m, cu latimea partii carosabile de 3.00  m  si 4.00 m si o suprafata totala carosabila de 40 mp.</w:t>
      </w:r>
    </w:p>
    <w:p w:rsidR="00FB5BDE" w:rsidRPr="00F517FF" w:rsidRDefault="00FB5BDE" w:rsidP="00FB5BDE">
      <w:pPr>
        <w:pStyle w:val="NoSpacing"/>
        <w:spacing w:line="276" w:lineRule="auto"/>
        <w:jc w:val="both"/>
        <w:rPr>
          <w:rFonts w:ascii="Times New Roman" w:hAnsi="Times New Roman" w:cs="Times New Roman"/>
          <w:b/>
          <w:i/>
          <w:sz w:val="24"/>
          <w:szCs w:val="24"/>
          <w:lang w:val="pt-BR"/>
        </w:rPr>
      </w:pPr>
      <w:r w:rsidRPr="00F517FF">
        <w:rPr>
          <w:rFonts w:ascii="Times New Roman" w:hAnsi="Times New Roman" w:cs="Times New Roman"/>
          <w:sz w:val="24"/>
          <w:szCs w:val="24"/>
          <w:lang w:val="pt-BR"/>
        </w:rPr>
        <w:tab/>
        <w:t xml:space="preserve">- pe Strada 30 s-a amenajat un drum lateral la Km 0+319 stg, L=5.00 m, latimea partii carosabile 3.00 m si suprafata partii carosabile inclusiv racordarile necesare de 32 mp; un drum lateral la Km 0+334 stg, L=5.00 m, latimea partii carosabile 3.00 m si suprafata partii carosabile inclusiv racordarile necesare de 32 mp. </w:t>
      </w:r>
      <w:r w:rsidRPr="00F517FF">
        <w:rPr>
          <w:rFonts w:ascii="Times New Roman" w:hAnsi="Times New Roman" w:cs="Times New Roman"/>
          <w:b/>
          <w:i/>
          <w:sz w:val="24"/>
          <w:szCs w:val="24"/>
          <w:lang w:val="pt-BR"/>
        </w:rPr>
        <w:t>In total pe Strada30 se vor amenaja 2 drumuri laterale cu lungimea totala de 10.00 m, cu latimea partii carosabile de 3.00 m si o suprafata totala carosabila de 64 mp.</w:t>
      </w:r>
    </w:p>
    <w:p w:rsidR="00FB5BDE" w:rsidRPr="00F517FF" w:rsidRDefault="00FB5BDE" w:rsidP="00FB5BDE">
      <w:pPr>
        <w:pStyle w:val="NoSpacing"/>
        <w:spacing w:line="276" w:lineRule="auto"/>
        <w:jc w:val="both"/>
        <w:rPr>
          <w:rFonts w:ascii="Times New Roman" w:hAnsi="Times New Roman" w:cs="Times New Roman"/>
          <w:b/>
          <w:i/>
          <w:sz w:val="24"/>
          <w:szCs w:val="24"/>
          <w:lang w:val="pt-BR"/>
        </w:rPr>
      </w:pPr>
      <w:r w:rsidRPr="00F517FF">
        <w:rPr>
          <w:rFonts w:ascii="Times New Roman" w:hAnsi="Times New Roman" w:cs="Times New Roman"/>
          <w:sz w:val="24"/>
          <w:szCs w:val="24"/>
          <w:lang w:val="pt-BR"/>
        </w:rPr>
        <w:tab/>
        <w:t xml:space="preserve">- pe Strada 31 s-a amenajat un drum lateral la Km 0+177 dr., L=16.00 m, latimea partii carosabile 2.75 m si suprafata partii carosabile inclusiv racordarile necesare de 63 mp. </w:t>
      </w:r>
      <w:r w:rsidRPr="00F517FF">
        <w:rPr>
          <w:rFonts w:ascii="Times New Roman" w:hAnsi="Times New Roman" w:cs="Times New Roman"/>
          <w:b/>
          <w:i/>
          <w:sz w:val="24"/>
          <w:szCs w:val="24"/>
          <w:lang w:val="pt-BR"/>
        </w:rPr>
        <w:t>In total pe Strada 31 se va amenaja 1 drum lateral cu lungimea totala de 16.00 m, cu latimea partii carosabile de 2.75 m si o suprafata totala carosabila de 63 mp.</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i/>
          <w:sz w:val="24"/>
          <w:szCs w:val="24"/>
          <w:lang w:val="pt-BR"/>
        </w:rPr>
        <w:tab/>
      </w:r>
      <w:r w:rsidRPr="00F517FF">
        <w:rPr>
          <w:rFonts w:ascii="Times New Roman" w:hAnsi="Times New Roman" w:cs="Times New Roman"/>
          <w:sz w:val="24"/>
          <w:szCs w:val="24"/>
          <w:lang w:val="pt-BR"/>
        </w:rPr>
        <w:t xml:space="preserve">Sistemul rutier pe drumurile laterale consta in: saparea si indepartarea stratului de pamant pe o adancime de 49 cm, </w:t>
      </w:r>
      <w:r w:rsidRPr="00F517FF">
        <w:rPr>
          <w:rFonts w:ascii="Times New Roman" w:hAnsi="Times New Roman" w:cs="Times New Roman"/>
          <w:sz w:val="24"/>
          <w:szCs w:val="24"/>
          <w:lang w:val="it-IT"/>
        </w:rPr>
        <w:t xml:space="preserve">executarea unui strat de forma pe o adancime de 15 cm din pamantul existent in patul drumului tratat cu 4% var; asterea a 25 cm balast amestec optimal ca strat de fundatie, 15 cm piatra sparta cu impanare si innoroire, ca strat superior de fundatie; 5 cm BADPC22.4 ca strat de legatura si 4 cm BAPC16 ca strat de uzura. Acostamentele vor avea latimea de 25 cm pe fiecare latura a drumului lateral si grosimea imbracamintii rutiere (profil transversal tip VI, tip VII si tip VIII). </w:t>
      </w:r>
    </w:p>
    <w:p w:rsidR="00FB5BDE" w:rsidRPr="00F517FF" w:rsidRDefault="00FB5BDE" w:rsidP="00FB5BDE">
      <w:pPr>
        <w:pStyle w:val="NoSpacing"/>
        <w:spacing w:line="276" w:lineRule="auto"/>
        <w:jc w:val="both"/>
        <w:rPr>
          <w:rFonts w:ascii="Times New Roman" w:hAnsi="Times New Roman" w:cs="Times New Roman"/>
          <w:b/>
          <w:i/>
          <w:sz w:val="24"/>
          <w:szCs w:val="24"/>
          <w:lang w:val="pt-BR"/>
        </w:rPr>
      </w:pPr>
      <w:r w:rsidRPr="00F517FF">
        <w:rPr>
          <w:rFonts w:ascii="Times New Roman" w:hAnsi="Times New Roman" w:cs="Times New Roman"/>
          <w:sz w:val="24"/>
          <w:szCs w:val="24"/>
          <w:lang w:val="pt-BR"/>
        </w:rPr>
        <w:tab/>
      </w:r>
      <w:r w:rsidRPr="00F517FF">
        <w:rPr>
          <w:rFonts w:ascii="Times New Roman" w:hAnsi="Times New Roman" w:cs="Times New Roman"/>
          <w:b/>
          <w:i/>
          <w:color w:val="00B050"/>
          <w:sz w:val="24"/>
          <w:szCs w:val="24"/>
          <w:lang w:val="pt-BR"/>
        </w:rPr>
        <w:t>In total se vor amenaja 5 drumuri laterale cu lungimea totala de 35 ml, cu latimea partii carosabile de 2.75 m; 3.00 m si 4.00 m, si o suprafata totala carosabila de 167 mp.</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i/>
          <w:color w:val="00B050"/>
          <w:sz w:val="24"/>
          <w:szCs w:val="24"/>
          <w:lang w:val="pt-BR"/>
        </w:rPr>
        <w:tab/>
      </w:r>
      <w:r w:rsidRPr="00F517FF">
        <w:rPr>
          <w:rFonts w:ascii="Times New Roman" w:hAnsi="Times New Roman" w:cs="Times New Roman"/>
          <w:sz w:val="24"/>
          <w:szCs w:val="24"/>
          <w:lang w:val="pt-BR"/>
        </w:rPr>
        <w:t>Pentru scurgerea apelor din lungul strazilor se vor folosi, in general, santurile de pamant existente. In functie de panta transversala a imbracamintii rutiere se vor amenaja santuri de scurgere sub forma de rigole triunghiulare si santuri trapezoidale din pamant, podete/santuri din beton armat cu capace carosabile, santuri trapezoidale din beton, podete dalate sau se vor decolmata santurile trapezoidale din pamant, existente.</w:t>
      </w:r>
    </w:p>
    <w:p w:rsidR="00FB5BDE" w:rsidRPr="00F517FF"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b/>
          <w:sz w:val="24"/>
          <w:szCs w:val="24"/>
        </w:rPr>
        <w:tab/>
      </w:r>
      <w:r w:rsidRPr="00F517FF">
        <w:rPr>
          <w:rFonts w:ascii="Times New Roman" w:hAnsi="Times New Roman" w:cs="Times New Roman"/>
          <w:b/>
          <w:i/>
          <w:sz w:val="24"/>
          <w:szCs w:val="24"/>
        </w:rPr>
        <w:t>a) Santuri din beton armat cu capace carosabile</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Pentru asigurarea scurgerii apelor si conducerea acestora in lungul strazilor se vor executa santuri din beton armat cu capace carosabile, astfel:</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35 intre Km 0+002-0+286 dr. se vor executa 284 ml de sant de beton armat cu capace carosabile de 50 cm.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31 Km 0+177-0+203 dr. se vor executa 26 ml de sant de beton armat cu capace carosabile de 50 cm.</w:t>
      </w:r>
    </w:p>
    <w:p w:rsidR="00FB5BDE"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r>
      <w:r w:rsidRPr="00F517FF">
        <w:rPr>
          <w:rFonts w:ascii="Times New Roman" w:hAnsi="Times New Roman" w:cs="Times New Roman"/>
          <w:b/>
          <w:i/>
          <w:color w:val="00B050"/>
          <w:sz w:val="24"/>
          <w:szCs w:val="24"/>
          <w:lang w:val="pt-BR"/>
        </w:rPr>
        <w:t xml:space="preserve">Lungimea totala a santurilor de beton armat cu capace carosabile de 50 cm este de 310m. </w:t>
      </w:r>
      <w:r w:rsidRPr="00F517FF">
        <w:rPr>
          <w:rFonts w:ascii="Times New Roman" w:hAnsi="Times New Roman" w:cs="Times New Roman"/>
          <w:sz w:val="24"/>
          <w:szCs w:val="24"/>
          <w:lang w:val="pt-BR"/>
        </w:rPr>
        <w:t xml:space="preserve"> </w:t>
      </w:r>
    </w:p>
    <w:p w:rsidR="009E1C72" w:rsidRPr="00F517FF" w:rsidRDefault="009E1C72" w:rsidP="00FB5BDE">
      <w:pPr>
        <w:pStyle w:val="NoSpacing"/>
        <w:spacing w:line="276" w:lineRule="auto"/>
        <w:jc w:val="both"/>
        <w:rPr>
          <w:rFonts w:ascii="Times New Roman" w:hAnsi="Times New Roman" w:cs="Times New Roman"/>
          <w:sz w:val="24"/>
          <w:szCs w:val="24"/>
          <w:lang w:val="pt-BR"/>
        </w:rPr>
      </w:pPr>
    </w:p>
    <w:p w:rsidR="00FB5BDE" w:rsidRPr="00F517FF"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b/>
          <w:i/>
          <w:sz w:val="24"/>
          <w:szCs w:val="24"/>
        </w:rPr>
        <w:lastRenderedPageBreak/>
        <w:tab/>
        <w:t>b) Podete din sant de beton armat cu capace carosabile</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xml:space="preserve">Pe strazile pe care sunt necesare lucrari de asigurare a scurgerii apelor in lungul acestora in zona drumurilor laterale s-au executat podete din santuri de beton armat cu capace carosabile. </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5 s-a prevazut un podet din sant de beton armat cu capace carosabile de 50 cm, la Km 0+000 cu lungimea de 9.00 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i/>
          <w:sz w:val="24"/>
          <w:szCs w:val="24"/>
          <w:lang w:val="pt-BR"/>
        </w:rPr>
        <w:tab/>
        <w:t>In total pe Strada 5 se vor executa 9.00 ml de podete din sant din beton armat cu capace carosabile de 50 cm.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 s-a prevazut un podet din sant de beton armat cu capace carosabile de 50 cm, la Km 0+519 stg. cu lungimea de 6.33 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i/>
          <w:sz w:val="24"/>
          <w:szCs w:val="24"/>
          <w:lang w:val="pt-BR"/>
        </w:rPr>
        <w:tab/>
        <w:t>In total pe Strada 3 se vor executa 6.33 ml de podete din sant din beton armat cu capace carosabile de 50 cm.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35 s-a prevazut un podet din sant de beton armat cu capace carosabile de 50 cm, la Km 0+002 cu lungimea de 7.00 m si un podet din sant de beton armat cu capace carosabile de 50 cm, la Km 0+286 cu lungimea de 7.00 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i/>
          <w:sz w:val="24"/>
          <w:szCs w:val="24"/>
          <w:lang w:val="pt-BR"/>
        </w:rPr>
        <w:tab/>
        <w:t>In total pe Strada 35 se vor executa 14.00 ml de podete din sant din beton armat cu capace carosabile de 50 cm.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39 s-a prevazut un podet din sant de beton armat cu capace carosabile de 50 cm, la Km 0+102 cu lungimea de 5.00 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i/>
          <w:sz w:val="24"/>
          <w:szCs w:val="24"/>
          <w:lang w:val="pt-BR"/>
        </w:rPr>
        <w:tab/>
        <w:t>In total pe Strada 39 se vor executa 5.00 ml de podete din sant din beton armat cu capace carosabile de 50 cm.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30 s-a prevazut un podet din sant de beton armat cu capace carosabile de 50 cm, la Km 0+315 cu lungimea de 7.66 m;</w:t>
      </w:r>
    </w:p>
    <w:p w:rsidR="00FB5BDE" w:rsidRPr="00F517FF" w:rsidRDefault="00FB5BDE" w:rsidP="00FB5BDE">
      <w:pPr>
        <w:pStyle w:val="NoSpacing"/>
        <w:spacing w:line="276" w:lineRule="auto"/>
        <w:jc w:val="both"/>
        <w:rPr>
          <w:rFonts w:ascii="Times New Roman" w:hAnsi="Times New Roman" w:cs="Times New Roman"/>
          <w:b/>
          <w:i/>
          <w:sz w:val="24"/>
          <w:szCs w:val="24"/>
          <w:lang w:val="pt-BR"/>
        </w:rPr>
      </w:pPr>
      <w:r w:rsidRPr="00F517FF">
        <w:rPr>
          <w:rFonts w:ascii="Times New Roman" w:hAnsi="Times New Roman" w:cs="Times New Roman"/>
          <w:b/>
          <w:i/>
          <w:sz w:val="24"/>
          <w:szCs w:val="24"/>
          <w:lang w:val="pt-BR"/>
        </w:rPr>
        <w:tab/>
        <w:t>In total pe Strada 30 se vor executa 7.66 ml de podete din sant din beton armat cu capace carosabile de 50 cm.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31 s-a prevazut un podet din sant de beton armat cu capace carosabile de 50 cm, la Km 0+137 cu lungimea de 6.00 m si un podet din sant de beton armat cu capace carosabile de 50 cm, la Km 0+177 cu lungimea de 5.66 m</w:t>
      </w:r>
    </w:p>
    <w:p w:rsidR="00FB5BDE" w:rsidRPr="00F517FF" w:rsidRDefault="00FB5BDE" w:rsidP="00FB5BDE">
      <w:pPr>
        <w:pStyle w:val="NoSpacing"/>
        <w:spacing w:line="276" w:lineRule="auto"/>
        <w:jc w:val="both"/>
        <w:rPr>
          <w:rFonts w:ascii="Times New Roman" w:hAnsi="Times New Roman" w:cs="Times New Roman"/>
          <w:b/>
          <w:i/>
          <w:sz w:val="24"/>
          <w:szCs w:val="24"/>
          <w:lang w:val="pt-BR"/>
        </w:rPr>
      </w:pPr>
      <w:r w:rsidRPr="00F517FF">
        <w:rPr>
          <w:rFonts w:ascii="Times New Roman" w:hAnsi="Times New Roman" w:cs="Times New Roman"/>
          <w:b/>
          <w:i/>
          <w:sz w:val="24"/>
          <w:szCs w:val="24"/>
          <w:lang w:val="pt-BR"/>
        </w:rPr>
        <w:tab/>
        <w:t>In total pe Strada 31 se vor executa 11.66 ml de podete din sant din beton armat cu capace carosabile de 50 cm.</w:t>
      </w:r>
    </w:p>
    <w:p w:rsidR="00FB5BDE" w:rsidRPr="00F517FF" w:rsidRDefault="00FB5BDE" w:rsidP="00FB5BDE">
      <w:pPr>
        <w:pStyle w:val="NoSpacing"/>
        <w:spacing w:line="276" w:lineRule="auto"/>
        <w:jc w:val="both"/>
        <w:rPr>
          <w:rFonts w:ascii="Times New Roman" w:hAnsi="Times New Roman" w:cs="Times New Roman"/>
          <w:b/>
          <w:i/>
          <w:color w:val="00B050"/>
          <w:sz w:val="24"/>
          <w:szCs w:val="24"/>
          <w:lang w:val="pt-BR"/>
        </w:rPr>
      </w:pPr>
      <w:r w:rsidRPr="00F517FF">
        <w:rPr>
          <w:rFonts w:ascii="Times New Roman" w:hAnsi="Times New Roman" w:cs="Times New Roman"/>
          <w:b/>
          <w:i/>
          <w:sz w:val="24"/>
          <w:szCs w:val="24"/>
          <w:lang w:val="pt-BR"/>
        </w:rPr>
        <w:tab/>
      </w:r>
      <w:r w:rsidRPr="00F517FF">
        <w:rPr>
          <w:rFonts w:ascii="Times New Roman" w:hAnsi="Times New Roman" w:cs="Times New Roman"/>
          <w:b/>
          <w:i/>
          <w:color w:val="00B050"/>
          <w:sz w:val="24"/>
          <w:szCs w:val="24"/>
          <w:lang w:val="pt-BR"/>
        </w:rPr>
        <w:t>In total, se vor executa 6 podete din santuri de beton armat cu capace carosabile de 50 cm si pe o lungime totala de 53.66 ml.</w:t>
      </w:r>
    </w:p>
    <w:p w:rsidR="00FB5BDE" w:rsidRPr="00F517FF"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b/>
          <w:i/>
          <w:sz w:val="24"/>
          <w:szCs w:val="24"/>
        </w:rPr>
        <w:tab/>
        <w:t xml:space="preserve">c) Podete dalate </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rPr>
        <w:tab/>
      </w:r>
      <w:r w:rsidRPr="00F517FF">
        <w:rPr>
          <w:rFonts w:ascii="Times New Roman" w:hAnsi="Times New Roman" w:cs="Times New Roman"/>
          <w:sz w:val="24"/>
          <w:szCs w:val="24"/>
          <w:lang w:val="pt-BR"/>
        </w:rPr>
        <w:t>Pentru asigurarea viabilitatii partii carosabile peste canalul de scurgere existent pe Strada 30 la intersectia cu Strada 31, Km 0+207 se va executa un podet dalat cu lumina de 2.00 m si lungimea de 8.00 m necesar asigurarii scurgerii apelor prin canalul de scurgere amplasat oblic, sub un unghi de 37.2g fata de axul strazii ce urmeaza a fi modernizata. Acest podet il va inlocui pe cel existent, insuficient pentru a asigura scurgerea apelor si care se va demola.</w:t>
      </w:r>
    </w:p>
    <w:p w:rsidR="00FB5BDE"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b/>
          <w:i/>
          <w:sz w:val="24"/>
          <w:szCs w:val="24"/>
        </w:rPr>
        <w:tab/>
      </w:r>
    </w:p>
    <w:p w:rsidR="009E1C72" w:rsidRDefault="009E1C72" w:rsidP="00FB5BDE">
      <w:pPr>
        <w:pStyle w:val="NoSpacing"/>
        <w:spacing w:line="276" w:lineRule="auto"/>
        <w:jc w:val="both"/>
        <w:rPr>
          <w:rFonts w:ascii="Times New Roman" w:hAnsi="Times New Roman" w:cs="Times New Roman"/>
          <w:b/>
          <w:i/>
          <w:sz w:val="24"/>
          <w:szCs w:val="24"/>
        </w:rPr>
      </w:pPr>
    </w:p>
    <w:p w:rsidR="009E1C72" w:rsidRDefault="009E1C72" w:rsidP="00FB5BDE">
      <w:pPr>
        <w:pStyle w:val="NoSpacing"/>
        <w:spacing w:line="276" w:lineRule="auto"/>
        <w:jc w:val="both"/>
        <w:rPr>
          <w:rFonts w:ascii="Times New Roman" w:hAnsi="Times New Roman" w:cs="Times New Roman"/>
          <w:b/>
          <w:i/>
          <w:sz w:val="24"/>
          <w:szCs w:val="24"/>
        </w:rPr>
      </w:pPr>
    </w:p>
    <w:p w:rsidR="00FB5BDE" w:rsidRPr="00F517FF" w:rsidRDefault="00FB5BDE" w:rsidP="00FB5BDE">
      <w:pPr>
        <w:pStyle w:val="NoSpacing"/>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b/>
      </w:r>
      <w:r w:rsidRPr="00F517FF">
        <w:rPr>
          <w:rFonts w:ascii="Times New Roman" w:hAnsi="Times New Roman" w:cs="Times New Roman"/>
          <w:b/>
          <w:i/>
          <w:sz w:val="24"/>
          <w:szCs w:val="24"/>
        </w:rPr>
        <w:t>d) Santuri trapezoidale din beton</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b/>
          <w:i/>
          <w:sz w:val="24"/>
          <w:szCs w:val="24"/>
        </w:rPr>
        <w:tab/>
      </w:r>
      <w:r w:rsidRPr="00F517FF">
        <w:rPr>
          <w:rFonts w:ascii="Times New Roman" w:hAnsi="Times New Roman" w:cs="Times New Roman"/>
          <w:sz w:val="24"/>
          <w:szCs w:val="24"/>
        </w:rPr>
        <w:t xml:space="preserve">Pe strada 31 se va executa un sant trapezoidal din beton in lungime de 8.00 m la Km 0+137 dr. pentru a asigura deversarea apelor pluviale ce trec din podetul de beton armat cu capace carosabile, amplasat transversal in canalul de scurgere din apropiere. Santul se </w:t>
      </w:r>
      <w:proofErr w:type="gramStart"/>
      <w:r w:rsidRPr="00F517FF">
        <w:rPr>
          <w:rFonts w:ascii="Times New Roman" w:hAnsi="Times New Roman" w:cs="Times New Roman"/>
          <w:sz w:val="24"/>
          <w:szCs w:val="24"/>
        </w:rPr>
        <w:t>va</w:t>
      </w:r>
      <w:proofErr w:type="gramEnd"/>
      <w:r w:rsidRPr="00F517FF">
        <w:rPr>
          <w:rFonts w:ascii="Times New Roman" w:hAnsi="Times New Roman" w:cs="Times New Roman"/>
          <w:sz w:val="24"/>
          <w:szCs w:val="24"/>
        </w:rPr>
        <w:t xml:space="preserve"> executa din beton C25/30, cu grosimea de 8 cm asezat pe un poat de nisip de 5 cm. </w:t>
      </w:r>
    </w:p>
    <w:p w:rsidR="00FB5BDE" w:rsidRPr="00F517FF" w:rsidRDefault="00FB5BDE" w:rsidP="00FB5BDE">
      <w:pPr>
        <w:pStyle w:val="NoSpacing"/>
        <w:spacing w:line="276" w:lineRule="auto"/>
        <w:jc w:val="both"/>
        <w:rPr>
          <w:rFonts w:ascii="Times New Roman" w:hAnsi="Times New Roman" w:cs="Times New Roman"/>
          <w:b/>
          <w:i/>
          <w:color w:val="00B050"/>
          <w:sz w:val="24"/>
          <w:szCs w:val="24"/>
          <w:lang w:val="pt-BR"/>
        </w:rPr>
      </w:pPr>
      <w:r w:rsidRPr="00F517FF">
        <w:rPr>
          <w:rFonts w:ascii="Times New Roman" w:hAnsi="Times New Roman" w:cs="Times New Roman"/>
          <w:b/>
          <w:i/>
          <w:color w:val="00B050"/>
          <w:sz w:val="24"/>
          <w:szCs w:val="24"/>
          <w:lang w:val="pt-BR"/>
        </w:rPr>
        <w:tab/>
        <w:t>In total se vor executa 8.00 ml de sant trapezoidal din beton.</w:t>
      </w:r>
    </w:p>
    <w:p w:rsidR="00FB5BDE" w:rsidRPr="00F517FF"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b/>
          <w:i/>
          <w:sz w:val="24"/>
          <w:szCs w:val="24"/>
        </w:rPr>
        <w:tab/>
        <w:t>e) Rigole triunghiulare din pamant</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sz w:val="24"/>
          <w:szCs w:val="24"/>
        </w:rPr>
        <w:tab/>
        <w:t xml:space="preserve">-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Strada 5 se vor executa, la baza taluzului rambleului, rigole triunghiulare din pamant intre Km 0+000-0+126 stg. </w:t>
      </w:r>
    </w:p>
    <w:p w:rsidR="00FB5BDE" w:rsidRPr="00F517FF"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sz w:val="24"/>
          <w:szCs w:val="24"/>
        </w:rPr>
        <w:tab/>
      </w:r>
      <w:r w:rsidRPr="00F517FF">
        <w:rPr>
          <w:rFonts w:ascii="Times New Roman" w:hAnsi="Times New Roman" w:cs="Times New Roman"/>
          <w:b/>
          <w:i/>
          <w:sz w:val="24"/>
          <w:szCs w:val="24"/>
        </w:rPr>
        <w:t>In total pe Strada 5 se vor executa 126 ml de rigola triunghiulara din pamant.</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sz w:val="24"/>
          <w:szCs w:val="24"/>
        </w:rPr>
        <w:tab/>
        <w:t xml:space="preserve">-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Strada 30 se vor executa, la baza taluzului rambleului, rigole triunghiulare din pamant intre Km 0+315-0+536 dr. </w:t>
      </w:r>
    </w:p>
    <w:p w:rsidR="00FB5BDE" w:rsidRPr="00F517FF"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sz w:val="24"/>
          <w:szCs w:val="24"/>
        </w:rPr>
        <w:tab/>
      </w:r>
      <w:r w:rsidRPr="00F517FF">
        <w:rPr>
          <w:rFonts w:ascii="Times New Roman" w:hAnsi="Times New Roman" w:cs="Times New Roman"/>
          <w:b/>
          <w:i/>
          <w:sz w:val="24"/>
          <w:szCs w:val="24"/>
        </w:rPr>
        <w:t>In total pe Strada 30 se vor executa 221 ml de rigola triunghiulara din pamant.</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sz w:val="24"/>
          <w:szCs w:val="24"/>
        </w:rPr>
        <w:tab/>
        <w:t xml:space="preserve">- pe Strada 31 se vor executa, la baza taluzului rambleului, rigole triunghiulare din pamant intre Km 0+137-0+177 stg. si pe drumul lateral de la Km 0+177 dr. </w:t>
      </w:r>
    </w:p>
    <w:p w:rsidR="00FB5BDE" w:rsidRPr="00F517FF"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sz w:val="24"/>
          <w:szCs w:val="24"/>
        </w:rPr>
        <w:tab/>
      </w:r>
      <w:r w:rsidRPr="00F517FF">
        <w:rPr>
          <w:rFonts w:ascii="Times New Roman" w:hAnsi="Times New Roman" w:cs="Times New Roman"/>
          <w:b/>
          <w:i/>
          <w:sz w:val="24"/>
          <w:szCs w:val="24"/>
        </w:rPr>
        <w:t>In total pe Strada 31 se vor executa 56 ml de rigola triunghiulara din pamant.</w:t>
      </w:r>
    </w:p>
    <w:p w:rsidR="00FB5BDE" w:rsidRPr="00F517FF" w:rsidRDefault="00FB5BDE" w:rsidP="00FB5BDE">
      <w:pPr>
        <w:pStyle w:val="NoSpacing"/>
        <w:spacing w:line="276" w:lineRule="auto"/>
        <w:jc w:val="both"/>
        <w:rPr>
          <w:rFonts w:ascii="Times New Roman" w:hAnsi="Times New Roman" w:cs="Times New Roman"/>
          <w:b/>
          <w:i/>
          <w:color w:val="00B050"/>
          <w:sz w:val="24"/>
          <w:szCs w:val="24"/>
          <w:lang w:val="pt-BR"/>
        </w:rPr>
      </w:pPr>
      <w:r w:rsidRPr="00F517FF">
        <w:rPr>
          <w:rFonts w:ascii="Times New Roman" w:hAnsi="Times New Roman" w:cs="Times New Roman"/>
          <w:b/>
          <w:i/>
          <w:color w:val="00B050"/>
          <w:sz w:val="24"/>
          <w:szCs w:val="24"/>
          <w:lang w:val="pt-BR"/>
        </w:rPr>
        <w:tab/>
        <w:t>In total se vor executa 403 ml de rigole triunghiulare din pamant.</w:t>
      </w:r>
    </w:p>
    <w:p w:rsidR="00FB5BDE" w:rsidRPr="00F517FF" w:rsidRDefault="00FB5BDE" w:rsidP="00FB5BDE">
      <w:pPr>
        <w:pStyle w:val="NoSpacing"/>
        <w:spacing w:line="276" w:lineRule="auto"/>
        <w:jc w:val="both"/>
        <w:rPr>
          <w:rFonts w:ascii="Times New Roman" w:hAnsi="Times New Roman" w:cs="Times New Roman"/>
          <w:b/>
          <w:i/>
          <w:sz w:val="24"/>
          <w:szCs w:val="24"/>
        </w:rPr>
      </w:pPr>
      <w:r w:rsidRPr="00F517FF">
        <w:rPr>
          <w:rFonts w:ascii="Times New Roman" w:hAnsi="Times New Roman" w:cs="Times New Roman"/>
          <w:b/>
          <w:i/>
          <w:sz w:val="24"/>
          <w:szCs w:val="24"/>
        </w:rPr>
        <w:tab/>
        <w:t xml:space="preserve">f) </w:t>
      </w:r>
      <w:proofErr w:type="gramStart"/>
      <w:r w:rsidRPr="00F517FF">
        <w:rPr>
          <w:rFonts w:ascii="Times New Roman" w:hAnsi="Times New Roman" w:cs="Times New Roman"/>
          <w:b/>
          <w:i/>
          <w:sz w:val="24"/>
          <w:szCs w:val="24"/>
        </w:rPr>
        <w:t>decolmatare</w:t>
      </w:r>
      <w:proofErr w:type="gramEnd"/>
      <w:r w:rsidRPr="00F517FF">
        <w:rPr>
          <w:rFonts w:ascii="Times New Roman" w:hAnsi="Times New Roman" w:cs="Times New Roman"/>
          <w:b/>
          <w:i/>
          <w:sz w:val="24"/>
          <w:szCs w:val="24"/>
        </w:rPr>
        <w:t xml:space="preserve"> santuri trapezoidale din pamant</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sz w:val="24"/>
          <w:szCs w:val="24"/>
        </w:rPr>
        <w:tab/>
        <w:t xml:space="preserve">-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Strada 5 se vor decolmata santurile trapezoidale existente pe o lungime de 570 m si intre podetele de intrare in curti;</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sz w:val="24"/>
          <w:szCs w:val="24"/>
        </w:rPr>
        <w:tab/>
        <w:t xml:space="preserve">-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Strada 3 se vor decolmata santurile trapezoidale existente pe o lungime de 1122 m si intre podetele de intrare in curti;</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sz w:val="24"/>
          <w:szCs w:val="24"/>
        </w:rPr>
        <w:tab/>
        <w:t xml:space="preserve">-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Strada 39 se vor decolmata santurile trapezoidale existente pe o lungime de 349 m si intre podetele de intrare in curti;</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sz w:val="24"/>
          <w:szCs w:val="24"/>
        </w:rPr>
        <w:tab/>
        <w:t xml:space="preserve">-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Strada 30 se vor decolmata santurile trapezoidale existente,  intre Km 0+000-0+315 stg.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o lungime de 315 m si intre podetele de intrare in curti;</w:t>
      </w:r>
    </w:p>
    <w:p w:rsidR="00FB5BDE" w:rsidRPr="00F517FF" w:rsidRDefault="00FB5BDE" w:rsidP="00FB5BDE">
      <w:pPr>
        <w:pStyle w:val="NoSpacing"/>
        <w:spacing w:line="276" w:lineRule="auto"/>
        <w:jc w:val="both"/>
        <w:rPr>
          <w:rFonts w:ascii="Times New Roman" w:hAnsi="Times New Roman" w:cs="Times New Roman"/>
          <w:sz w:val="24"/>
          <w:szCs w:val="24"/>
        </w:rPr>
      </w:pPr>
      <w:r w:rsidRPr="00F517FF">
        <w:rPr>
          <w:rFonts w:ascii="Times New Roman" w:hAnsi="Times New Roman" w:cs="Times New Roman"/>
          <w:sz w:val="24"/>
          <w:szCs w:val="24"/>
        </w:rPr>
        <w:tab/>
        <w:t xml:space="preserve">-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Strada 31 se vor decolmata santurile trapezoidale existente,  intre Km 0+000-0+137 dr.  </w:t>
      </w:r>
      <w:proofErr w:type="gramStart"/>
      <w:r w:rsidRPr="00F517FF">
        <w:rPr>
          <w:rFonts w:ascii="Times New Roman" w:hAnsi="Times New Roman" w:cs="Times New Roman"/>
          <w:sz w:val="24"/>
          <w:szCs w:val="24"/>
        </w:rPr>
        <w:t>pe</w:t>
      </w:r>
      <w:proofErr w:type="gramEnd"/>
      <w:r w:rsidRPr="00F517FF">
        <w:rPr>
          <w:rFonts w:ascii="Times New Roman" w:hAnsi="Times New Roman" w:cs="Times New Roman"/>
          <w:sz w:val="24"/>
          <w:szCs w:val="24"/>
        </w:rPr>
        <w:t xml:space="preserve"> o lungime de 137 m si intre podetele de intrare in curti;</w:t>
      </w:r>
    </w:p>
    <w:p w:rsidR="00FB5BDE" w:rsidRPr="00F517FF" w:rsidRDefault="00FB5BDE" w:rsidP="00FB5BDE">
      <w:pPr>
        <w:pStyle w:val="NoSpacing"/>
        <w:spacing w:line="276" w:lineRule="auto"/>
        <w:jc w:val="both"/>
        <w:rPr>
          <w:rFonts w:ascii="Times New Roman" w:hAnsi="Times New Roman" w:cs="Times New Roman"/>
          <w:b/>
          <w:i/>
          <w:color w:val="00B050"/>
          <w:sz w:val="24"/>
          <w:szCs w:val="24"/>
          <w:lang w:val="pt-BR"/>
        </w:rPr>
      </w:pPr>
      <w:r w:rsidRPr="00F517FF">
        <w:rPr>
          <w:rFonts w:ascii="Times New Roman" w:hAnsi="Times New Roman" w:cs="Times New Roman"/>
          <w:sz w:val="24"/>
          <w:szCs w:val="24"/>
          <w:lang w:val="pt-BR"/>
        </w:rPr>
        <w:tab/>
      </w:r>
      <w:r w:rsidRPr="00F517FF">
        <w:rPr>
          <w:rFonts w:ascii="Times New Roman" w:hAnsi="Times New Roman" w:cs="Times New Roman"/>
          <w:b/>
          <w:i/>
          <w:color w:val="00B050"/>
          <w:sz w:val="24"/>
          <w:szCs w:val="24"/>
          <w:lang w:val="pt-BR"/>
        </w:rPr>
        <w:t xml:space="preserve">Lungimea totala a santurilor trapezoidale din pamant care se vor decolmata este de 2493ml. </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i/>
          <w:sz w:val="24"/>
          <w:szCs w:val="24"/>
          <w:lang w:val="pt-BR"/>
        </w:rPr>
        <w:tab/>
      </w:r>
      <w:r w:rsidRPr="00F517FF">
        <w:rPr>
          <w:rFonts w:ascii="Times New Roman" w:hAnsi="Times New Roman" w:cs="Times New Roman"/>
          <w:sz w:val="24"/>
          <w:szCs w:val="24"/>
          <w:lang w:val="pt-BR"/>
        </w:rPr>
        <w:t>Pe Strada 5 acostamentele se vor amenaja din piatra sparta cu impanare si innoroire, pe latimea de 0.50 m pe fiecare latura a partii carosabile si pe o grosime de 9 cm, grosimea imbracamintii;</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 Strada 3 acostamentele se vor amenaja din piatra sparta cu impanare si innoroire, pe latimea de 0.50 m pe fiecare latura a partii carosabile si pe o grosime de 9 cm, grosimea imbracamintii;</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 Strada 35 acostamentul se va amenaja din piatra sparta cu impanare si innoroire, pe latimea de 0.25 m, pe o latura a partii carosabile si pe o grosime de 9 cm, grosimea imbracamintii;</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lastRenderedPageBreak/>
        <w:tab/>
        <w:t>Pe Strada 39 acostamentele se vor amenaja din piatra sparta cu impanare si innoroire, pe latimea de 0.25 m, pe fiecare latura a partii carosabile si pe o grosime de 9 cm, grosimea imbracamintii;</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 Strada 30 acostamentele se vor amenaja din piatra sparta cu impanare si innoroire, pe latimea de 0.25 m, pe fiecare latura a partii carosabile si pe o grosime de 9 cm, grosimea imbracamintii;</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 Strada 31 Km 0+000-0+177 acostamentele se vor amenaja din piatra sparta cu impanare si innoroire, pe latimea de 0.25 m, pe fiecare latura a partii carosabile si pe o grosime de 9 cm, grosimea imbracamintii;</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 Strada 31 Km 0+177-0+210 acostamentul se va amenaja din piatra sparta cu impanare si innoroire, pe latimea de 0.25 m, pe o latura a partii carosabile si pe o grosime de 9 cm, grosimea imbracamintii;</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 drumurile laterale, in lungime totala de 35 ml, acostamentele se vor amenaja din piatra sparta cu impanare si innoroire, pe latimea de 0.25 m, pe fiecare latura a partii carosabile si pe o grosime de 9 cm, grosimea imbracamintii;</w:t>
      </w:r>
      <w:r w:rsidRPr="00F517FF">
        <w:rPr>
          <w:rFonts w:ascii="Times New Roman" w:hAnsi="Times New Roman" w:cs="Times New Roman"/>
          <w:sz w:val="24"/>
          <w:szCs w:val="24"/>
          <w:lang w:val="pt-BR"/>
        </w:rPr>
        <w:tab/>
        <w:t xml:space="preserve"> </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xml:space="preserve">Pe strazile si drumurile comunale, ce fac obiectul prezentei </w:t>
      </w:r>
      <w:r>
        <w:rPr>
          <w:rFonts w:ascii="Times New Roman" w:hAnsi="Times New Roman" w:cs="Times New Roman"/>
          <w:sz w:val="24"/>
          <w:szCs w:val="24"/>
          <w:lang w:val="pt-BR"/>
        </w:rPr>
        <w:t>notificari</w:t>
      </w:r>
      <w:r w:rsidRPr="00F517FF">
        <w:rPr>
          <w:rFonts w:ascii="Times New Roman" w:hAnsi="Times New Roman" w:cs="Times New Roman"/>
          <w:sz w:val="24"/>
          <w:szCs w:val="24"/>
          <w:lang w:val="pt-BR"/>
        </w:rPr>
        <w:t xml:space="preserve"> exista retea de canalizare pe care sunt amplasate camine de vizitare cu capace metalice inglobate in beton 1.20 m x 1.20 m. Aceste capace necesita aducerea la cota imbracamintii asfaltice proiectate, numarul acestora, pe fiecare drum comunal si strada fiind dispus astfel:</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Strada 5 - 8 buc; Strada 3 - 8 buc; Strada 35 - 7 buc; Strada 39 - 7 buc si Strada 30 - 13 buc. Pe Strada 31 nu exista retea de canalizare.</w:t>
      </w:r>
    </w:p>
    <w:p w:rsidR="00FB5BDE" w:rsidRPr="00F517FF" w:rsidRDefault="00FB5BDE" w:rsidP="00FB5BDE">
      <w:pPr>
        <w:pStyle w:val="NoSpacing"/>
        <w:spacing w:line="276" w:lineRule="auto"/>
        <w:jc w:val="both"/>
        <w:rPr>
          <w:rFonts w:ascii="Times New Roman" w:hAnsi="Times New Roman" w:cs="Times New Roman"/>
          <w:b/>
          <w:i/>
          <w:color w:val="00B050"/>
          <w:sz w:val="24"/>
          <w:szCs w:val="24"/>
          <w:lang w:val="pt-BR"/>
        </w:rPr>
      </w:pPr>
      <w:r w:rsidRPr="00F517FF">
        <w:rPr>
          <w:rFonts w:ascii="Times New Roman" w:hAnsi="Times New Roman" w:cs="Times New Roman"/>
          <w:sz w:val="24"/>
          <w:szCs w:val="24"/>
          <w:lang w:val="pt-BR"/>
        </w:rPr>
        <w:tab/>
      </w:r>
      <w:r w:rsidRPr="00F517FF">
        <w:rPr>
          <w:rFonts w:ascii="Times New Roman" w:hAnsi="Times New Roman" w:cs="Times New Roman"/>
          <w:b/>
          <w:i/>
          <w:color w:val="00B050"/>
          <w:sz w:val="24"/>
          <w:szCs w:val="24"/>
          <w:lang w:val="pt-BR"/>
        </w:rPr>
        <w:t>Numarul total al capacelor caminelor de vizitare este de 43 buc.</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b/>
          <w:sz w:val="24"/>
          <w:szCs w:val="24"/>
          <w:lang w:val="pt-BR"/>
        </w:rPr>
        <w:tab/>
      </w:r>
      <w:r w:rsidRPr="00F517FF">
        <w:rPr>
          <w:rFonts w:ascii="Times New Roman" w:hAnsi="Times New Roman" w:cs="Times New Roman"/>
          <w:sz w:val="24"/>
          <w:szCs w:val="24"/>
          <w:lang w:val="pt-BR"/>
        </w:rPr>
        <w:t xml:space="preserve">Pentru asigurarea reglementarii prioritatilor in desfasurarea circulatiei rutiere se vor monta table indicatoare la intersectiile strazilor cu drumurile clasificate (nationale si judetene), astfel: </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 Strada 5 se va monta o tabla indicatoare CEDEAZA TRECEREA la intersectia cu DJ720D;</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 Strada 3 se va monta o tabla indicatoare CEDEAZA TRECEREA la intersectia cu DJ720D;</w:t>
      </w:r>
    </w:p>
    <w:p w:rsidR="00FB5BDE" w:rsidRPr="00F517FF" w:rsidRDefault="00FB5BDE" w:rsidP="00FB5BDE">
      <w:pPr>
        <w:pStyle w:val="NoSpacing"/>
        <w:spacing w:line="276" w:lineRule="auto"/>
        <w:jc w:val="both"/>
        <w:rPr>
          <w:rFonts w:ascii="Times New Roman" w:hAnsi="Times New Roman" w:cs="Times New Roman"/>
          <w:b/>
          <w:i/>
          <w:color w:val="00B050"/>
          <w:sz w:val="24"/>
          <w:szCs w:val="24"/>
          <w:lang w:val="pt-BR"/>
        </w:rPr>
      </w:pPr>
      <w:r w:rsidRPr="00F517FF">
        <w:rPr>
          <w:rFonts w:ascii="Times New Roman" w:hAnsi="Times New Roman" w:cs="Times New Roman"/>
          <w:b/>
          <w:i/>
          <w:color w:val="00B050"/>
          <w:sz w:val="24"/>
          <w:szCs w:val="24"/>
          <w:lang w:val="pt-BR"/>
        </w:rPr>
        <w:tab/>
        <w:t>In total se vor monta 2 buc. table indicatoare</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Pentru asigurarea sigurantei rutiere se vor executa marcaje axiale pe drumurile comunale si strazile cu doua benzi de circulatie si marcaje de delimitare a partii carosabile pe strazile cu o singura banda de circulatie. Astfel, se vor executa:</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5 - marcaj delimitare parte carosabila 0.13 Km;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3 - marcaj delimitare parte carosabila 0.56 Km;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35 - marcaj delimitare parte carosabila 0.29 Km;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39 - marcaj delimitare parte carosabila 0.35 Km;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30 - marcaj delimitare parte carosabila 0.54 Km;</w:t>
      </w:r>
    </w:p>
    <w:p w:rsidR="00FB5BDE" w:rsidRPr="00F517FF" w:rsidRDefault="00FB5BDE" w:rsidP="00FB5BDE">
      <w:pPr>
        <w:pStyle w:val="NoSpacing"/>
        <w:spacing w:line="276" w:lineRule="auto"/>
        <w:jc w:val="both"/>
        <w:rPr>
          <w:rFonts w:ascii="Times New Roman" w:hAnsi="Times New Roman" w:cs="Times New Roman"/>
          <w:sz w:val="24"/>
          <w:szCs w:val="24"/>
          <w:lang w:val="pt-BR"/>
        </w:rPr>
      </w:pPr>
      <w:r w:rsidRPr="00F517FF">
        <w:rPr>
          <w:rFonts w:ascii="Times New Roman" w:hAnsi="Times New Roman" w:cs="Times New Roman"/>
          <w:sz w:val="24"/>
          <w:szCs w:val="24"/>
          <w:lang w:val="pt-BR"/>
        </w:rPr>
        <w:tab/>
        <w:t>- pe Strada 31 - marcaj delimitare parte carosabila 0.21 Km;</w:t>
      </w:r>
    </w:p>
    <w:p w:rsidR="00FB5BDE" w:rsidRPr="00F517FF" w:rsidRDefault="00FB5BDE" w:rsidP="00FB5BDE">
      <w:pPr>
        <w:pStyle w:val="NoSpacing"/>
        <w:spacing w:line="276" w:lineRule="auto"/>
        <w:jc w:val="both"/>
        <w:rPr>
          <w:rFonts w:ascii="Times New Roman" w:hAnsi="Times New Roman" w:cs="Times New Roman"/>
          <w:b/>
          <w:i/>
          <w:color w:val="00B050"/>
          <w:sz w:val="24"/>
          <w:szCs w:val="24"/>
          <w:lang w:val="pt-BR"/>
        </w:rPr>
      </w:pPr>
      <w:r w:rsidRPr="00F517FF">
        <w:rPr>
          <w:rFonts w:ascii="Times New Roman" w:hAnsi="Times New Roman" w:cs="Times New Roman"/>
          <w:sz w:val="24"/>
          <w:szCs w:val="24"/>
          <w:lang w:val="pt-BR"/>
        </w:rPr>
        <w:tab/>
      </w:r>
      <w:r w:rsidRPr="00F517FF">
        <w:rPr>
          <w:rFonts w:ascii="Times New Roman" w:hAnsi="Times New Roman" w:cs="Times New Roman"/>
          <w:b/>
          <w:i/>
          <w:color w:val="00B050"/>
          <w:sz w:val="24"/>
          <w:szCs w:val="24"/>
          <w:lang w:val="pt-BR"/>
        </w:rPr>
        <w:t>In total se vor executa 1.79 Km de marcaj de delimitare a partii carosabile.</w:t>
      </w:r>
    </w:p>
    <w:p w:rsidR="00200B60" w:rsidRPr="00CB280E" w:rsidRDefault="00200B60" w:rsidP="00200B60">
      <w:pPr>
        <w:spacing w:line="360" w:lineRule="auto"/>
        <w:jc w:val="both"/>
        <w:rPr>
          <w:b/>
          <w:i/>
        </w:rPr>
      </w:pPr>
      <w:r>
        <w:lastRenderedPageBreak/>
        <w:tab/>
      </w:r>
      <w:r w:rsidRPr="00CB280E">
        <w:rPr>
          <w:b/>
          <w:i/>
        </w:rPr>
        <w:t xml:space="preserve">b) </w:t>
      </w:r>
      <w:proofErr w:type="gramStart"/>
      <w:r w:rsidRPr="00CB280E">
        <w:rPr>
          <w:b/>
          <w:i/>
        </w:rPr>
        <w:t>justificarea</w:t>
      </w:r>
      <w:proofErr w:type="gramEnd"/>
      <w:r w:rsidRPr="00CB280E">
        <w:rPr>
          <w:b/>
          <w:i/>
        </w:rPr>
        <w:t xml:space="preserve"> necesitatii proiectului;</w:t>
      </w:r>
    </w:p>
    <w:p w:rsidR="00FB5BDE" w:rsidRPr="004D4C70" w:rsidRDefault="00A97792" w:rsidP="00FB5BDE">
      <w:pPr>
        <w:tabs>
          <w:tab w:val="num" w:pos="709"/>
        </w:tabs>
        <w:ind w:firstLine="633"/>
        <w:jc w:val="both"/>
      </w:pPr>
      <w:r w:rsidRPr="004D4C70">
        <w:tab/>
      </w:r>
      <w:r w:rsidR="00FB5BDE" w:rsidRPr="004D4C70">
        <w:t xml:space="preserve">Analizand starea actuala a </w:t>
      </w:r>
      <w:r w:rsidR="00FB5BDE">
        <w:t xml:space="preserve">strazilor </w:t>
      </w:r>
      <w:r w:rsidR="00FB5BDE" w:rsidRPr="004D4C70">
        <w:t xml:space="preserve">se poate concluziona ca investitia </w:t>
      </w:r>
      <w:proofErr w:type="gramStart"/>
      <w:r w:rsidR="00FB5BDE" w:rsidRPr="004D4C70">
        <w:t>este</w:t>
      </w:r>
      <w:proofErr w:type="gramEnd"/>
      <w:r w:rsidR="00FB5BDE" w:rsidRPr="004D4C70">
        <w:t xml:space="preserve"> necesara si oportuna. Aceasta deoarece prin finalizarea investitiei se vor realiza:</w:t>
      </w:r>
    </w:p>
    <w:p w:rsidR="00FB5BDE" w:rsidRPr="00477EFA" w:rsidRDefault="00FB5BDE" w:rsidP="00FB5BDE">
      <w:pPr>
        <w:numPr>
          <w:ilvl w:val="0"/>
          <w:numId w:val="1"/>
        </w:numPr>
        <w:suppressAutoHyphens w:val="0"/>
        <w:ind w:left="0" w:firstLine="633"/>
        <w:jc w:val="both"/>
        <w:rPr>
          <w:lang w:val="fr-FR"/>
        </w:rPr>
      </w:pPr>
      <w:r w:rsidRPr="00322F2D">
        <w:rPr>
          <w:lang w:val="fr-FR"/>
        </w:rPr>
        <w:t>Intregirea retelei de cai de comunicatie modernizate la nivelul Comunei</w:t>
      </w:r>
      <w:r w:rsidRPr="00322F2D">
        <w:rPr>
          <w:lang w:val="pt-BR"/>
        </w:rPr>
        <w:t xml:space="preserve"> </w:t>
      </w:r>
      <w:r>
        <w:rPr>
          <w:lang w:val="pt-BR"/>
        </w:rPr>
        <w:t>Darmanesti.</w:t>
      </w:r>
    </w:p>
    <w:p w:rsidR="00FB5BDE" w:rsidRPr="00322F2D" w:rsidRDefault="00FB5BDE" w:rsidP="00FB5BDE">
      <w:pPr>
        <w:numPr>
          <w:ilvl w:val="0"/>
          <w:numId w:val="1"/>
        </w:numPr>
        <w:suppressAutoHyphens w:val="0"/>
        <w:ind w:left="0" w:firstLine="633"/>
        <w:jc w:val="both"/>
        <w:rPr>
          <w:lang w:val="fr-FR"/>
        </w:rPr>
      </w:pPr>
      <w:r>
        <w:rPr>
          <w:lang w:val="pt-BR"/>
        </w:rPr>
        <w:t>Accesul rutier facil si permanent pentru locuitorii comunei la obiectivele socio economice.</w:t>
      </w:r>
    </w:p>
    <w:p w:rsidR="00FB5BDE" w:rsidRPr="004D4C70" w:rsidRDefault="00FB5BDE" w:rsidP="00FB5BDE">
      <w:pPr>
        <w:numPr>
          <w:ilvl w:val="0"/>
          <w:numId w:val="1"/>
        </w:numPr>
        <w:suppressAutoHyphens w:val="0"/>
        <w:ind w:left="0" w:firstLine="633"/>
        <w:jc w:val="both"/>
        <w:rPr>
          <w:lang w:val="fr-FR"/>
        </w:rPr>
      </w:pPr>
      <w:r>
        <w:rPr>
          <w:lang w:val="fr-FR"/>
        </w:rPr>
        <w:t>Cresterea</w:t>
      </w:r>
      <w:r w:rsidRPr="004D4C70">
        <w:rPr>
          <w:lang w:val="fr-FR"/>
        </w:rPr>
        <w:t xml:space="preserve"> vitez</w:t>
      </w:r>
      <w:r>
        <w:rPr>
          <w:lang w:val="fr-FR"/>
        </w:rPr>
        <w:t>ei</w:t>
      </w:r>
      <w:r w:rsidRPr="004D4C70">
        <w:rPr>
          <w:lang w:val="fr-FR"/>
        </w:rPr>
        <w:t xml:space="preserve"> de deplasare a mijloacelor auto si </w:t>
      </w:r>
      <w:r>
        <w:rPr>
          <w:lang w:val="fr-FR"/>
        </w:rPr>
        <w:t>reducerea</w:t>
      </w:r>
      <w:r w:rsidRPr="004D4C70">
        <w:rPr>
          <w:lang w:val="fr-FR"/>
        </w:rPr>
        <w:t xml:space="preserve"> cheltuieli</w:t>
      </w:r>
      <w:r>
        <w:rPr>
          <w:lang w:val="fr-FR"/>
        </w:rPr>
        <w:t>lor</w:t>
      </w:r>
      <w:r w:rsidRPr="004D4C70">
        <w:rPr>
          <w:lang w:val="fr-FR"/>
        </w:rPr>
        <w:t xml:space="preserve"> legate de consumul de combustibil si de reparatii ale autovehiculelor.</w:t>
      </w:r>
    </w:p>
    <w:p w:rsidR="00FB5BDE" w:rsidRDefault="00FB5BDE" w:rsidP="00FB5BDE">
      <w:pPr>
        <w:numPr>
          <w:ilvl w:val="0"/>
          <w:numId w:val="1"/>
        </w:numPr>
        <w:suppressAutoHyphens w:val="0"/>
        <w:spacing w:after="120"/>
        <w:ind w:left="0" w:firstLine="633"/>
        <w:jc w:val="both"/>
        <w:rPr>
          <w:lang w:val="fr-FR"/>
        </w:rPr>
      </w:pPr>
      <w:r>
        <w:rPr>
          <w:lang w:val="fr-FR"/>
        </w:rPr>
        <w:t>R</w:t>
      </w:r>
      <w:r w:rsidRPr="004D4C70">
        <w:rPr>
          <w:lang w:val="fr-FR"/>
        </w:rPr>
        <w:t>educe</w:t>
      </w:r>
      <w:r>
        <w:rPr>
          <w:lang w:val="fr-FR"/>
        </w:rPr>
        <w:t>rea</w:t>
      </w:r>
      <w:r w:rsidRPr="004D4C70">
        <w:rPr>
          <w:lang w:val="fr-FR"/>
        </w:rPr>
        <w:t xml:space="preserve"> nivelul</w:t>
      </w:r>
      <w:r>
        <w:rPr>
          <w:lang w:val="fr-FR"/>
        </w:rPr>
        <w:t>ui</w:t>
      </w:r>
      <w:r w:rsidRPr="004D4C70">
        <w:rPr>
          <w:lang w:val="fr-FR"/>
        </w:rPr>
        <w:t xml:space="preserve"> noxelor din aer (in special al prafului) si </w:t>
      </w:r>
      <w:r>
        <w:rPr>
          <w:lang w:val="fr-FR"/>
        </w:rPr>
        <w:t xml:space="preserve">a </w:t>
      </w:r>
      <w:r w:rsidRPr="004D4C70">
        <w:rPr>
          <w:lang w:val="fr-FR"/>
        </w:rPr>
        <w:t>fenomenul</w:t>
      </w:r>
      <w:r>
        <w:rPr>
          <w:lang w:val="fr-FR"/>
        </w:rPr>
        <w:t>ui</w:t>
      </w:r>
      <w:r w:rsidRPr="004D4C70">
        <w:rPr>
          <w:lang w:val="fr-FR"/>
        </w:rPr>
        <w:t xml:space="preserve"> de degradare al solului datorat scurgerii necontrolate a apelor meteorice.</w:t>
      </w:r>
    </w:p>
    <w:p w:rsidR="00FB5BDE" w:rsidRPr="005974E3" w:rsidRDefault="00FB5BDE" w:rsidP="00FB5BDE">
      <w:pPr>
        <w:numPr>
          <w:ilvl w:val="0"/>
          <w:numId w:val="1"/>
        </w:numPr>
        <w:suppressAutoHyphens w:val="0"/>
        <w:spacing w:after="120"/>
        <w:ind w:left="0" w:firstLine="633"/>
        <w:jc w:val="both"/>
        <w:rPr>
          <w:lang w:val="fr-FR"/>
        </w:rPr>
      </w:pPr>
      <w:r>
        <w:rPr>
          <w:lang w:val="it-IT"/>
        </w:rPr>
        <w:t xml:space="preserve">  </w:t>
      </w:r>
      <w:r w:rsidRPr="005974E3">
        <w:rPr>
          <w:lang w:val="it-IT"/>
        </w:rPr>
        <w:t xml:space="preserve">Imbunatatirea starii fizice a infrastructurii tehnico – edilitare a </w:t>
      </w:r>
      <w:r>
        <w:rPr>
          <w:lang w:val="it-IT"/>
        </w:rPr>
        <w:t>C</w:t>
      </w:r>
      <w:r w:rsidRPr="005974E3">
        <w:rPr>
          <w:lang w:val="it-IT"/>
        </w:rPr>
        <w:t>omunei</w:t>
      </w:r>
      <w:r>
        <w:rPr>
          <w:lang w:val="it-IT"/>
        </w:rPr>
        <w:t xml:space="preserve"> Darmanesti</w:t>
      </w:r>
      <w:r w:rsidRPr="005974E3">
        <w:rPr>
          <w:lang w:val="it-IT"/>
        </w:rPr>
        <w:t>.</w:t>
      </w:r>
    </w:p>
    <w:p w:rsidR="00FB5BDE" w:rsidRPr="00276914" w:rsidRDefault="00FB5BDE" w:rsidP="00FB5BDE">
      <w:pPr>
        <w:ind w:firstLine="633"/>
        <w:jc w:val="both"/>
        <w:rPr>
          <w:lang w:val="it-IT"/>
        </w:rPr>
      </w:pPr>
      <w:r>
        <w:rPr>
          <w:lang w:val="it-IT"/>
        </w:rPr>
        <w:t>-  Cresterea atractivitatii zonei, implicit bugetul local se poate alimenta cu fonduri banesti mai mari din impozite pe terenuri si constructii.</w:t>
      </w:r>
    </w:p>
    <w:p w:rsidR="00FB5BDE" w:rsidRPr="00276914" w:rsidRDefault="00FB5BDE" w:rsidP="00FB5BDE">
      <w:pPr>
        <w:ind w:firstLine="720"/>
        <w:jc w:val="both"/>
        <w:rPr>
          <w:lang w:val="it-IT"/>
        </w:rPr>
      </w:pPr>
      <w:r w:rsidRPr="00276914">
        <w:rPr>
          <w:lang w:val="it-IT"/>
        </w:rPr>
        <w:t xml:space="preserve">- </w:t>
      </w:r>
      <w:r>
        <w:rPr>
          <w:lang w:val="it-IT"/>
        </w:rPr>
        <w:t>Asigurarea</w:t>
      </w:r>
      <w:r w:rsidRPr="00276914">
        <w:rPr>
          <w:lang w:val="it-IT"/>
        </w:rPr>
        <w:t xml:space="preserve"> un</w:t>
      </w:r>
      <w:r>
        <w:rPr>
          <w:lang w:val="it-IT"/>
        </w:rPr>
        <w:t>ui confort sonic deosebit precum si</w:t>
      </w:r>
      <w:r w:rsidRPr="00276914">
        <w:rPr>
          <w:lang w:val="it-IT"/>
        </w:rPr>
        <w:t xml:space="preserve"> o economie de carburanti, trans</w:t>
      </w:r>
      <w:r>
        <w:rPr>
          <w:lang w:val="it-IT"/>
        </w:rPr>
        <w:t>f</w:t>
      </w:r>
      <w:r w:rsidRPr="00276914">
        <w:rPr>
          <w:lang w:val="it-IT"/>
        </w:rPr>
        <w:t>ormandu-se astfel categoria drumurilor de la categoria "E" la categoria M, respectiv de la un consum de 1.2% la un consum de 0.9% (corespunzator pentru un drum modernizat).</w:t>
      </w:r>
    </w:p>
    <w:p w:rsidR="00FB5BDE" w:rsidRPr="00B2473D" w:rsidRDefault="00FB5BDE" w:rsidP="00FB5BDE">
      <w:pPr>
        <w:ind w:firstLine="720"/>
        <w:jc w:val="both"/>
      </w:pPr>
      <w:r w:rsidRPr="00B2473D">
        <w:t xml:space="preserve">- </w:t>
      </w:r>
      <w:r>
        <w:t xml:space="preserve"> Protejarea mediului inconjurator deoarece </w:t>
      </w:r>
      <w:proofErr w:type="gramStart"/>
      <w:r>
        <w:t>prin  transformarea</w:t>
      </w:r>
      <w:proofErr w:type="gramEnd"/>
      <w:r>
        <w:t xml:space="preserve"> categoriei drumului</w:t>
      </w:r>
      <w:r w:rsidRPr="00B2473D">
        <w:t>, noxele rezultate prin arderea carburantilor si uleiurilor sunt mai mici, astfel incat poluarea mediului este cu 30% mai mica fata de situatia actuala cu drumurile nereabilitate si nemodernizate.</w:t>
      </w:r>
    </w:p>
    <w:p w:rsidR="00FB5BDE" w:rsidRPr="00FF73C8" w:rsidRDefault="00FB5BDE" w:rsidP="00FB5BDE">
      <w:pPr>
        <w:ind w:firstLine="720"/>
        <w:jc w:val="both"/>
        <w:rPr>
          <w:lang w:val="it-IT"/>
        </w:rPr>
      </w:pPr>
      <w:r w:rsidRPr="00FF73C8">
        <w:rPr>
          <w:lang w:val="it-IT"/>
        </w:rPr>
        <w:t xml:space="preserve">- </w:t>
      </w:r>
      <w:r>
        <w:rPr>
          <w:lang w:val="it-IT"/>
        </w:rPr>
        <w:t>Arigurarea</w:t>
      </w:r>
      <w:r w:rsidRPr="00FF73C8">
        <w:rPr>
          <w:lang w:val="it-IT"/>
        </w:rPr>
        <w:t xml:space="preserve"> accesul</w:t>
      </w:r>
      <w:r>
        <w:rPr>
          <w:lang w:val="it-IT"/>
        </w:rPr>
        <w:t>ui</w:t>
      </w:r>
      <w:r w:rsidRPr="00FF73C8">
        <w:rPr>
          <w:lang w:val="it-IT"/>
        </w:rPr>
        <w:t xml:space="preserve"> locuitorilor la institutiile </w:t>
      </w:r>
      <w:r>
        <w:rPr>
          <w:lang w:val="it-IT"/>
        </w:rPr>
        <w:t>C</w:t>
      </w:r>
      <w:r w:rsidRPr="00FF73C8">
        <w:rPr>
          <w:lang w:val="it-IT"/>
        </w:rPr>
        <w:t xml:space="preserve">omunei </w:t>
      </w:r>
      <w:r>
        <w:rPr>
          <w:lang w:val="it-IT"/>
        </w:rPr>
        <w:t>aflate in centru civic amplasat</w:t>
      </w:r>
      <w:r w:rsidRPr="00FF73C8">
        <w:rPr>
          <w:lang w:val="it-IT"/>
        </w:rPr>
        <w:t xml:space="preserve"> pe </w:t>
      </w:r>
      <w:r>
        <w:rPr>
          <w:lang w:val="it-IT"/>
        </w:rPr>
        <w:t>DN72</w:t>
      </w:r>
      <w:r w:rsidRPr="00FF73C8">
        <w:rPr>
          <w:lang w:val="it-IT"/>
        </w:rPr>
        <w:t>.</w:t>
      </w:r>
    </w:p>
    <w:p w:rsidR="00FB5BDE" w:rsidRDefault="00FB5BDE" w:rsidP="00FB5BDE">
      <w:pPr>
        <w:ind w:firstLine="720"/>
        <w:jc w:val="both"/>
        <w:rPr>
          <w:lang w:val="it-IT"/>
        </w:rPr>
      </w:pPr>
      <w:r w:rsidRPr="00276914">
        <w:rPr>
          <w:lang w:val="it-IT"/>
        </w:rPr>
        <w:t xml:space="preserve">Neexecutarea la timp a lucrarilor propuse in prezentul </w:t>
      </w:r>
      <w:r>
        <w:rPr>
          <w:lang w:val="it-IT"/>
        </w:rPr>
        <w:t>memoriu de prezentare</w:t>
      </w:r>
      <w:r>
        <w:rPr>
          <w:lang w:val="it-IT"/>
        </w:rPr>
        <w:t xml:space="preserve"> </w:t>
      </w:r>
      <w:r w:rsidRPr="00276914">
        <w:rPr>
          <w:lang w:val="it-IT"/>
        </w:rPr>
        <w:t>va conduce cu timpul la costuri de intretinere din ce in ce mai mari, moderniz</w:t>
      </w:r>
      <w:r>
        <w:rPr>
          <w:lang w:val="it-IT"/>
        </w:rPr>
        <w:t>a</w:t>
      </w:r>
      <w:r w:rsidRPr="00276914">
        <w:rPr>
          <w:lang w:val="it-IT"/>
        </w:rPr>
        <w:t xml:space="preserve">rea </w:t>
      </w:r>
      <w:r>
        <w:rPr>
          <w:lang w:val="it-IT"/>
        </w:rPr>
        <w:t>strazilor</w:t>
      </w:r>
      <w:r w:rsidRPr="00276914">
        <w:rPr>
          <w:lang w:val="it-IT"/>
        </w:rPr>
        <w:t xml:space="preserve"> fiind o necesitate evidenta.</w:t>
      </w:r>
    </w:p>
    <w:p w:rsidR="00FB5BDE" w:rsidRPr="00025B08" w:rsidRDefault="00FB5BDE" w:rsidP="00FB5BDE">
      <w:pPr>
        <w:spacing w:after="120"/>
        <w:ind w:firstLine="709"/>
        <w:jc w:val="both"/>
      </w:pPr>
      <w:r w:rsidRPr="006E5824">
        <w:t>Proiectul „</w:t>
      </w:r>
      <w:r w:rsidRPr="006E5824">
        <w:rPr>
          <w:i/>
          <w:sz w:val="22"/>
        </w:rPr>
        <w:t>Modernizare strazi in Comuna Darmanesti</w:t>
      </w:r>
      <w:r w:rsidRPr="006E5824">
        <w:t>” corespunde</w:t>
      </w:r>
      <w:r w:rsidRPr="00A56668">
        <w:t xml:space="preserve"> Planului Urbanistic General </w:t>
      </w:r>
      <w:r w:rsidRPr="000E660C">
        <w:t xml:space="preserve">si care stabileste, regimul juridic/economic al terenului aferent obiectivului de investitii </w:t>
      </w:r>
      <w:proofErr w:type="gramStart"/>
      <w:r w:rsidRPr="000E660C">
        <w:t>este</w:t>
      </w:r>
      <w:proofErr w:type="gramEnd"/>
      <w:r w:rsidRPr="000E660C">
        <w:t xml:space="preserve">: </w:t>
      </w:r>
      <w:r w:rsidRPr="006E5824">
        <w:t>teren intravilan</w:t>
      </w:r>
      <w:r w:rsidRPr="000E660C">
        <w:t xml:space="preserve"> aflat in domeniul public al </w:t>
      </w:r>
      <w:r>
        <w:t>C</w:t>
      </w:r>
      <w:r w:rsidRPr="000E660C">
        <w:t>omunei.</w:t>
      </w:r>
    </w:p>
    <w:p w:rsidR="00FB5BDE" w:rsidRPr="00E365BB" w:rsidRDefault="00FB5BDE" w:rsidP="00FB5BDE">
      <w:pPr>
        <w:spacing w:after="120"/>
        <w:ind w:firstLine="705"/>
        <w:jc w:val="both"/>
      </w:pPr>
      <w:r w:rsidRPr="0066777B">
        <w:t xml:space="preserve">Conform statisticii cuprinse in Rezultatul final al </w:t>
      </w:r>
      <w:r w:rsidRPr="00E365BB">
        <w:rPr>
          <w:i/>
        </w:rPr>
        <w:t>Recensamantului populatiei si locuintelor din anul 2011</w:t>
      </w:r>
      <w:r w:rsidRPr="0066777B">
        <w:t xml:space="preserve">, populatia stabila  a Comunei </w:t>
      </w:r>
      <w:r>
        <w:t>Darmanesti</w:t>
      </w:r>
      <w:r w:rsidRPr="0066777B">
        <w:t xml:space="preserve"> este de </w:t>
      </w:r>
      <w:r>
        <w:rPr>
          <w:lang w:val="it-IT"/>
        </w:rPr>
        <w:t>4810</w:t>
      </w:r>
      <w:r w:rsidRPr="0066777B">
        <w:rPr>
          <w:lang w:val="it-IT"/>
        </w:rPr>
        <w:t xml:space="preserve"> </w:t>
      </w:r>
      <w:r w:rsidRPr="0066777B">
        <w:t xml:space="preserve">locuitori – corespunzator cu Anexa 7  - </w:t>
      </w:r>
      <w:r w:rsidRPr="00E365BB">
        <w:rPr>
          <w:i/>
        </w:rPr>
        <w:t xml:space="preserve">Rezultate finale recensamantul Populatiei </w:t>
      </w:r>
      <w:r>
        <w:rPr>
          <w:i/>
        </w:rPr>
        <w:t>2011.</w:t>
      </w:r>
    </w:p>
    <w:p w:rsidR="007523C2" w:rsidRDefault="007523C2" w:rsidP="00FB5BDE">
      <w:pPr>
        <w:tabs>
          <w:tab w:val="num" w:pos="709"/>
        </w:tabs>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FB5BDE" w:rsidRPr="006E5824">
        <w:t xml:space="preserve">1168913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FB5BDE">
        <w:t>12</w:t>
      </w:r>
      <w:r w:rsidR="005149B9">
        <w:t xml:space="preserve"> luni</w:t>
      </w:r>
    </w:p>
    <w:p w:rsidR="00CB280E" w:rsidRDefault="00CB280E" w:rsidP="00200B60">
      <w:pPr>
        <w:spacing w:line="360" w:lineRule="auto"/>
        <w:jc w:val="both"/>
      </w:pPr>
    </w:p>
    <w:p w:rsidR="00FB5BDE" w:rsidRDefault="00FB5BDE" w:rsidP="00200B60">
      <w:pPr>
        <w:spacing w:line="360" w:lineRule="auto"/>
        <w:jc w:val="both"/>
      </w:pPr>
    </w:p>
    <w:p w:rsidR="00FB5BDE" w:rsidRDefault="00FB5BDE" w:rsidP="00200B60">
      <w:pPr>
        <w:spacing w:line="360" w:lineRule="auto"/>
        <w:jc w:val="both"/>
      </w:pPr>
    </w:p>
    <w:p w:rsidR="00200B60" w:rsidRPr="00CB280E" w:rsidRDefault="00641EB2" w:rsidP="00200B60">
      <w:pPr>
        <w:spacing w:line="360" w:lineRule="auto"/>
        <w:jc w:val="both"/>
        <w:rPr>
          <w:b/>
          <w:i/>
        </w:rPr>
      </w:pPr>
      <w:r>
        <w:lastRenderedPageBreak/>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FB5BDE" w:rsidRPr="008274BF" w:rsidRDefault="00E04480" w:rsidP="00FB5BDE">
      <w:pPr>
        <w:pStyle w:val="NoSpacing"/>
        <w:rPr>
          <w:rFonts w:ascii="Times New Roman" w:hAnsi="Times New Roman" w:cs="Times New Roman"/>
          <w:sz w:val="24"/>
          <w:lang w:val="pt-BR"/>
        </w:rPr>
      </w:pPr>
      <w:r>
        <w:rPr>
          <w:rFonts w:ascii="Times New Roman" w:hAnsi="Times New Roman" w:cs="Times New Roman"/>
          <w:sz w:val="24"/>
          <w:szCs w:val="24"/>
          <w:lang w:val="it-IT"/>
        </w:rPr>
        <w:tab/>
      </w:r>
      <w:r w:rsidR="00FB5BDE" w:rsidRPr="008274BF">
        <w:rPr>
          <w:rFonts w:ascii="Times New Roman" w:hAnsi="Times New Roman" w:cs="Times New Roman"/>
          <w:sz w:val="24"/>
          <w:lang w:val="it-IT"/>
        </w:rPr>
        <w:t>Amplasamentul investitiei a fost stabilit impreuna cu beneficiarul, Comuna Darmanesti, pe vec</w:t>
      </w:r>
      <w:r w:rsidR="00FB5BDE">
        <w:rPr>
          <w:rFonts w:ascii="Times New Roman" w:hAnsi="Times New Roman" w:cs="Times New Roman"/>
          <w:sz w:val="24"/>
          <w:lang w:val="it-IT"/>
        </w:rPr>
        <w:t>hile amplasamente ale strazilor</w:t>
      </w:r>
      <w:r w:rsidR="00FB5BDE">
        <w:rPr>
          <w:rFonts w:ascii="Times New Roman" w:hAnsi="Times New Roman" w:cs="Times New Roman"/>
          <w:sz w:val="24"/>
          <w:lang w:val="pt-BR"/>
        </w:rPr>
        <w:t>.</w:t>
      </w:r>
    </w:p>
    <w:p w:rsidR="00FB5BDE" w:rsidRPr="00F517FF" w:rsidRDefault="00FB5BDE" w:rsidP="00FB5BDE">
      <w:pPr>
        <w:pStyle w:val="NoSpacing"/>
        <w:jc w:val="both"/>
        <w:rPr>
          <w:rFonts w:ascii="Times New Roman" w:hAnsi="Times New Roman" w:cs="Times New Roman"/>
          <w:sz w:val="24"/>
          <w:lang w:val="fr-FR"/>
        </w:rPr>
      </w:pPr>
      <w:r w:rsidRPr="00F517FF">
        <w:rPr>
          <w:rFonts w:ascii="Times New Roman" w:hAnsi="Times New Roman" w:cs="Times New Roman"/>
          <w:szCs w:val="24"/>
          <w:lang w:val="it-IT"/>
        </w:rPr>
        <w:tab/>
      </w:r>
      <w:r w:rsidRPr="00F517FF">
        <w:rPr>
          <w:rFonts w:ascii="Times New Roman" w:hAnsi="Times New Roman" w:cs="Times New Roman"/>
          <w:sz w:val="24"/>
          <w:lang w:val="fr-FR"/>
        </w:rPr>
        <w:t xml:space="preserve">Suprafata totala ocupata definitiv de obiectivul de investitie este de </w:t>
      </w:r>
      <w:r w:rsidRPr="00F517FF">
        <w:rPr>
          <w:rFonts w:ascii="Times New Roman" w:hAnsi="Times New Roman" w:cs="Times New Roman"/>
          <w:sz w:val="24"/>
          <w:lang w:val="it-IT"/>
        </w:rPr>
        <w:t xml:space="preserve">13964 </w:t>
      </w:r>
      <w:r w:rsidRPr="00F517FF">
        <w:rPr>
          <w:rFonts w:ascii="Times New Roman" w:hAnsi="Times New Roman" w:cs="Times New Roman"/>
          <w:sz w:val="24"/>
          <w:lang w:val="fr-FR"/>
        </w:rPr>
        <w:t>mp reprezentand parte carosabila, acostamente, santuri trapezoidale si rigole triunghiulare din pamant, drumuri laterale si santuri trapezoidale din beton, decolmatare santuri trapezoidale din pamant.</w:t>
      </w:r>
    </w:p>
    <w:p w:rsidR="00CB280E" w:rsidRDefault="00CB280E" w:rsidP="00FB5BDE">
      <w:pPr>
        <w:pStyle w:val="NoSpacing"/>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Pr="00FB5BDE" w:rsidRDefault="00CB280E" w:rsidP="00FB5BDE">
      <w:pPr>
        <w:pStyle w:val="NoSpacing"/>
        <w:jc w:val="both"/>
        <w:rPr>
          <w:rFonts w:ascii="Times New Roman" w:hAnsi="Times New Roman" w:cs="Times New Roman"/>
          <w:sz w:val="24"/>
        </w:rPr>
      </w:pPr>
      <w:r w:rsidRPr="00FB5BDE">
        <w:rPr>
          <w:rFonts w:ascii="Times New Roman" w:hAnsi="Times New Roman" w:cs="Times New Roman"/>
          <w:sz w:val="24"/>
        </w:rPr>
        <w:tab/>
        <w:t>Se vor folosi ca materiale de constructie:  agregate de balastiera, mixturi asfaltice</w:t>
      </w:r>
      <w:proofErr w:type="gramStart"/>
      <w:r w:rsidRPr="00FB5BDE">
        <w:rPr>
          <w:rFonts w:ascii="Times New Roman" w:hAnsi="Times New Roman" w:cs="Times New Roman"/>
          <w:sz w:val="24"/>
        </w:rPr>
        <w:t xml:space="preserve">,  </w:t>
      </w:r>
      <w:r w:rsidR="00A97792" w:rsidRPr="00FB5BDE">
        <w:rPr>
          <w:rFonts w:ascii="Times New Roman" w:hAnsi="Times New Roman" w:cs="Times New Roman"/>
          <w:sz w:val="24"/>
        </w:rPr>
        <w:t>armaturi</w:t>
      </w:r>
      <w:proofErr w:type="gramEnd"/>
      <w:r w:rsidR="00566D7D" w:rsidRPr="00FB5BDE">
        <w:rPr>
          <w:rFonts w:ascii="Times New Roman" w:hAnsi="Times New Roman" w:cs="Times New Roman"/>
          <w:sz w:val="24"/>
        </w:rPr>
        <w:t>,</w:t>
      </w:r>
      <w:r w:rsidR="00A97792" w:rsidRPr="00FB5BDE">
        <w:rPr>
          <w:rFonts w:ascii="Times New Roman" w:hAnsi="Times New Roman" w:cs="Times New Roman"/>
          <w:sz w:val="24"/>
        </w:rPr>
        <w:t xml:space="preserve"> </w:t>
      </w:r>
      <w:r w:rsidRPr="00FB5BDE">
        <w:rPr>
          <w:rFonts w:ascii="Times New Roman" w:hAnsi="Times New Roman" w:cs="Times New Roman"/>
          <w:sz w:val="24"/>
        </w:rPr>
        <w:t>beton de ciment</w:t>
      </w:r>
      <w:r w:rsidR="00566D7D" w:rsidRPr="00FB5BDE">
        <w:rPr>
          <w:rFonts w:ascii="Times New Roman" w:hAnsi="Times New Roman" w:cs="Times New Roman"/>
          <w:sz w:val="24"/>
        </w:rPr>
        <w:t xml:space="preserve"> si </w:t>
      </w:r>
      <w:r w:rsidR="00FB5BDE" w:rsidRPr="00FB5BDE">
        <w:rPr>
          <w:rFonts w:ascii="Times New Roman" w:hAnsi="Times New Roman" w:cs="Times New Roman"/>
          <w:sz w:val="24"/>
        </w:rPr>
        <w:t>elemente prefabricate din beton</w:t>
      </w:r>
      <w:r w:rsidRPr="00FB5BDE">
        <w:rPr>
          <w:rFonts w:ascii="Times New Roman" w:hAnsi="Times New Roman" w:cs="Times New Roman"/>
          <w:sz w:val="24"/>
        </w:rPr>
        <w:t>.</w:t>
      </w:r>
      <w:r w:rsidRPr="00FB5BDE">
        <w:rPr>
          <w:rFonts w:ascii="Times New Roman" w:hAnsi="Times New Roman" w:cs="Times New Roman"/>
          <w:sz w:val="24"/>
        </w:rP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E04480" w:rsidRPr="005928E9" w:rsidRDefault="00E04480" w:rsidP="00E04480">
      <w:pPr>
        <w:ind w:firstLine="720"/>
        <w:jc w:val="both"/>
        <w:rPr>
          <w:lang w:val="it-IT"/>
        </w:rPr>
      </w:pPr>
      <w:r w:rsidRPr="005928E9">
        <w:rPr>
          <w:lang w:val="it-IT"/>
        </w:rPr>
        <w:t>Lucrar</w:t>
      </w:r>
      <w:r>
        <w:rPr>
          <w:lang w:val="it-IT"/>
        </w:rPr>
        <w:t xml:space="preserve">ile ce fac obiectul prezentei documentatii </w:t>
      </w:r>
      <w:r w:rsidR="00566D7D">
        <w:rPr>
          <w:lang w:val="pt-BR"/>
        </w:rPr>
        <w:t>necesara memoriului de prezentare</w:t>
      </w:r>
      <w:r w:rsidR="00566D7D" w:rsidRPr="00F63D5C">
        <w:rPr>
          <w:lang w:val="pt-BR"/>
        </w:rPr>
        <w:t xml:space="preserve"> </w:t>
      </w:r>
      <w:r w:rsidRPr="005928E9">
        <w:rPr>
          <w:lang w:val="it-IT"/>
        </w:rPr>
        <w:t xml:space="preserve">sunt amplasate in judetul Dambovita, </w:t>
      </w:r>
      <w:r>
        <w:rPr>
          <w:lang w:val="it-IT"/>
        </w:rPr>
        <w:t>C</w:t>
      </w:r>
      <w:r w:rsidRPr="005928E9">
        <w:rPr>
          <w:lang w:val="it-IT"/>
        </w:rPr>
        <w:t xml:space="preserve">omuna </w:t>
      </w:r>
      <w:r w:rsidR="00FB5BDE">
        <w:rPr>
          <w:lang w:val="it-IT"/>
        </w:rPr>
        <w:t>Darmanesti</w:t>
      </w:r>
      <w:r w:rsidRPr="005928E9">
        <w:rPr>
          <w:lang w:val="it-IT"/>
        </w:rPr>
        <w:t>, sat</w:t>
      </w:r>
      <w:r>
        <w:rPr>
          <w:lang w:val="it-IT"/>
        </w:rPr>
        <w:t xml:space="preserve">ele </w:t>
      </w:r>
      <w:r w:rsidR="00FB5BDE">
        <w:rPr>
          <w:lang w:val="it-IT"/>
        </w:rPr>
        <w:t>Darmanesti</w:t>
      </w:r>
      <w:r>
        <w:rPr>
          <w:lang w:val="it-IT"/>
        </w:rPr>
        <w:t xml:space="preserve"> si </w:t>
      </w:r>
      <w:r w:rsidR="009E1C72">
        <w:rPr>
          <w:lang w:val="it-IT"/>
        </w:rPr>
        <w:t>Marginenii de Sus</w:t>
      </w:r>
      <w:r w:rsidRPr="005928E9">
        <w:rPr>
          <w:lang w:val="it-IT"/>
        </w:rPr>
        <w:t xml:space="preserve">. </w:t>
      </w:r>
    </w:p>
    <w:p w:rsidR="00FB5BDE" w:rsidRDefault="00E04480" w:rsidP="00FB5BDE">
      <w:pPr>
        <w:tabs>
          <w:tab w:val="num" w:pos="720"/>
        </w:tabs>
        <w:jc w:val="both"/>
        <w:rPr>
          <w:lang w:val="pt-BR"/>
        </w:rPr>
      </w:pPr>
      <w:r>
        <w:rPr>
          <w:lang w:val="pt-BR"/>
        </w:rPr>
        <w:tab/>
      </w:r>
      <w:r w:rsidR="00FB5BDE" w:rsidRPr="00F63D5C">
        <w:rPr>
          <w:lang w:val="pt-BR"/>
        </w:rPr>
        <w:t xml:space="preserve">In Comuna </w:t>
      </w:r>
      <w:r w:rsidR="00FB5BDE">
        <w:rPr>
          <w:lang w:val="pt-BR"/>
        </w:rPr>
        <w:t>Darmanesti</w:t>
      </w:r>
      <w:r w:rsidR="00FB5BDE" w:rsidRPr="00F63D5C">
        <w:rPr>
          <w:lang w:val="pt-BR"/>
        </w:rPr>
        <w:t xml:space="preserve">, satele </w:t>
      </w:r>
      <w:r w:rsidR="00FB5BDE">
        <w:rPr>
          <w:lang w:val="pt-BR"/>
        </w:rPr>
        <w:t xml:space="preserve">Darmanesti si </w:t>
      </w:r>
      <w:r w:rsidR="009E1C72">
        <w:rPr>
          <w:lang w:val="pt-BR"/>
        </w:rPr>
        <w:t>Marginenii de Sus</w:t>
      </w:r>
      <w:r w:rsidR="00FB5BDE">
        <w:rPr>
          <w:lang w:val="pt-BR"/>
        </w:rPr>
        <w:t xml:space="preserve">i de Sus </w:t>
      </w:r>
      <w:r w:rsidR="00FB5BDE" w:rsidRPr="00F63D5C">
        <w:rPr>
          <w:lang w:val="pt-BR"/>
        </w:rPr>
        <w:t>se vor executa modernizari de strazi</w:t>
      </w:r>
      <w:r w:rsidR="00FB5BDE">
        <w:rPr>
          <w:lang w:val="pt-BR"/>
        </w:rPr>
        <w:t xml:space="preserve"> </w:t>
      </w:r>
      <w:r w:rsidR="00FB5BDE" w:rsidRPr="00F63D5C">
        <w:rPr>
          <w:lang w:val="pt-BR"/>
        </w:rPr>
        <w:t xml:space="preserve">pietruite pe o lungime de </w:t>
      </w:r>
      <w:r w:rsidR="00FB5BDE">
        <w:rPr>
          <w:lang w:val="pt-BR"/>
        </w:rPr>
        <w:t>2070</w:t>
      </w:r>
      <w:r w:rsidR="00FB5BDE" w:rsidRPr="00F63D5C">
        <w:rPr>
          <w:lang w:val="pt-BR"/>
        </w:rPr>
        <w:t xml:space="preserve"> m si o suprafata a partii carosabile de </w:t>
      </w:r>
      <w:r w:rsidR="00FB5BDE">
        <w:rPr>
          <w:lang w:val="pt-BR"/>
        </w:rPr>
        <w:t>8365</w:t>
      </w:r>
      <w:r w:rsidR="00FB5BDE" w:rsidRPr="00F63D5C">
        <w:rPr>
          <w:lang w:val="pt-BR"/>
        </w:rPr>
        <w:t xml:space="preserve"> mp. Latimea partii carosabile pentru drumurile comunale si strazile ce fac obiectul prezentei documentatii </w:t>
      </w:r>
      <w:r w:rsidR="00FB5BDE">
        <w:rPr>
          <w:lang w:val="pt-BR"/>
        </w:rPr>
        <w:t>tehnice</w:t>
      </w:r>
      <w:r w:rsidR="00FB5BDE" w:rsidRPr="00F63D5C">
        <w:rPr>
          <w:lang w:val="pt-BR"/>
        </w:rPr>
        <w:t xml:space="preserve"> este de 4.00 m.</w:t>
      </w:r>
    </w:p>
    <w:p w:rsidR="00FB5BDE" w:rsidRPr="00F517FF" w:rsidRDefault="00CB280E" w:rsidP="00FB5BDE">
      <w:pPr>
        <w:pStyle w:val="NoSpacing"/>
        <w:jc w:val="both"/>
        <w:rPr>
          <w:rFonts w:ascii="Times New Roman" w:hAnsi="Times New Roman" w:cs="Times New Roman"/>
          <w:sz w:val="24"/>
          <w:lang w:val="fr-FR"/>
        </w:rPr>
      </w:pPr>
      <w:r>
        <w:tab/>
      </w:r>
    </w:p>
    <w:p w:rsidR="00B73466" w:rsidRDefault="00B73466" w:rsidP="00DE2A7E">
      <w:pPr>
        <w:tabs>
          <w:tab w:val="num" w:pos="720"/>
        </w:tabs>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E04480" w:rsidRPr="00E04480" w:rsidRDefault="00F66815" w:rsidP="00E04480">
      <w:pPr>
        <w:ind w:firstLine="567"/>
        <w:jc w:val="both"/>
      </w:pPr>
      <w:r>
        <w:rPr>
          <w:b/>
          <w:i/>
        </w:rPr>
        <w:t>a)</w:t>
      </w:r>
      <w:r w:rsidRPr="00BF0F72">
        <w:rPr>
          <w:b/>
          <w:i/>
        </w:rPr>
        <w:t xml:space="preserve"> Pro</w:t>
      </w:r>
      <w:r w:rsidR="0096638F">
        <w:rPr>
          <w:b/>
          <w:i/>
        </w:rPr>
        <w:t>t</w:t>
      </w:r>
      <w:r w:rsidRPr="00BF0F72">
        <w:rPr>
          <w:b/>
          <w:i/>
        </w:rPr>
        <w:t>ectia calitatii apelor</w:t>
      </w:r>
      <w:r w:rsidRPr="00BF0F72">
        <w:t xml:space="preserve">: Reteaua hidrografica a zonei pe care se desfasoara </w:t>
      </w:r>
      <w:r w:rsidR="009E1C72">
        <w:t>strazile</w:t>
      </w:r>
      <w:r w:rsidR="00E04480">
        <w:t xml:space="preserve"> din satele </w:t>
      </w:r>
      <w:r w:rsidR="009E1C72">
        <w:t>Darmanesti si Marginenii de Sus</w:t>
      </w:r>
      <w:r w:rsidR="00E04480">
        <w:t xml:space="preserve"> </w:t>
      </w:r>
      <w:proofErr w:type="gramStart"/>
      <w:r w:rsidR="00E04480" w:rsidRPr="00E04480">
        <w:rPr>
          <w:shd w:val="clear" w:color="auto" w:fill="FFFFFF"/>
        </w:rPr>
        <w:t>este</w:t>
      </w:r>
      <w:proofErr w:type="gramEnd"/>
      <w:r w:rsidR="00E04480" w:rsidRPr="00E04480">
        <w:rPr>
          <w:shd w:val="clear" w:color="auto" w:fill="FFFFFF"/>
        </w:rPr>
        <w:t xml:space="preserve"> compusă din </w:t>
      </w:r>
      <w:r w:rsidR="009E1C72">
        <w:rPr>
          <w:shd w:val="clear" w:color="auto" w:fill="FFFFFF"/>
        </w:rPr>
        <w:t>paraul Provita si paraul Cricovul Dulce</w:t>
      </w:r>
      <w:r w:rsidR="00E04480" w:rsidRPr="00E04480">
        <w:rPr>
          <w:shd w:val="clear" w:color="auto" w:fill="FFFFFF"/>
        </w:rPr>
        <w:t>.</w:t>
      </w:r>
    </w:p>
    <w:p w:rsidR="00F66815" w:rsidRPr="00B15AC8" w:rsidRDefault="00F66815" w:rsidP="00F66815">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w:t>
      </w:r>
      <w:r w:rsidRPr="00B15AC8">
        <w:lastRenderedPageBreak/>
        <w:t xml:space="preserve">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w:t>
      </w:r>
      <w:r w:rsidR="009E1C72">
        <w:t>strazilor</w:t>
      </w:r>
      <w:r>
        <w:t xml:space="preserve">, executarii santurilor/podetelor din sant de beton armat cu capace carosabile, de executie a </w:t>
      </w:r>
      <w:r w:rsidR="00E04480">
        <w:t>rigolelor triunghiulare</w:t>
      </w:r>
      <w:r>
        <w:t xml:space="preserve"> din </w:t>
      </w:r>
      <w:r w:rsidR="009E1C72">
        <w:t>pamant</w:t>
      </w:r>
      <w:r>
        <w:t>, a executarii semnalizarii rutiere orizontale</w:t>
      </w:r>
      <w:r w:rsidR="009E1C72">
        <w:t xml:space="preserve"> si verticale</w:t>
      </w:r>
      <w:r w:rsidR="00E04480">
        <w:t>, a executarii podetului dalat</w:t>
      </w:r>
      <w:r w:rsidR="009E1C72">
        <w:t>,</w:t>
      </w:r>
      <w:r w:rsidR="00E04480">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Default="00F66815" w:rsidP="00F66815">
      <w:pPr>
        <w:ind w:firstLine="567"/>
        <w:jc w:val="both"/>
      </w:pPr>
      <w:r>
        <w:rPr>
          <w:b/>
          <w:i/>
        </w:rPr>
        <w:t>g)</w:t>
      </w:r>
      <w:r w:rsidRPr="00B15AC8">
        <w:rPr>
          <w:b/>
          <w:i/>
        </w:rPr>
        <w:t xml:space="preserve"> Protectia asezarilor umane</w:t>
      </w:r>
      <w:r w:rsidRPr="00B15AC8">
        <w:t xml:space="preserve">: Prin </w:t>
      </w:r>
      <w:r>
        <w:t xml:space="preserve">executarea modernizarii </w:t>
      </w:r>
      <w:r w:rsidR="009E1C72">
        <w:t>strazilor</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w:t>
      </w:r>
      <w:r w:rsidR="00566D7D">
        <w:t>ulitele</w:t>
      </w:r>
      <w:r w:rsidRPr="00B15AC8">
        <w:t xml:space="preserv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566D7D" w:rsidRPr="00B15AC8" w:rsidRDefault="00566D7D" w:rsidP="00F66815">
      <w:pPr>
        <w:ind w:firstLine="567"/>
        <w:jc w:val="both"/>
      </w:pP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w:t>
      </w:r>
      <w:r w:rsidR="009E1C72">
        <w:t>strazilor</w:t>
      </w:r>
      <w:r>
        <w:t xml:space="preserve">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lastRenderedPageBreak/>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9E1C72">
        <w:t>Darmanesti</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Default="0056493C" w:rsidP="006F16F5">
      <w:pPr>
        <w:jc w:val="both"/>
      </w:pPr>
      <w:r>
        <w:rPr>
          <w:b/>
        </w:rPr>
        <w:tab/>
      </w:r>
      <w:proofErr w:type="gramStart"/>
      <w:r w:rsidRPr="00F66815">
        <w:t xml:space="preserve">Nu sunt afectate aspectele de mediu, din contra, aspectele de mediu se imbunatatesc prin modernizarea </w:t>
      </w:r>
      <w:r w:rsidR="009E1C72">
        <w:t>strazilor</w:t>
      </w:r>
      <w:r w:rsidRPr="00F66815">
        <w:t>.</w:t>
      </w:r>
      <w:proofErr w:type="gramEnd"/>
      <w:r>
        <w:t xml:space="preserve"> </w:t>
      </w:r>
      <w:r w:rsidRPr="0056493C">
        <w:t xml:space="preserve"> </w:t>
      </w:r>
      <w:r w:rsidRPr="0056493C">
        <w:tab/>
      </w:r>
    </w:p>
    <w:p w:rsidR="00566D7D" w:rsidRPr="0056493C" w:rsidRDefault="00566D7D" w:rsidP="006F16F5">
      <w:pPr>
        <w:jc w:val="both"/>
      </w:pP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9E1C72" w:rsidRDefault="009E1C72" w:rsidP="0056493C">
      <w:pPr>
        <w:ind w:firstLine="567"/>
        <w:jc w:val="both"/>
      </w:pPr>
    </w:p>
    <w:p w:rsidR="009E1C72" w:rsidRPr="0056493C" w:rsidRDefault="009E1C72" w:rsidP="0056493C">
      <w:pPr>
        <w:ind w:firstLine="567"/>
        <w:jc w:val="both"/>
      </w:pPr>
    </w:p>
    <w:p w:rsidR="006F16F5" w:rsidRDefault="006F16F5" w:rsidP="006F16F5">
      <w:pPr>
        <w:jc w:val="both"/>
        <w:rPr>
          <w:b/>
        </w:rPr>
      </w:pPr>
    </w:p>
    <w:p w:rsidR="006F16F5" w:rsidRDefault="006F16F5" w:rsidP="006F16F5">
      <w:pPr>
        <w:jc w:val="both"/>
        <w:rPr>
          <w:b/>
        </w:rPr>
      </w:pPr>
      <w:r>
        <w:rPr>
          <w:b/>
        </w:rPr>
        <w:lastRenderedPageBreak/>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rsidR="009E1C72">
        <w:t>strazilor</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DE2A7E" w:rsidRDefault="00F66815" w:rsidP="00566D7D">
      <w:pPr>
        <w:ind w:firstLine="567"/>
        <w:jc w:val="both"/>
        <w:rPr>
          <w:b/>
        </w:rPr>
      </w:pPr>
      <w:r>
        <w:t>P</w:t>
      </w:r>
      <w:r w:rsidR="00E80BFA" w:rsidRPr="00DA5C9C">
        <w:t xml:space="preserve">lan de incadrare </w:t>
      </w:r>
      <w:r w:rsidR="009E1C72">
        <w:t>2</w:t>
      </w:r>
      <w:r w:rsidR="00E80BFA" w:rsidRPr="00DA5C9C">
        <w:t xml:space="preserve"> buc</w:t>
      </w:r>
      <w:r w:rsidR="00E80BFA">
        <w:t xml:space="preserve">, </w:t>
      </w:r>
      <w:r>
        <w:t xml:space="preserve">profile transversale tip </w:t>
      </w:r>
      <w:r w:rsidR="009E1C72">
        <w:t>9</w:t>
      </w:r>
      <w:r w:rsidR="00E80BFA">
        <w:t xml:space="preserve"> buc</w:t>
      </w:r>
      <w:r w:rsidR="00E80BFA" w:rsidRPr="00DA5C9C">
        <w:t>;</w:t>
      </w:r>
    </w:p>
    <w:p w:rsidR="00DE2A7E" w:rsidRDefault="00DE2A7E"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566D7D" w:rsidRPr="005928E9" w:rsidRDefault="00566D7D" w:rsidP="00566D7D">
      <w:pPr>
        <w:ind w:firstLine="720"/>
        <w:jc w:val="both"/>
        <w:rPr>
          <w:lang w:val="it-IT"/>
        </w:rPr>
      </w:pPr>
      <w:r w:rsidRPr="005928E9">
        <w:rPr>
          <w:lang w:val="it-IT"/>
        </w:rPr>
        <w:t>Lucrar</w:t>
      </w:r>
      <w:r>
        <w:rPr>
          <w:lang w:val="it-IT"/>
        </w:rPr>
        <w:t xml:space="preserve">ile ce fac obiectul prezentei documentatii </w:t>
      </w:r>
      <w:r>
        <w:rPr>
          <w:lang w:val="pt-BR"/>
        </w:rPr>
        <w:t>necesara memoriului de prezentare</w:t>
      </w:r>
      <w:r w:rsidRPr="00F63D5C">
        <w:rPr>
          <w:lang w:val="pt-BR"/>
        </w:rPr>
        <w:t xml:space="preserve"> </w:t>
      </w:r>
      <w:r w:rsidRPr="005928E9">
        <w:rPr>
          <w:lang w:val="it-IT"/>
        </w:rPr>
        <w:t xml:space="preserve">sunt amplasate in judetul Dambovita, </w:t>
      </w:r>
      <w:r>
        <w:rPr>
          <w:lang w:val="it-IT"/>
        </w:rPr>
        <w:t>C</w:t>
      </w:r>
      <w:r w:rsidRPr="005928E9">
        <w:rPr>
          <w:lang w:val="it-IT"/>
        </w:rPr>
        <w:t xml:space="preserve">omuna </w:t>
      </w:r>
      <w:r w:rsidR="009E1C72">
        <w:rPr>
          <w:lang w:val="it-IT"/>
        </w:rPr>
        <w:t>Darmanesti</w:t>
      </w:r>
      <w:r w:rsidRPr="005928E9">
        <w:rPr>
          <w:lang w:val="it-IT"/>
        </w:rPr>
        <w:t>, sat</w:t>
      </w:r>
      <w:r>
        <w:rPr>
          <w:lang w:val="it-IT"/>
        </w:rPr>
        <w:t xml:space="preserve">ele </w:t>
      </w:r>
      <w:r w:rsidR="009E1C72">
        <w:rPr>
          <w:lang w:val="it-IT"/>
        </w:rPr>
        <w:t>Darmanesti</w:t>
      </w:r>
      <w:r>
        <w:rPr>
          <w:lang w:val="it-IT"/>
        </w:rPr>
        <w:t xml:space="preserve"> si </w:t>
      </w:r>
      <w:r w:rsidR="009E1C72">
        <w:rPr>
          <w:lang w:val="it-IT"/>
        </w:rPr>
        <w:t>Marginenii de Sus</w:t>
      </w:r>
      <w:r w:rsidRPr="005928E9">
        <w:rPr>
          <w:lang w:val="it-IT"/>
        </w:rPr>
        <w:t xml:space="preserve">. </w:t>
      </w:r>
    </w:p>
    <w:p w:rsidR="009E1C72" w:rsidRDefault="00E43299" w:rsidP="009E1C72">
      <w:pPr>
        <w:tabs>
          <w:tab w:val="num" w:pos="720"/>
        </w:tabs>
        <w:jc w:val="both"/>
        <w:rPr>
          <w:lang w:val="pt-BR"/>
        </w:rPr>
      </w:pPr>
      <w:r>
        <w:tab/>
      </w:r>
      <w:r w:rsidR="009E1C72" w:rsidRPr="00F63D5C">
        <w:rPr>
          <w:lang w:val="pt-BR"/>
        </w:rPr>
        <w:t xml:space="preserve">In Comuna </w:t>
      </w:r>
      <w:r w:rsidR="009E1C72">
        <w:rPr>
          <w:lang w:val="pt-BR"/>
        </w:rPr>
        <w:t>Darmanesti</w:t>
      </w:r>
      <w:r w:rsidR="009E1C72" w:rsidRPr="00F63D5C">
        <w:rPr>
          <w:lang w:val="pt-BR"/>
        </w:rPr>
        <w:t xml:space="preserve">, satele </w:t>
      </w:r>
      <w:r w:rsidR="009E1C72">
        <w:rPr>
          <w:lang w:val="pt-BR"/>
        </w:rPr>
        <w:t xml:space="preserve">Darmanesti si </w:t>
      </w:r>
      <w:r w:rsidR="009E1C72">
        <w:rPr>
          <w:lang w:val="pt-BR"/>
        </w:rPr>
        <w:t>Marginenii de Sus</w:t>
      </w:r>
      <w:r w:rsidR="009E1C72">
        <w:rPr>
          <w:lang w:val="pt-BR"/>
        </w:rPr>
        <w:t xml:space="preserve">i de Sus </w:t>
      </w:r>
      <w:r w:rsidR="009E1C72" w:rsidRPr="00F63D5C">
        <w:rPr>
          <w:lang w:val="pt-BR"/>
        </w:rPr>
        <w:t>se vor executa modernizari de strazi</w:t>
      </w:r>
      <w:r w:rsidR="009E1C72">
        <w:rPr>
          <w:lang w:val="pt-BR"/>
        </w:rPr>
        <w:t xml:space="preserve"> </w:t>
      </w:r>
      <w:r w:rsidR="009E1C72" w:rsidRPr="00F63D5C">
        <w:rPr>
          <w:lang w:val="pt-BR"/>
        </w:rPr>
        <w:t xml:space="preserve">pietruite pe o lungime de </w:t>
      </w:r>
      <w:r w:rsidR="009E1C72">
        <w:rPr>
          <w:lang w:val="pt-BR"/>
        </w:rPr>
        <w:t>2070</w:t>
      </w:r>
      <w:r w:rsidR="009E1C72" w:rsidRPr="00F63D5C">
        <w:rPr>
          <w:lang w:val="pt-BR"/>
        </w:rPr>
        <w:t xml:space="preserve"> m si o suprafata a partii carosabile de </w:t>
      </w:r>
      <w:r w:rsidR="009E1C72">
        <w:rPr>
          <w:lang w:val="pt-BR"/>
        </w:rPr>
        <w:t>8365</w:t>
      </w:r>
      <w:r w:rsidR="009E1C72" w:rsidRPr="00F63D5C">
        <w:rPr>
          <w:lang w:val="pt-BR"/>
        </w:rPr>
        <w:t xml:space="preserve"> mp. </w:t>
      </w:r>
      <w:bookmarkStart w:id="0" w:name="_GoBack"/>
      <w:bookmarkEnd w:id="0"/>
      <w:r w:rsidR="009E1C72" w:rsidRPr="00F63D5C">
        <w:rPr>
          <w:lang w:val="pt-BR"/>
        </w:rPr>
        <w:t xml:space="preserve">Latimea partii carosabile pentru drumurile comunale si strazile ce fac obiectul prezentei documentatii </w:t>
      </w:r>
      <w:r w:rsidR="009E1C72">
        <w:rPr>
          <w:lang w:val="pt-BR"/>
        </w:rPr>
        <w:t>tehnice</w:t>
      </w:r>
      <w:r w:rsidR="009E1C72" w:rsidRPr="00F63D5C">
        <w:rPr>
          <w:lang w:val="pt-BR"/>
        </w:rPr>
        <w:t xml:space="preserve"> este de 4.00 m.</w:t>
      </w:r>
    </w:p>
    <w:p w:rsidR="0056493C" w:rsidRPr="00566D7D" w:rsidRDefault="0056493C" w:rsidP="009E1C72">
      <w:pPr>
        <w:tabs>
          <w:tab w:val="num" w:pos="720"/>
        </w:tabs>
        <w:jc w:val="both"/>
        <w:rPr>
          <w:b/>
          <w:i/>
          <w:lang w:val="pt-BR"/>
        </w:rPr>
      </w:pPr>
      <w:r w:rsidRPr="0056493C">
        <w:rPr>
          <w:b/>
          <w:i/>
          <w:lang w:val="pt-BR"/>
        </w:rPr>
        <w:tab/>
      </w:r>
      <w:r w:rsidRPr="00566D7D">
        <w:rPr>
          <w:b/>
          <w:i/>
          <w:lang w:val="pt-BR"/>
        </w:rPr>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BC" w:rsidRDefault="00F62FBC" w:rsidP="00200B60">
      <w:r>
        <w:separator/>
      </w:r>
    </w:p>
  </w:endnote>
  <w:endnote w:type="continuationSeparator" w:id="0">
    <w:p w:rsidR="00F62FBC" w:rsidRDefault="00F62FBC"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BC" w:rsidRDefault="00F62FBC" w:rsidP="00200B60">
      <w:r>
        <w:separator/>
      </w:r>
    </w:p>
  </w:footnote>
  <w:footnote w:type="continuationSeparator" w:id="0">
    <w:p w:rsidR="00F62FBC" w:rsidRDefault="00F62FBC"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DE" w:rsidRPr="00FB5BDE" w:rsidRDefault="00FB5BDE" w:rsidP="00FB5BDE">
    <w:pPr>
      <w:pStyle w:val="Header"/>
      <w:jc w:val="center"/>
      <w:rPr>
        <w:rFonts w:ascii="Times New Roman" w:hAnsi="Times New Roman" w:cs="Times New Roman"/>
        <w:i/>
      </w:rPr>
    </w:pPr>
    <w:r w:rsidRPr="00FB5BDE">
      <w:rPr>
        <w:rFonts w:ascii="Times New Roman" w:hAnsi="Times New Roman" w:cs="Times New Roman"/>
        <w:i/>
      </w:rPr>
      <w:t>“Modernizare drumuri comunale si strazi in Comuna Darmanesti”, jud. Dambovita</w:t>
    </w:r>
  </w:p>
  <w:p w:rsidR="00FB5BDE" w:rsidRPr="00FB5BDE" w:rsidRDefault="009E1C72" w:rsidP="00FB5BDE">
    <w:pPr>
      <w:pStyle w:val="Header"/>
      <w:jc w:val="center"/>
      <w:rPr>
        <w:rFonts w:ascii="Times New Roman" w:hAnsi="Times New Roman" w:cs="Times New Roman"/>
        <w:i/>
      </w:rPr>
    </w:pPr>
    <w:r>
      <w:rPr>
        <w:rFonts w:ascii="Times New Roman" w:hAnsi="Times New Roman" w:cs="Times New Roman"/>
        <w:i/>
      </w:rPr>
      <w:t>Memoriu de prezentare</w:t>
    </w:r>
    <w:r w:rsidR="00FB5BDE" w:rsidRPr="00FB5BDE">
      <w:rPr>
        <w:rFonts w:ascii="Times New Roman" w:hAnsi="Times New Roman" w:cs="Times New Roman"/>
        <w:i/>
      </w:rPr>
      <w:t xml:space="preserve"> nr. 1288D/2019</w:t>
    </w:r>
  </w:p>
  <w:p w:rsidR="00200B60" w:rsidRPr="0056492D" w:rsidRDefault="00200B60" w:rsidP="00564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A14CD"/>
    <w:rsid w:val="00315234"/>
    <w:rsid w:val="00390125"/>
    <w:rsid w:val="00471C6C"/>
    <w:rsid w:val="005149B9"/>
    <w:rsid w:val="0056492D"/>
    <w:rsid w:val="0056493C"/>
    <w:rsid w:val="00566D7D"/>
    <w:rsid w:val="00584896"/>
    <w:rsid w:val="006071B4"/>
    <w:rsid w:val="00641EB2"/>
    <w:rsid w:val="006F16F5"/>
    <w:rsid w:val="00744194"/>
    <w:rsid w:val="007523C2"/>
    <w:rsid w:val="007754FD"/>
    <w:rsid w:val="00915184"/>
    <w:rsid w:val="00954C45"/>
    <w:rsid w:val="0096638F"/>
    <w:rsid w:val="00972D0B"/>
    <w:rsid w:val="009E1C72"/>
    <w:rsid w:val="00A97792"/>
    <w:rsid w:val="00B73466"/>
    <w:rsid w:val="00CB280E"/>
    <w:rsid w:val="00DC0F95"/>
    <w:rsid w:val="00DE2A7E"/>
    <w:rsid w:val="00E04480"/>
    <w:rsid w:val="00E43299"/>
    <w:rsid w:val="00E80BFA"/>
    <w:rsid w:val="00F62FBC"/>
    <w:rsid w:val="00F66815"/>
    <w:rsid w:val="00FA4130"/>
    <w:rsid w:val="00FB5BDE"/>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rsid w:val="00200B60"/>
  </w:style>
  <w:style w:type="character" w:customStyle="1" w:styleId="NoSpacingChar1">
    <w:name w:val="No Spacing Char1"/>
    <w:rsid w:val="00E04480"/>
    <w:rPr>
      <w:rFonts w:eastAsia="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rsid w:val="00200B60"/>
  </w:style>
  <w:style w:type="character" w:customStyle="1" w:styleId="NoSpacingChar1">
    <w:name w:val="No Spacing Char1"/>
    <w:rsid w:val="00E04480"/>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2019-08-29T14:00:00Z</cp:lastPrinted>
  <dcterms:created xsi:type="dcterms:W3CDTF">2019-03-22T13:34:00Z</dcterms:created>
  <dcterms:modified xsi:type="dcterms:W3CDTF">2019-08-29T14:01:00Z</dcterms:modified>
</cp:coreProperties>
</file>